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D04177" w:rsidR="00EB5F2B" w:rsidP="6459B878" w:rsidRDefault="00E375C8" w14:paraId="5D52EDE4" w14:textId="6E3FE871">
      <w:pPr>
        <w:spacing w:after="200" w:line="276" w:lineRule="auto"/>
        <w:rPr>
          <w:rFonts w:ascii="Corbel" w:hAnsi="Corbel" w:eastAsia="Corbel" w:cs="Corbel"/>
          <w:noProof w:val="0"/>
          <w:sz w:val="28"/>
          <w:szCs w:val="28"/>
          <w:lang w:val="hr-HR"/>
        </w:rPr>
      </w:pPr>
      <w:r w:rsidRPr="6459B878" w:rsidR="1845545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Prijedlog godišnjeg izvedbenog kurikuluma za Kemiju u 3. razredu srednje škole za školsku godinu 2020./2021.</w:t>
      </w:r>
    </w:p>
    <w:p w:rsidRPr="00D04177" w:rsidR="00EB5F2B" w:rsidP="7A01980E" w:rsidRDefault="00E375C8" w14:paraId="654ED3F8" w14:textId="29186384">
      <w:pPr>
        <w:spacing w:after="0"/>
        <w:rPr>
          <w:rFonts w:ascii="Corbel" w:hAnsi="Corbel" w:cs="Arial"/>
          <w:b w:val="1"/>
          <w:bCs w:val="1"/>
          <w:sz w:val="28"/>
          <w:szCs w:val="28"/>
        </w:rPr>
      </w:pPr>
      <w:r w:rsidRPr="6459B878" w:rsidR="22FFEC1F">
        <w:rPr>
          <w:rFonts w:ascii="Corbel" w:hAnsi="Corbel" w:cs="Arial"/>
          <w:b w:val="1"/>
          <w:bCs w:val="1"/>
          <w:sz w:val="28"/>
          <w:szCs w:val="28"/>
        </w:rPr>
        <w:t>(prijelazni/razlikovni  kurikulum)</w:t>
      </w:r>
    </w:p>
    <w:p w:rsidRPr="00D04177" w:rsidR="0022464D" w:rsidP="00EB5F2B" w:rsidRDefault="001929E4" w14:paraId="12BA8186" w14:textId="77777777">
      <w:pPr>
        <w:autoSpaceDE w:val="0"/>
        <w:autoSpaceDN w:val="0"/>
        <w:adjustRightInd w:val="0"/>
        <w:spacing w:before="240" w:after="0" w:line="360" w:lineRule="auto"/>
        <w:rPr>
          <w:rFonts w:ascii="Corbel" w:hAnsi="Corbel" w:cs="Arial"/>
          <w:b/>
        </w:rPr>
      </w:pPr>
      <w:r w:rsidRPr="00D04177">
        <w:rPr>
          <w:rFonts w:ascii="Corbel" w:hAnsi="Corbel" w:cs="Arial"/>
          <w:b/>
        </w:rPr>
        <w:t>KONCEPTI</w:t>
      </w:r>
    </w:p>
    <w:p w:rsidRPr="00D04177" w:rsidR="00B61E87" w:rsidP="00B61E87" w:rsidRDefault="00B61E87" w14:paraId="1807B904" w14:textId="77777777">
      <w:pPr>
        <w:autoSpaceDE w:val="0"/>
        <w:autoSpaceDN w:val="0"/>
        <w:adjustRightInd w:val="0"/>
        <w:spacing w:after="0" w:line="360" w:lineRule="auto"/>
        <w:rPr>
          <w:rFonts w:ascii="Corbel" w:hAnsi="Corbel" w:eastAsia="MuseoSans-300" w:cs="Times New Roman"/>
        </w:rPr>
      </w:pPr>
      <w:r w:rsidRPr="00D04177">
        <w:rPr>
          <w:rFonts w:ascii="Corbel" w:hAnsi="Corbel" w:eastAsia="MuseoSans-300" w:cs="Arial"/>
        </w:rPr>
        <w:t>A. Tvari, B. Promjene i procesi, C. Energija, D. Prirodoznanstveni pristup</w:t>
      </w:r>
    </w:p>
    <w:p w:rsidRPr="00D04177" w:rsidR="00D66763" w:rsidP="00EE0810" w:rsidRDefault="0022464D" w14:paraId="7B517EEE" w14:textId="77777777">
      <w:pPr>
        <w:spacing w:before="240" w:after="0"/>
        <w:rPr>
          <w:rFonts w:ascii="Corbel" w:hAnsi="Corbel" w:cs="Arial"/>
        </w:rPr>
      </w:pPr>
      <w:r w:rsidRPr="00D04177">
        <w:rPr>
          <w:rFonts w:ascii="Corbel" w:hAnsi="Corbel" w:cs="Arial"/>
          <w:b/>
        </w:rPr>
        <w:t>KRATICE</w:t>
      </w:r>
    </w:p>
    <w:p w:rsidRPr="00D04177" w:rsidR="00F0593F" w:rsidP="00BA7E8C" w:rsidRDefault="00B61E87" w14:paraId="007F5E4F" w14:textId="77777777">
      <w:pPr>
        <w:spacing w:after="0"/>
        <w:rPr>
          <w:rFonts w:ascii="Corbel" w:hAnsi="Corbel" w:cs="Arial"/>
        </w:rPr>
      </w:pPr>
      <w:r w:rsidRPr="00D04177">
        <w:rPr>
          <w:rFonts w:ascii="Corbel" w:hAnsi="Corbel" w:cs="Arial"/>
        </w:rPr>
        <w:t xml:space="preserve">MPT – </w:t>
      </w:r>
      <w:proofErr w:type="spellStart"/>
      <w:r w:rsidRPr="00D04177">
        <w:rPr>
          <w:rFonts w:ascii="Corbel" w:hAnsi="Corbel" w:cs="Arial"/>
        </w:rPr>
        <w:t>međupredmetna</w:t>
      </w:r>
      <w:proofErr w:type="spellEnd"/>
      <w:r w:rsidRPr="00D04177">
        <w:rPr>
          <w:rFonts w:ascii="Corbel" w:hAnsi="Corbel" w:cs="Arial"/>
        </w:rPr>
        <w:t xml:space="preserve"> tema, </w:t>
      </w:r>
      <w:proofErr w:type="spellStart"/>
      <w:r w:rsidRPr="00D04177">
        <w:rPr>
          <w:rFonts w:ascii="Corbel" w:hAnsi="Corbel" w:cs="Arial"/>
        </w:rPr>
        <w:t>odr</w:t>
      </w:r>
      <w:proofErr w:type="spellEnd"/>
      <w:r w:rsidRPr="00D04177">
        <w:rPr>
          <w:rFonts w:ascii="Corbel" w:hAnsi="Corbel" w:cs="Arial"/>
        </w:rPr>
        <w:t xml:space="preserve"> – održivi razvoj, </w:t>
      </w:r>
      <w:proofErr w:type="spellStart"/>
      <w:r w:rsidRPr="00D04177">
        <w:rPr>
          <w:rFonts w:ascii="Corbel" w:hAnsi="Corbel" w:cs="Arial"/>
        </w:rPr>
        <w:t>ikt</w:t>
      </w:r>
      <w:proofErr w:type="spellEnd"/>
      <w:r w:rsidRPr="00D04177">
        <w:rPr>
          <w:rFonts w:ascii="Corbel" w:hAnsi="Corbel" w:cs="Arial"/>
        </w:rPr>
        <w:t xml:space="preserve"> – informacijsko-komunikacijska tehnologija, z – zdravlje, </w:t>
      </w:r>
      <w:proofErr w:type="spellStart"/>
      <w:r w:rsidRPr="00D04177">
        <w:rPr>
          <w:rFonts w:ascii="Corbel" w:hAnsi="Corbel" w:cs="Arial"/>
        </w:rPr>
        <w:t>goo</w:t>
      </w:r>
      <w:proofErr w:type="spellEnd"/>
      <w:r w:rsidRPr="00D04177">
        <w:rPr>
          <w:rFonts w:ascii="Corbel" w:hAnsi="Corbel" w:cs="Arial"/>
        </w:rPr>
        <w:t xml:space="preserve"> – građanski odgoj i obrazovanje, </w:t>
      </w:r>
      <w:proofErr w:type="spellStart"/>
      <w:r w:rsidRPr="00D04177">
        <w:rPr>
          <w:rFonts w:ascii="Corbel" w:hAnsi="Corbel" w:cs="Arial"/>
        </w:rPr>
        <w:t>uku</w:t>
      </w:r>
      <w:proofErr w:type="spellEnd"/>
      <w:r w:rsidRPr="00D04177">
        <w:rPr>
          <w:rFonts w:ascii="Corbel" w:hAnsi="Corbel" w:cs="Arial"/>
        </w:rPr>
        <w:t xml:space="preserve"> – učiti kako učiti, </w:t>
      </w:r>
      <w:proofErr w:type="spellStart"/>
      <w:r w:rsidRPr="00D04177">
        <w:rPr>
          <w:rFonts w:ascii="Corbel" w:hAnsi="Corbel" w:cs="Arial"/>
        </w:rPr>
        <w:t>osr</w:t>
      </w:r>
      <w:proofErr w:type="spellEnd"/>
      <w:r w:rsidRPr="00D04177">
        <w:rPr>
          <w:rFonts w:ascii="Corbel" w:hAnsi="Corbel" w:cs="Arial"/>
        </w:rPr>
        <w:t xml:space="preserve"> – osobni i socijalni razvoj, pod – poduzetništvo</w:t>
      </w:r>
    </w:p>
    <w:p w:rsidRPr="00D04177" w:rsidR="008C0C0F" w:rsidP="008C0C0F" w:rsidRDefault="008C0C0F" w14:paraId="3151BB44" w14:textId="77777777">
      <w:pPr>
        <w:spacing w:before="240" w:after="0"/>
        <w:rPr>
          <w:rFonts w:ascii="Corbel" w:hAnsi="Corbel" w:cs="Arial"/>
          <w:b/>
        </w:rPr>
      </w:pPr>
      <w:r w:rsidRPr="00D04177">
        <w:rPr>
          <w:rFonts w:ascii="Corbel" w:hAnsi="Corbel" w:cs="Arial"/>
          <w:b/>
        </w:rPr>
        <w:t>VREDNOVANJE</w:t>
      </w:r>
    </w:p>
    <w:p w:rsidRPr="00D04177" w:rsidR="008C0C0F" w:rsidP="008C0C0F" w:rsidRDefault="008C0C0F" w14:paraId="2789ECE2" w14:textId="77777777">
      <w:pPr>
        <w:spacing w:after="0"/>
        <w:rPr>
          <w:rFonts w:ascii="Corbel" w:hAnsi="Corbel" w:cs="Arial"/>
        </w:rPr>
      </w:pPr>
      <w:r w:rsidRPr="00D04177">
        <w:rPr>
          <w:rFonts w:ascii="Corbel" w:hAnsi="Corbel" w:cs="Arial"/>
        </w:rPr>
        <w:t xml:space="preserve">Uvježbavanje na primjerima i zadacima te vrednovanje </w:t>
      </w:r>
      <w:r w:rsidRPr="00D04177" w:rsidR="00246E25">
        <w:rPr>
          <w:rFonts w:ascii="Corbel" w:hAnsi="Corbel" w:cs="Arial"/>
        </w:rPr>
        <w:t xml:space="preserve">ostvarenih ishoda </w:t>
      </w:r>
      <w:r w:rsidRPr="00D04177">
        <w:rPr>
          <w:rFonts w:ascii="Corbel" w:hAnsi="Corbel" w:cs="Arial"/>
        </w:rPr>
        <w:t>odvijaju se kontinuirano tijekom nastavne godine.</w:t>
      </w:r>
    </w:p>
    <w:p w:rsidRPr="00D04177" w:rsidR="00D62014" w:rsidP="00D62014" w:rsidRDefault="00D62014" w14:paraId="71515C86" w14:textId="77777777">
      <w:pPr>
        <w:spacing w:before="240" w:line="240" w:lineRule="auto"/>
        <w:rPr>
          <w:rFonts w:ascii="Corbel" w:hAnsi="Corbel" w:cs="Arial"/>
        </w:rPr>
      </w:pPr>
      <w:r w:rsidRPr="00D04177">
        <w:rPr>
          <w:rFonts w:ascii="Corbel" w:hAnsi="Corbel" w:cs="Arial"/>
        </w:rPr>
        <w:t>Tablica 1: Godišnji izvedbeni kurikulum</w:t>
      </w:r>
    </w:p>
    <w:tbl>
      <w:tblPr>
        <w:tblStyle w:val="Reetkatablice"/>
        <w:tblW w:w="14427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850"/>
        <w:gridCol w:w="709"/>
        <w:gridCol w:w="4252"/>
        <w:gridCol w:w="5814"/>
      </w:tblGrid>
      <w:tr w:rsidRPr="00D04177" w:rsidR="0099201C" w:rsidTr="7A01980E" w14:paraId="1D769A3C" w14:textId="77777777">
        <w:tc>
          <w:tcPr>
            <w:tcW w:w="1101" w:type="dxa"/>
            <w:shd w:val="clear" w:color="auto" w:fill="D9D9D9" w:themeFill="background1" w:themeFillShade="D9"/>
            <w:tcMar/>
            <w:vAlign w:val="center"/>
          </w:tcPr>
          <w:p w:rsidRPr="00D04177" w:rsidR="0099201C" w:rsidP="00F63EF5" w:rsidRDefault="0099201C" w14:paraId="59576EA3" w14:textId="77777777">
            <w:pPr>
              <w:jc w:val="center"/>
              <w:rPr>
                <w:rFonts w:ascii="Corbel" w:hAnsi="Corbel" w:cs="Arial"/>
              </w:rPr>
            </w:pPr>
            <w:r w:rsidRPr="00D04177">
              <w:rPr>
                <w:rFonts w:ascii="Corbel" w:hAnsi="Corbel" w:cs="Arial"/>
              </w:rPr>
              <w:t>Mjesec</w:t>
            </w:r>
          </w:p>
        </w:tc>
        <w:tc>
          <w:tcPr>
            <w:tcW w:w="1701" w:type="dxa"/>
            <w:shd w:val="clear" w:color="auto" w:fill="D9D9D9" w:themeFill="background1" w:themeFillShade="D9"/>
            <w:tcMar/>
            <w:vAlign w:val="center"/>
          </w:tcPr>
          <w:p w:rsidRPr="00D04177" w:rsidR="0099201C" w:rsidP="00F63EF5" w:rsidRDefault="0099201C" w14:paraId="0A3C3F4E" w14:textId="77777777">
            <w:pPr>
              <w:jc w:val="center"/>
              <w:rPr>
                <w:rFonts w:ascii="Corbel" w:hAnsi="Corbel" w:cs="Arial"/>
              </w:rPr>
            </w:pPr>
            <w:r w:rsidRPr="00D04177">
              <w:rPr>
                <w:rFonts w:ascii="Corbel" w:hAnsi="Corbel" w:cs="Arial"/>
              </w:rPr>
              <w:t>Tematska cjelina</w:t>
            </w:r>
          </w:p>
        </w:tc>
        <w:tc>
          <w:tcPr>
            <w:tcW w:w="850" w:type="dxa"/>
            <w:shd w:val="clear" w:color="auto" w:fill="D9D9D9" w:themeFill="background1" w:themeFillShade="D9"/>
            <w:tcMar/>
            <w:vAlign w:val="center"/>
          </w:tcPr>
          <w:p w:rsidRPr="00D04177" w:rsidR="0099201C" w:rsidP="00F63EF5" w:rsidRDefault="0099201C" w14:paraId="44554FE1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Br</w:t>
            </w:r>
            <w:r w:rsidRPr="00D04177" w:rsidR="00401594">
              <w:rPr>
                <w:rFonts w:ascii="Corbel" w:hAnsi="Corbel"/>
              </w:rPr>
              <w:t>oj</w:t>
            </w:r>
            <w:r w:rsidRPr="00D04177">
              <w:rPr>
                <w:rFonts w:ascii="Corbel" w:hAnsi="Corbel"/>
              </w:rPr>
              <w:t xml:space="preserve"> tjedna</w:t>
            </w:r>
          </w:p>
        </w:tc>
        <w:tc>
          <w:tcPr>
            <w:tcW w:w="709" w:type="dxa"/>
            <w:shd w:val="clear" w:color="auto" w:fill="D9D9D9" w:themeFill="background1" w:themeFillShade="D9"/>
            <w:tcMar/>
            <w:vAlign w:val="center"/>
          </w:tcPr>
          <w:p w:rsidRPr="00D04177" w:rsidR="0099201C" w:rsidP="00F63EF5" w:rsidRDefault="0099201C" w14:paraId="17E63B97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Br</w:t>
            </w:r>
            <w:r w:rsidRPr="00D04177" w:rsidR="00401594">
              <w:rPr>
                <w:rFonts w:ascii="Corbel" w:hAnsi="Corbel"/>
              </w:rPr>
              <w:t>oj</w:t>
            </w:r>
            <w:r w:rsidRPr="00D04177">
              <w:rPr>
                <w:rFonts w:ascii="Corbel" w:hAnsi="Corbel"/>
              </w:rPr>
              <w:t xml:space="preserve"> sata</w:t>
            </w:r>
          </w:p>
        </w:tc>
        <w:tc>
          <w:tcPr>
            <w:tcW w:w="4252" w:type="dxa"/>
            <w:shd w:val="clear" w:color="auto" w:fill="D9D9D9" w:themeFill="background1" w:themeFillShade="D9"/>
            <w:tcMar/>
            <w:vAlign w:val="center"/>
          </w:tcPr>
          <w:p w:rsidRPr="00D04177" w:rsidR="0099201C" w:rsidP="00F63EF5" w:rsidRDefault="0099201C" w14:paraId="7688C2F4" w14:textId="77777777">
            <w:pPr>
              <w:jc w:val="center"/>
              <w:rPr>
                <w:rFonts w:ascii="Corbel" w:hAnsi="Corbel" w:cs="Arial"/>
              </w:rPr>
            </w:pPr>
            <w:r w:rsidRPr="00D04177">
              <w:rPr>
                <w:rFonts w:ascii="Corbel" w:hAnsi="Corbel" w:cs="Arial"/>
              </w:rPr>
              <w:t>Nastavne teme</w:t>
            </w:r>
          </w:p>
        </w:tc>
        <w:tc>
          <w:tcPr>
            <w:tcW w:w="5814" w:type="dxa"/>
            <w:shd w:val="clear" w:color="auto" w:fill="D9D9D9" w:themeFill="background1" w:themeFillShade="D9"/>
            <w:tcMar/>
            <w:vAlign w:val="center"/>
          </w:tcPr>
          <w:p w:rsidRPr="00D04177" w:rsidR="0099201C" w:rsidP="00F63EF5" w:rsidRDefault="0099201C" w14:paraId="77AC0632" w14:textId="77777777">
            <w:pPr>
              <w:jc w:val="center"/>
              <w:rPr>
                <w:rFonts w:ascii="Corbel" w:hAnsi="Corbel" w:cs="Arial"/>
              </w:rPr>
            </w:pPr>
            <w:r w:rsidRPr="00D04177">
              <w:rPr>
                <w:rFonts w:ascii="Corbel" w:hAnsi="Corbel" w:cs="Arial"/>
              </w:rPr>
              <w:t>Odgojno-obrazovni ishodi</w:t>
            </w:r>
            <w:r w:rsidRPr="00D04177" w:rsidR="00BB6D19">
              <w:rPr>
                <w:rFonts w:ascii="Corbel" w:hAnsi="Corbel" w:cs="Arial"/>
              </w:rPr>
              <w:t xml:space="preserve"> * (vidi i tablicu 2)</w:t>
            </w:r>
          </w:p>
        </w:tc>
      </w:tr>
      <w:tr w:rsidRPr="00D04177" w:rsidR="000B313E" w:rsidTr="7A01980E" w14:paraId="37E9911D" w14:textId="77777777">
        <w:trPr>
          <w:trHeight w:val="454"/>
        </w:trPr>
        <w:tc>
          <w:tcPr>
            <w:tcW w:w="1101" w:type="dxa"/>
            <w:vMerge w:val="restart"/>
            <w:tcMar/>
          </w:tcPr>
          <w:p w:rsidRPr="00D04177" w:rsidR="000B313E" w:rsidP="007319BF" w:rsidRDefault="000B313E" w14:paraId="6A07C331" w14:textId="77777777">
            <w:pPr>
              <w:rPr>
                <w:rFonts w:ascii="Corbel" w:hAnsi="Corbel" w:cs="Arial"/>
              </w:rPr>
            </w:pPr>
            <w:r w:rsidRPr="00D04177">
              <w:rPr>
                <w:rFonts w:ascii="Corbel" w:hAnsi="Corbel" w:cs="Arial"/>
              </w:rPr>
              <w:t>Rujan</w:t>
            </w:r>
          </w:p>
          <w:p w:rsidRPr="00D04177" w:rsidR="000B313E" w:rsidP="007319BF" w:rsidRDefault="000B313E" w14:paraId="46D80F02" w14:textId="77777777">
            <w:pPr>
              <w:rPr>
                <w:rFonts w:ascii="Corbel" w:hAnsi="Corbel" w:cs="Arial"/>
              </w:rPr>
            </w:pPr>
            <w:r w:rsidRPr="00D04177">
              <w:rPr>
                <w:rFonts w:ascii="Corbel" w:hAnsi="Corbel" w:cs="Arial"/>
              </w:rPr>
              <w:t>(8)</w:t>
            </w:r>
          </w:p>
        </w:tc>
        <w:tc>
          <w:tcPr>
            <w:tcW w:w="1701" w:type="dxa"/>
            <w:vMerge w:val="restart"/>
            <w:tcMar/>
          </w:tcPr>
          <w:p w:rsidRPr="00D04177" w:rsidR="000B313E" w:rsidP="007319BF" w:rsidRDefault="000B313E" w14:paraId="69C4A241" w14:textId="77777777">
            <w:pPr>
              <w:rPr>
                <w:rFonts w:ascii="Corbel" w:hAnsi="Corbel" w:cs="Arial"/>
                <w:b/>
              </w:rPr>
            </w:pPr>
            <w:r w:rsidRPr="00D04177">
              <w:rPr>
                <w:rFonts w:ascii="Corbel" w:hAnsi="Corbel" w:eastAsia="MuseoSans-300" w:cs="Arial"/>
                <w:b/>
              </w:rPr>
              <w:t>1. Napredovanje kemijske reakcije</w:t>
            </w:r>
          </w:p>
        </w:tc>
        <w:tc>
          <w:tcPr>
            <w:tcW w:w="850" w:type="dxa"/>
            <w:vMerge w:val="restart"/>
            <w:tcMar/>
            <w:vAlign w:val="center"/>
          </w:tcPr>
          <w:p w:rsidRPr="00D04177" w:rsidR="000B313E" w:rsidP="00405934" w:rsidRDefault="000B313E" w14:paraId="37919259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1</w:t>
            </w:r>
          </w:p>
        </w:tc>
        <w:tc>
          <w:tcPr>
            <w:tcW w:w="709" w:type="dxa"/>
            <w:tcMar/>
            <w:vAlign w:val="center"/>
          </w:tcPr>
          <w:p w:rsidRPr="00D04177" w:rsidR="000B313E" w:rsidP="00405934" w:rsidRDefault="000B313E" w14:paraId="66A82809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1.</w:t>
            </w:r>
          </w:p>
        </w:tc>
        <w:tc>
          <w:tcPr>
            <w:tcW w:w="4252" w:type="dxa"/>
            <w:vMerge w:val="restart"/>
            <w:tcMar/>
          </w:tcPr>
          <w:p w:rsidRPr="00D04177" w:rsidR="000B313E" w:rsidP="00377839" w:rsidRDefault="000B313E" w14:paraId="5C14DAF4" w14:textId="77777777">
            <w:pPr>
              <w:rPr>
                <w:rFonts w:ascii="Corbel" w:hAnsi="Corbel" w:cs="Arial"/>
              </w:rPr>
            </w:pPr>
            <w:r w:rsidRPr="00D04177">
              <w:rPr>
                <w:rFonts w:ascii="Corbel" w:hAnsi="Corbel" w:cs="Arial"/>
              </w:rPr>
              <w:t>Uvod u novu nastavnu godinu</w:t>
            </w:r>
          </w:p>
          <w:p w:rsidRPr="00D04177" w:rsidR="000B313E" w:rsidP="009B3206" w:rsidRDefault="000B313E" w14:paraId="27209BE2" w14:textId="77777777">
            <w:pPr>
              <w:spacing w:before="240"/>
              <w:rPr>
                <w:rFonts w:ascii="Corbel" w:hAnsi="Corbel" w:cs="Arial"/>
              </w:rPr>
            </w:pPr>
            <w:r w:rsidRPr="00D04177">
              <w:rPr>
                <w:rFonts w:ascii="Corbel" w:hAnsi="Corbel" w:cs="Arial"/>
              </w:rPr>
              <w:t>Inicijalni ispit</w:t>
            </w:r>
          </w:p>
        </w:tc>
        <w:tc>
          <w:tcPr>
            <w:tcW w:w="5814" w:type="dxa"/>
            <w:vMerge w:val="restart"/>
            <w:tcMar/>
          </w:tcPr>
          <w:p w:rsidRPr="00D04177" w:rsidR="00A01EAD" w:rsidP="00A01EAD" w:rsidRDefault="00A01EAD" w14:paraId="2908ED64" w14:textId="41D16AF2">
            <w:pPr>
              <w:rPr>
                <w:rFonts w:ascii="Corbel" w:hAnsi="Corbel" w:cs="Arial"/>
              </w:rPr>
            </w:pPr>
            <w:r w:rsidRPr="7A01980E" w:rsidR="2931A72B">
              <w:rPr>
                <w:rFonts w:ascii="Corbel" w:hAnsi="Corbel" w:cs="Times New Roman"/>
              </w:rPr>
              <w:t xml:space="preserve"> Analizira kemijske promjene anorganskih i organskih tvari.</w:t>
            </w:r>
          </w:p>
          <w:p w:rsidRPr="00D04177" w:rsidR="00634741" w:rsidP="00AB3ED6" w:rsidRDefault="00A01EAD" w14:paraId="5687E952" w14:textId="77777777">
            <w:pPr>
              <w:rPr>
                <w:rFonts w:ascii="Corbel" w:hAnsi="Corbel" w:cs="Arial"/>
              </w:rPr>
            </w:pPr>
            <w:r w:rsidRPr="00D04177">
              <w:rPr>
                <w:rFonts w:ascii="Corbel" w:hAnsi="Corbel" w:cs="Arial"/>
              </w:rPr>
              <w:t>Piše jednadžbe kemijskih reakcija u okviru koncepta.</w:t>
            </w:r>
          </w:p>
          <w:p w:rsidRPr="00D04177" w:rsidR="000B313E" w:rsidP="00AB3ED6" w:rsidRDefault="000B313E" w14:paraId="370EE062" w14:textId="58D3BF15">
            <w:pPr>
              <w:rPr>
                <w:rFonts w:ascii="Corbel" w:hAnsi="Corbel" w:eastAsia="MuseoSans-300" w:cs="Arial"/>
              </w:rPr>
            </w:pPr>
            <w:r w:rsidRPr="7A01980E" w:rsidR="61B1BEC4">
              <w:rPr>
                <w:rFonts w:ascii="Corbel" w:hAnsi="Corbel" w:eastAsia="MuseoSans-300" w:cs="Arial"/>
              </w:rPr>
              <w:t xml:space="preserve"> Povezuje rezultate pokusa s konceptualnim spoznajama. Izvodi pokuse u okviru koncepata: Tvari, Promjene i procesi, Energija.</w:t>
            </w:r>
          </w:p>
          <w:p w:rsidRPr="00D04177" w:rsidR="000B313E" w:rsidP="00AB3ED6" w:rsidRDefault="000B313E" w14:paraId="50C2D12A" w14:textId="2B6654EF">
            <w:pPr>
              <w:rPr>
                <w:rFonts w:ascii="Corbel" w:hAnsi="Corbel" w:eastAsia="MuseoSans-300" w:cs="Arial"/>
              </w:rPr>
            </w:pPr>
            <w:r w:rsidRPr="7A01980E" w:rsidR="61B1BEC4">
              <w:rPr>
                <w:rFonts w:ascii="Corbel" w:hAnsi="Corbel" w:eastAsia="MuseoSans-300" w:cs="Arial"/>
              </w:rPr>
              <w:t>Primjenjuje matematička znanja i vještine.</w:t>
            </w:r>
          </w:p>
          <w:p w:rsidRPr="00D04177" w:rsidR="000B313E" w:rsidP="00AB3ED6" w:rsidRDefault="000B313E" w14:paraId="5CDF0F9F" w14:textId="77777777">
            <w:pPr>
              <w:rPr>
                <w:rFonts w:ascii="Corbel" w:hAnsi="Corbel" w:eastAsia="MuseoSans-300" w:cs="Arial"/>
              </w:rPr>
            </w:pPr>
            <w:r w:rsidRPr="00D04177">
              <w:rPr>
                <w:rFonts w:ascii="Corbel" w:hAnsi="Corbel" w:eastAsia="MuseoSans-300" w:cs="Arial"/>
              </w:rPr>
              <w:t>Na temelju računa određuje doseg reakcije.</w:t>
            </w:r>
          </w:p>
          <w:p w:rsidRPr="00D04177" w:rsidR="000B313E" w:rsidP="00AB3ED6" w:rsidRDefault="000B313E" w14:paraId="74673F05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  <w:r w:rsidRPr="00D04177">
              <w:rPr>
                <w:rFonts w:ascii="Corbel" w:hAnsi="Corbel" w:eastAsia="MuseoSans-300" w:cs="Arial"/>
              </w:rPr>
              <w:t>Povezuje doseg reakcije s množinom reakcijskih pretvorbi.</w:t>
            </w:r>
          </w:p>
        </w:tc>
      </w:tr>
      <w:tr w:rsidRPr="00D04177" w:rsidR="000B313E" w:rsidTr="7A01980E" w14:paraId="36DC4129" w14:textId="77777777">
        <w:trPr>
          <w:trHeight w:val="454"/>
        </w:trPr>
        <w:tc>
          <w:tcPr>
            <w:tcW w:w="1101" w:type="dxa"/>
            <w:vMerge/>
            <w:tcMar/>
          </w:tcPr>
          <w:p w:rsidRPr="00D04177" w:rsidR="000B313E" w:rsidP="00A76562" w:rsidRDefault="000B313E" w14:paraId="1670C766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  <w:tcMar/>
          </w:tcPr>
          <w:p w:rsidRPr="00D04177" w:rsidR="000B313E" w:rsidP="009A1FEF" w:rsidRDefault="000B313E" w14:paraId="7F9E60ED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/>
            <w:tcMar/>
            <w:vAlign w:val="center"/>
          </w:tcPr>
          <w:p w:rsidRPr="00D04177" w:rsidR="000B313E" w:rsidP="00405934" w:rsidRDefault="000B313E" w14:paraId="79F9723C" w14:textId="77777777">
            <w:pPr>
              <w:pStyle w:val="Bezproreda"/>
              <w:jc w:val="center"/>
              <w:rPr>
                <w:rFonts w:ascii="Corbel" w:hAnsi="Corbel"/>
              </w:rPr>
            </w:pPr>
          </w:p>
        </w:tc>
        <w:tc>
          <w:tcPr>
            <w:tcW w:w="709" w:type="dxa"/>
            <w:tcMar/>
            <w:vAlign w:val="center"/>
          </w:tcPr>
          <w:p w:rsidRPr="00D04177" w:rsidR="000B313E" w:rsidP="00405934" w:rsidRDefault="000B313E" w14:paraId="71A057AA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2.</w:t>
            </w:r>
          </w:p>
        </w:tc>
        <w:tc>
          <w:tcPr>
            <w:tcW w:w="4252" w:type="dxa"/>
            <w:vMerge/>
            <w:tcMar/>
          </w:tcPr>
          <w:p w:rsidRPr="00D04177" w:rsidR="000B313E" w:rsidP="00377839" w:rsidRDefault="000B313E" w14:paraId="2F4FF5F1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D04177" w:rsidR="000B313E" w:rsidP="00A43071" w:rsidRDefault="000B313E" w14:paraId="299AE8A8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color w:val="FF0000"/>
              </w:rPr>
            </w:pPr>
          </w:p>
        </w:tc>
      </w:tr>
      <w:tr w:rsidRPr="00D04177" w:rsidR="000B313E" w:rsidTr="7A01980E" w14:paraId="59E41909" w14:textId="77777777">
        <w:trPr>
          <w:trHeight w:val="454"/>
        </w:trPr>
        <w:tc>
          <w:tcPr>
            <w:tcW w:w="1101" w:type="dxa"/>
            <w:vMerge/>
            <w:tcMar/>
          </w:tcPr>
          <w:p w:rsidRPr="00D04177" w:rsidR="000B313E" w:rsidP="00A76562" w:rsidRDefault="000B313E" w14:paraId="3ABC8A5A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  <w:tcMar/>
          </w:tcPr>
          <w:p w:rsidRPr="00D04177" w:rsidR="000B313E" w:rsidP="009A1FEF" w:rsidRDefault="000B313E" w14:paraId="6E146AF8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 w:val="restart"/>
            <w:tcMar/>
            <w:vAlign w:val="center"/>
          </w:tcPr>
          <w:p w:rsidRPr="00D04177" w:rsidR="000B313E" w:rsidP="00405934" w:rsidRDefault="000B313E" w14:paraId="2058A8DA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2</w:t>
            </w:r>
          </w:p>
        </w:tc>
        <w:tc>
          <w:tcPr>
            <w:tcW w:w="709" w:type="dxa"/>
            <w:tcMar/>
            <w:vAlign w:val="center"/>
          </w:tcPr>
          <w:p w:rsidRPr="00D04177" w:rsidR="000B313E" w:rsidP="00405934" w:rsidRDefault="000B313E" w14:paraId="0452774F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3.</w:t>
            </w:r>
          </w:p>
        </w:tc>
        <w:tc>
          <w:tcPr>
            <w:tcW w:w="4252" w:type="dxa"/>
            <w:vMerge w:val="restart"/>
            <w:tcMar/>
          </w:tcPr>
          <w:p w:rsidRPr="00D04177" w:rsidR="000B313E" w:rsidP="00377839" w:rsidRDefault="000B313E" w14:paraId="6AB7C972" w14:textId="77777777">
            <w:pPr>
              <w:rPr>
                <w:rFonts w:ascii="Corbel" w:hAnsi="Corbel" w:cs="Arial"/>
              </w:rPr>
            </w:pPr>
            <w:r w:rsidRPr="00D04177">
              <w:rPr>
                <w:rFonts w:ascii="Corbel" w:hAnsi="Corbel" w:cs="Arial"/>
              </w:rPr>
              <w:t xml:space="preserve">Analiza inicijalnog ispita </w:t>
            </w:r>
          </w:p>
          <w:p w:rsidRPr="00D04177" w:rsidR="000B313E" w:rsidP="009B3206" w:rsidRDefault="000B313E" w14:paraId="27B7F9A6" w14:textId="77777777">
            <w:pPr>
              <w:spacing w:before="240"/>
              <w:rPr>
                <w:rFonts w:ascii="Corbel" w:hAnsi="Corbel" w:cs="Arial"/>
              </w:rPr>
            </w:pPr>
            <w:r w:rsidRPr="00D04177">
              <w:rPr>
                <w:rFonts w:ascii="Corbel" w:hAnsi="Corbel" w:cs="Arial"/>
              </w:rPr>
              <w:t>Ponavljanje prema rezultatima inicijalnog ispita</w:t>
            </w:r>
          </w:p>
        </w:tc>
        <w:tc>
          <w:tcPr>
            <w:tcW w:w="5814" w:type="dxa"/>
            <w:vMerge/>
            <w:tcMar/>
          </w:tcPr>
          <w:p w:rsidRPr="00D04177" w:rsidR="000B313E" w:rsidP="00A43071" w:rsidRDefault="000B313E" w14:paraId="57F129F9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color w:val="FF0000"/>
              </w:rPr>
            </w:pPr>
          </w:p>
        </w:tc>
      </w:tr>
      <w:tr w:rsidRPr="00D04177" w:rsidR="000B313E" w:rsidTr="7A01980E" w14:paraId="0A53B2A6" w14:textId="77777777">
        <w:trPr>
          <w:trHeight w:val="454"/>
        </w:trPr>
        <w:tc>
          <w:tcPr>
            <w:tcW w:w="1101" w:type="dxa"/>
            <w:vMerge/>
            <w:tcMar/>
          </w:tcPr>
          <w:p w:rsidRPr="00D04177" w:rsidR="000B313E" w:rsidP="00A76562" w:rsidRDefault="000B313E" w14:paraId="1EA15779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  <w:tcMar/>
          </w:tcPr>
          <w:p w:rsidRPr="00D04177" w:rsidR="000B313E" w:rsidP="009A1FEF" w:rsidRDefault="000B313E" w14:paraId="2EA57155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/>
            <w:tcMar/>
            <w:vAlign w:val="center"/>
          </w:tcPr>
          <w:p w:rsidRPr="00D04177" w:rsidR="000B313E" w:rsidP="00405934" w:rsidRDefault="000B313E" w14:paraId="1BF9A272" w14:textId="77777777">
            <w:pPr>
              <w:pStyle w:val="Bezproreda"/>
              <w:jc w:val="center"/>
              <w:rPr>
                <w:rFonts w:ascii="Corbel" w:hAnsi="Corbel"/>
              </w:rPr>
            </w:pPr>
          </w:p>
        </w:tc>
        <w:tc>
          <w:tcPr>
            <w:tcW w:w="709" w:type="dxa"/>
            <w:tcMar/>
            <w:vAlign w:val="center"/>
          </w:tcPr>
          <w:p w:rsidRPr="00D04177" w:rsidR="000B313E" w:rsidP="00405934" w:rsidRDefault="000B313E" w14:paraId="52D9BDB7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4.</w:t>
            </w:r>
          </w:p>
        </w:tc>
        <w:tc>
          <w:tcPr>
            <w:tcW w:w="4252" w:type="dxa"/>
            <w:vMerge/>
            <w:tcMar/>
          </w:tcPr>
          <w:p w:rsidRPr="00D04177" w:rsidR="000B313E" w:rsidP="00377839" w:rsidRDefault="000B313E" w14:paraId="064FE835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D04177" w:rsidR="000B313E" w:rsidP="00A43071" w:rsidRDefault="000B313E" w14:paraId="428BDABF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color w:val="FF0000"/>
              </w:rPr>
            </w:pPr>
          </w:p>
        </w:tc>
      </w:tr>
      <w:tr w:rsidRPr="00D04177" w:rsidR="000B313E" w:rsidTr="7A01980E" w14:paraId="72B3FE8C" w14:textId="77777777">
        <w:trPr>
          <w:trHeight w:val="454"/>
        </w:trPr>
        <w:tc>
          <w:tcPr>
            <w:tcW w:w="1101" w:type="dxa"/>
            <w:vMerge/>
            <w:tcMar/>
          </w:tcPr>
          <w:p w:rsidRPr="00D04177" w:rsidR="000B313E" w:rsidP="00A76562" w:rsidRDefault="000B313E" w14:paraId="47F934F0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  <w:tcMar/>
          </w:tcPr>
          <w:p w:rsidRPr="00D04177" w:rsidR="000B313E" w:rsidP="009A1FEF" w:rsidRDefault="000B313E" w14:paraId="3E70C297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 w:val="restart"/>
            <w:tcMar/>
            <w:vAlign w:val="center"/>
          </w:tcPr>
          <w:p w:rsidRPr="00D04177" w:rsidR="000B313E" w:rsidP="00405934" w:rsidRDefault="000B313E" w14:paraId="06E5E7D0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3</w:t>
            </w:r>
          </w:p>
        </w:tc>
        <w:tc>
          <w:tcPr>
            <w:tcW w:w="709" w:type="dxa"/>
            <w:tcMar/>
            <w:vAlign w:val="center"/>
          </w:tcPr>
          <w:p w:rsidRPr="00D04177" w:rsidR="000B313E" w:rsidP="00405934" w:rsidRDefault="000B313E" w14:paraId="3CFAB895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5.</w:t>
            </w:r>
          </w:p>
        </w:tc>
        <w:tc>
          <w:tcPr>
            <w:tcW w:w="4252" w:type="dxa"/>
            <w:vMerge w:val="restart"/>
            <w:tcMar/>
          </w:tcPr>
          <w:p w:rsidRPr="00D04177" w:rsidR="000B313E" w:rsidP="00AB3ED6" w:rsidRDefault="000B313E" w14:paraId="7987F16F" w14:textId="77777777">
            <w:pPr>
              <w:rPr>
                <w:rFonts w:ascii="Corbel" w:hAnsi="Corbel" w:cs="Arial"/>
              </w:rPr>
            </w:pPr>
            <w:r w:rsidRPr="00D04177">
              <w:rPr>
                <w:rFonts w:ascii="Corbel" w:hAnsi="Corbel" w:eastAsia="MuseoSans-300" w:cs="Arial"/>
              </w:rPr>
              <w:t>Doseg reakcije</w:t>
            </w:r>
          </w:p>
        </w:tc>
        <w:tc>
          <w:tcPr>
            <w:tcW w:w="5814" w:type="dxa"/>
            <w:vMerge/>
            <w:tcMar/>
          </w:tcPr>
          <w:p w:rsidRPr="00D04177" w:rsidR="000B313E" w:rsidP="00A43071" w:rsidRDefault="000B313E" w14:paraId="6F463033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color w:val="FF0000"/>
              </w:rPr>
            </w:pPr>
          </w:p>
        </w:tc>
      </w:tr>
      <w:tr w:rsidRPr="00D04177" w:rsidR="000B313E" w:rsidTr="7A01980E" w14:paraId="28E98EE2" w14:textId="77777777">
        <w:trPr>
          <w:trHeight w:val="454"/>
        </w:trPr>
        <w:tc>
          <w:tcPr>
            <w:tcW w:w="1101" w:type="dxa"/>
            <w:vMerge/>
            <w:tcMar/>
          </w:tcPr>
          <w:p w:rsidRPr="00D04177" w:rsidR="000B313E" w:rsidP="00A76562" w:rsidRDefault="000B313E" w14:paraId="7E3941F5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  <w:tcMar/>
          </w:tcPr>
          <w:p w:rsidRPr="00D04177" w:rsidR="000B313E" w:rsidP="009A1FEF" w:rsidRDefault="000B313E" w14:paraId="75A45301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/>
            <w:tcMar/>
            <w:vAlign w:val="center"/>
          </w:tcPr>
          <w:p w:rsidRPr="00D04177" w:rsidR="000B313E" w:rsidP="00405934" w:rsidRDefault="000B313E" w14:paraId="3C114912" w14:textId="77777777">
            <w:pPr>
              <w:pStyle w:val="Bezproreda"/>
              <w:jc w:val="center"/>
              <w:rPr>
                <w:rFonts w:ascii="Corbel" w:hAnsi="Corbel"/>
              </w:rPr>
            </w:pPr>
          </w:p>
        </w:tc>
        <w:tc>
          <w:tcPr>
            <w:tcW w:w="709" w:type="dxa"/>
            <w:tcMar/>
            <w:vAlign w:val="center"/>
          </w:tcPr>
          <w:p w:rsidRPr="00D04177" w:rsidR="000B313E" w:rsidP="00405934" w:rsidRDefault="000B313E" w14:paraId="7E2D0D2E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6.</w:t>
            </w:r>
          </w:p>
        </w:tc>
        <w:tc>
          <w:tcPr>
            <w:tcW w:w="4252" w:type="dxa"/>
            <w:vMerge/>
            <w:tcMar/>
          </w:tcPr>
          <w:p w:rsidRPr="00D04177" w:rsidR="000B313E" w:rsidP="00377839" w:rsidRDefault="000B313E" w14:paraId="215F8F28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D04177" w:rsidR="000B313E" w:rsidP="00A43071" w:rsidRDefault="000B313E" w14:paraId="6A03A54E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color w:val="FF0000"/>
              </w:rPr>
            </w:pPr>
          </w:p>
        </w:tc>
      </w:tr>
      <w:tr w:rsidRPr="00D04177" w:rsidR="000B313E" w:rsidTr="7A01980E" w14:paraId="2AB7B1BF" w14:textId="77777777">
        <w:trPr>
          <w:trHeight w:val="454"/>
        </w:trPr>
        <w:tc>
          <w:tcPr>
            <w:tcW w:w="1101" w:type="dxa"/>
            <w:vMerge/>
            <w:tcMar/>
          </w:tcPr>
          <w:p w:rsidRPr="00D04177" w:rsidR="000B313E" w:rsidP="00A76562" w:rsidRDefault="000B313E" w14:paraId="231B3D02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  <w:tcMar/>
          </w:tcPr>
          <w:p w:rsidRPr="00D04177" w:rsidR="000B313E" w:rsidP="009A1FEF" w:rsidRDefault="000B313E" w14:paraId="67004573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 w:val="restart"/>
            <w:tcMar/>
            <w:vAlign w:val="center"/>
          </w:tcPr>
          <w:p w:rsidRPr="00D04177" w:rsidR="000B313E" w:rsidP="00405934" w:rsidRDefault="000B313E" w14:paraId="107530CF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4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D04177" w:rsidR="000B313E" w:rsidP="00405934" w:rsidRDefault="000B313E" w14:paraId="7ADE3B7B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7.</w:t>
            </w:r>
          </w:p>
        </w:tc>
        <w:tc>
          <w:tcPr>
            <w:tcW w:w="4252" w:type="dxa"/>
            <w:vMerge w:val="restart"/>
            <w:tcMar/>
          </w:tcPr>
          <w:p w:rsidRPr="00D04177" w:rsidR="000B313E" w:rsidP="000B313E" w:rsidRDefault="000B313E" w14:paraId="3A9CC60F" w14:textId="77777777">
            <w:pPr>
              <w:rPr>
                <w:rFonts w:ascii="Corbel" w:hAnsi="Corbel" w:cs="Arial"/>
              </w:rPr>
            </w:pPr>
            <w:r w:rsidRPr="00D04177">
              <w:rPr>
                <w:rFonts w:ascii="Corbel" w:hAnsi="Corbel" w:eastAsia="MuseoSans-300" w:cs="Arial"/>
              </w:rPr>
              <w:t xml:space="preserve">Mjerodavni </w:t>
            </w:r>
            <w:proofErr w:type="spellStart"/>
            <w:r w:rsidRPr="00D04177">
              <w:rPr>
                <w:rFonts w:ascii="Corbel" w:hAnsi="Corbel" w:eastAsia="MuseoSans-300" w:cs="Arial"/>
              </w:rPr>
              <w:t>reaktant</w:t>
            </w:r>
            <w:proofErr w:type="spellEnd"/>
          </w:p>
        </w:tc>
        <w:tc>
          <w:tcPr>
            <w:tcW w:w="5814" w:type="dxa"/>
            <w:vMerge/>
            <w:tcMar/>
          </w:tcPr>
          <w:p w:rsidRPr="00D04177" w:rsidR="000B313E" w:rsidP="00A43071" w:rsidRDefault="000B313E" w14:paraId="2B670857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color w:val="FF0000"/>
              </w:rPr>
            </w:pPr>
          </w:p>
        </w:tc>
      </w:tr>
      <w:tr w:rsidRPr="00D04177" w:rsidR="000B313E" w:rsidTr="7A01980E" w14:paraId="7BCB5B21" w14:textId="77777777">
        <w:trPr>
          <w:trHeight w:val="454"/>
        </w:trPr>
        <w:tc>
          <w:tcPr>
            <w:tcW w:w="1101" w:type="dxa"/>
            <w:vMerge/>
            <w:tcBorders/>
            <w:tcMar/>
          </w:tcPr>
          <w:p w:rsidRPr="00D04177" w:rsidR="000B313E" w:rsidP="00A76562" w:rsidRDefault="000B313E" w14:paraId="642AB271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  <w:tcMar/>
          </w:tcPr>
          <w:p w:rsidRPr="00D04177" w:rsidR="000B313E" w:rsidP="009A1FEF" w:rsidRDefault="000B313E" w14:paraId="550C92E2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/>
            <w:tcBorders/>
            <w:tcMar/>
            <w:vAlign w:val="center"/>
          </w:tcPr>
          <w:p w:rsidRPr="00D04177" w:rsidR="000B313E" w:rsidP="00405934" w:rsidRDefault="000B313E" w14:paraId="5E6BCF47" w14:textId="77777777">
            <w:pPr>
              <w:pStyle w:val="Bezproreda"/>
              <w:jc w:val="center"/>
              <w:rPr>
                <w:rFonts w:ascii="Corbel" w:hAnsi="Corbel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D04177" w:rsidR="000B313E" w:rsidP="00405934" w:rsidRDefault="000B313E" w14:paraId="68FBB533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 w:eastAsia="MuseoSans-300"/>
              </w:rPr>
              <w:t>8.</w:t>
            </w:r>
          </w:p>
        </w:tc>
        <w:tc>
          <w:tcPr>
            <w:tcW w:w="4252" w:type="dxa"/>
            <w:vMerge/>
            <w:tcBorders/>
            <w:tcMar/>
          </w:tcPr>
          <w:p w:rsidRPr="00D04177" w:rsidR="000B313E" w:rsidP="00377839" w:rsidRDefault="000B313E" w14:paraId="1B6360A3" w14:textId="77777777">
            <w:pPr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  <w:tcMar/>
          </w:tcPr>
          <w:p w:rsidRPr="00D04177" w:rsidR="000B313E" w:rsidP="00A43071" w:rsidRDefault="000B313E" w14:paraId="4E7F1166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color w:val="FF0000"/>
              </w:rPr>
            </w:pPr>
          </w:p>
        </w:tc>
      </w:tr>
      <w:tr w:rsidRPr="00D04177" w:rsidR="000B313E" w:rsidTr="7A01980E" w14:paraId="50466087" w14:textId="77777777">
        <w:trPr>
          <w:trHeight w:val="454"/>
        </w:trPr>
        <w:tc>
          <w:tcPr>
            <w:tcW w:w="1101" w:type="dxa"/>
            <w:vMerge w:val="restart"/>
            <w:tcMar/>
          </w:tcPr>
          <w:p w:rsidRPr="00D04177" w:rsidR="000B313E" w:rsidP="006A71CC" w:rsidRDefault="000B313E" w14:paraId="43740277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  <w:r w:rsidRPr="00D04177">
              <w:rPr>
                <w:rFonts w:ascii="Corbel" w:hAnsi="Corbel" w:eastAsia="MuseoSans-300" w:cs="Arial"/>
              </w:rPr>
              <w:t>Listopad</w:t>
            </w:r>
          </w:p>
          <w:p w:rsidRPr="00D04177" w:rsidR="000B313E" w:rsidP="006A71CC" w:rsidRDefault="000B313E" w14:paraId="548F6446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  <w:r w:rsidRPr="00D04177">
              <w:rPr>
                <w:rFonts w:ascii="Corbel" w:hAnsi="Corbel" w:eastAsia="MuseoSans-300" w:cs="Arial"/>
              </w:rPr>
              <w:lastRenderedPageBreak/>
              <w:t>(8)</w:t>
            </w:r>
          </w:p>
        </w:tc>
        <w:tc>
          <w:tcPr>
            <w:tcW w:w="1701" w:type="dxa"/>
            <w:vMerge w:val="restart"/>
            <w:tcMar/>
          </w:tcPr>
          <w:p w:rsidRPr="00D04177" w:rsidR="000B313E" w:rsidP="009A1FEF" w:rsidRDefault="000B313E" w14:paraId="1C06B17E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  <w:r w:rsidRPr="00D04177">
              <w:rPr>
                <w:rFonts w:ascii="Corbel" w:hAnsi="Corbel" w:cs="Arial"/>
                <w:b/>
              </w:rPr>
              <w:lastRenderedPageBreak/>
              <w:t xml:space="preserve">2. Kemijske </w:t>
            </w:r>
            <w:r w:rsidRPr="00D04177">
              <w:rPr>
                <w:rFonts w:ascii="Corbel" w:hAnsi="Corbel" w:cs="Arial"/>
                <w:b/>
              </w:rPr>
              <w:lastRenderedPageBreak/>
              <w:t>promjene i procesi</w:t>
            </w:r>
          </w:p>
        </w:tc>
        <w:tc>
          <w:tcPr>
            <w:tcW w:w="850" w:type="dxa"/>
            <w:vMerge w:val="restart"/>
            <w:tcMar/>
            <w:vAlign w:val="center"/>
          </w:tcPr>
          <w:p w:rsidRPr="00D04177" w:rsidR="000B313E" w:rsidP="00405934" w:rsidRDefault="000B313E" w14:paraId="47D3DD01" w14:textId="77777777">
            <w:pPr>
              <w:pStyle w:val="Bezproreda"/>
              <w:jc w:val="center"/>
              <w:rPr>
                <w:rFonts w:ascii="Corbel" w:hAnsi="Corbel" w:eastAsia="MuseoSans-300"/>
              </w:rPr>
            </w:pPr>
            <w:r w:rsidRPr="00D04177">
              <w:rPr>
                <w:rFonts w:ascii="Corbel" w:hAnsi="Corbel" w:eastAsia="MuseoSans-300"/>
              </w:rPr>
              <w:lastRenderedPageBreak/>
              <w:t>5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D04177" w:rsidR="000B313E" w:rsidP="00405934" w:rsidRDefault="000B313E" w14:paraId="25D24BFA" w14:textId="77777777">
            <w:pPr>
              <w:pStyle w:val="Bezproreda"/>
              <w:jc w:val="center"/>
              <w:rPr>
                <w:rFonts w:ascii="Corbel" w:hAnsi="Corbel" w:eastAsia="MuseoSans-300"/>
              </w:rPr>
            </w:pPr>
            <w:r w:rsidRPr="00D04177">
              <w:rPr>
                <w:rFonts w:ascii="Corbel" w:hAnsi="Corbel" w:eastAsia="MuseoSans-300"/>
              </w:rPr>
              <w:t>9.</w:t>
            </w:r>
          </w:p>
        </w:tc>
        <w:tc>
          <w:tcPr>
            <w:tcW w:w="4252" w:type="dxa"/>
            <w:vMerge w:val="restart"/>
            <w:tcMar/>
          </w:tcPr>
          <w:p w:rsidRPr="00D04177" w:rsidR="000B313E" w:rsidP="00AB3ED6" w:rsidRDefault="000B313E" w14:paraId="0FB97CC8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  <w:r w:rsidRPr="00D04177">
              <w:rPr>
                <w:rFonts w:ascii="Corbel" w:hAnsi="Corbel" w:eastAsia="MuseoSans-300" w:cs="Arial"/>
              </w:rPr>
              <w:t>Periodičnost svojstava metala i nemetala</w:t>
            </w:r>
          </w:p>
        </w:tc>
        <w:tc>
          <w:tcPr>
            <w:tcW w:w="5814" w:type="dxa"/>
            <w:vMerge w:val="restart"/>
            <w:tcMar/>
          </w:tcPr>
          <w:p w:rsidRPr="00D04177" w:rsidR="000B313E" w:rsidP="00AB3ED6" w:rsidRDefault="000B313E" w14:paraId="59F4B8A8" w14:textId="7FD8CD6D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  <w:r w:rsidRPr="7A01980E" w:rsidR="61B1BEC4">
              <w:rPr>
                <w:rFonts w:ascii="Corbel" w:hAnsi="Corbel" w:cs="Arial"/>
              </w:rPr>
              <w:t xml:space="preserve"> Istražuje svojstva, sastav i vrstu tvari. </w:t>
            </w:r>
            <w:r w:rsidRPr="7A01980E" w:rsidR="61B1BEC4">
              <w:rPr>
                <w:rFonts w:ascii="Corbel" w:hAnsi="Corbel" w:cs="Arial"/>
              </w:rPr>
              <w:t>Uspoređuje svojstva metala i nemetala, oksida metala i nemetala, kiselina, baza i soli.</w:t>
            </w:r>
          </w:p>
          <w:p w:rsidRPr="00D04177" w:rsidR="000B313E" w:rsidP="00AB3ED6" w:rsidRDefault="000B313E" w14:paraId="1C5CE11F" w14:textId="086594A2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  <w:r w:rsidRPr="7A01980E" w:rsidR="61B1BEC4">
              <w:rPr>
                <w:rFonts w:ascii="Corbel" w:hAnsi="Corbel" w:cs="Arial"/>
              </w:rPr>
              <w:t xml:space="preserve"> Primjenjuje kemijsko nazivlje i simboliku za opisivanje sastava tvari. Prikazuje </w:t>
            </w:r>
            <w:proofErr w:type="spellStart"/>
            <w:r w:rsidRPr="7A01980E" w:rsidR="61B1BEC4">
              <w:rPr>
                <w:rFonts w:ascii="Corbel" w:hAnsi="Corbel" w:cs="Arial"/>
              </w:rPr>
              <w:t>čestičnu</w:t>
            </w:r>
            <w:proofErr w:type="spellEnd"/>
            <w:r w:rsidRPr="7A01980E" w:rsidR="61B1BEC4">
              <w:rPr>
                <w:rFonts w:ascii="Corbel" w:hAnsi="Corbel" w:cs="Arial"/>
              </w:rPr>
              <w:t xml:space="preserve"> građu oksida, kiselina, baza i soli.</w:t>
            </w:r>
          </w:p>
          <w:p w:rsidRPr="00D04177" w:rsidR="000B313E" w:rsidP="00AB3ED6" w:rsidRDefault="000B313E" w14:paraId="32351ECE" w14:textId="7C24852F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  <w:r w:rsidRPr="7A01980E" w:rsidR="61B1BEC4">
              <w:rPr>
                <w:rFonts w:ascii="Corbel" w:hAnsi="Corbel" w:cs="Arial"/>
              </w:rPr>
              <w:t>Kritički razmatra upotrebu tvari i njihov utjecaj na okoliš. Kritički razmatra upotrebu kiselina, baza, oksida i soli  te njihov utjecaj na okoliš.</w:t>
            </w:r>
          </w:p>
          <w:p w:rsidRPr="00D04177" w:rsidR="000B313E" w:rsidP="00AB3ED6" w:rsidRDefault="000B313E" w14:paraId="3AEB95AF" w14:textId="79155E86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  <w:r w:rsidRPr="7A01980E" w:rsidR="61B1BEC4">
              <w:rPr>
                <w:rFonts w:ascii="Corbel" w:hAnsi="Corbel" w:cs="Arial"/>
              </w:rPr>
              <w:t>Analizira kemijske promjene anorganskih tvari.</w:t>
            </w:r>
          </w:p>
          <w:p w:rsidRPr="00D04177" w:rsidR="000B313E" w:rsidP="00AB3ED6" w:rsidRDefault="000B313E" w14:paraId="7ADA3409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  <w:r w:rsidRPr="00D04177">
              <w:rPr>
                <w:rFonts w:ascii="Corbel" w:hAnsi="Corbel" w:cs="Arial"/>
              </w:rPr>
              <w:t xml:space="preserve">Objašnjava kemijske promjene oksida metala i nemetala, baza, kiselina i soli. Piše jednadžbe navedenih kemijskih reakcija uočavajući periodičnost kemijskih svojstava elementarnih tvari i spojeva. </w:t>
            </w:r>
          </w:p>
          <w:p w:rsidRPr="00D04177" w:rsidR="000B313E" w:rsidP="00AB3ED6" w:rsidRDefault="000B313E" w14:paraId="200B38D4" w14:textId="41057D48">
            <w:pPr>
              <w:ind w:left="2"/>
              <w:rPr>
                <w:rFonts w:ascii="Corbel" w:hAnsi="Corbel"/>
              </w:rPr>
            </w:pPr>
            <w:r w:rsidRPr="7A01980E" w:rsidR="61B1BEC4">
              <w:rPr>
                <w:rFonts w:ascii="Corbel" w:hAnsi="Corbel"/>
              </w:rPr>
              <w:t xml:space="preserve">Povezuje promjene s pretvorbom energije unutar sustava. Opisuje promjene energije prilikom kidanja i nastajanja kemijskih veza i međudjelovanjima čestica (promjene </w:t>
            </w:r>
            <w:proofErr w:type="spellStart"/>
            <w:r w:rsidRPr="7A01980E" w:rsidR="61B1BEC4">
              <w:rPr>
                <w:rFonts w:ascii="Corbel" w:hAnsi="Corbel"/>
              </w:rPr>
              <w:t>agregacijskih</w:t>
            </w:r>
            <w:proofErr w:type="spellEnd"/>
            <w:r w:rsidRPr="7A01980E" w:rsidR="61B1BEC4">
              <w:rPr>
                <w:rFonts w:ascii="Corbel" w:hAnsi="Corbel"/>
              </w:rPr>
              <w:t xml:space="preserve"> stanja, sinteza iz kemijskih elemenata, gorenje, …).</w:t>
            </w:r>
          </w:p>
          <w:p w:rsidRPr="00D04177" w:rsidR="000B313E" w:rsidP="000B313E" w:rsidRDefault="000B313E" w14:paraId="698FE4B8" w14:textId="05D86456">
            <w:pPr>
              <w:rPr>
                <w:rFonts w:ascii="Corbel" w:hAnsi="Corbel" w:cs="Arial"/>
              </w:rPr>
            </w:pPr>
            <w:r w:rsidRPr="7A01980E" w:rsidR="61B1BEC4">
              <w:rPr>
                <w:rFonts w:ascii="Corbel" w:hAnsi="Corbel" w:cs="Arial"/>
              </w:rPr>
              <w:t xml:space="preserve"> Analizira izmjenu energije između sustava i okoline i povezuje ih s promjenama tijekom kemijske reakcije. </w:t>
            </w:r>
            <w:r w:rsidRPr="7A01980E" w:rsidR="61B1BEC4">
              <w:rPr>
                <w:rFonts w:ascii="Corbel" w:hAnsi="Corbel"/>
              </w:rPr>
              <w:t>Objašnjava promjenu entalpije sustava tijekom kemijske reakcije ili fizikalne promjene.</w:t>
            </w:r>
          </w:p>
        </w:tc>
      </w:tr>
      <w:tr w:rsidRPr="00D04177" w:rsidR="000B313E" w:rsidTr="7A01980E" w14:paraId="1C7BE149" w14:textId="77777777">
        <w:trPr>
          <w:trHeight w:val="454"/>
        </w:trPr>
        <w:tc>
          <w:tcPr>
            <w:tcW w:w="1101" w:type="dxa"/>
            <w:vMerge/>
            <w:tcMar/>
          </w:tcPr>
          <w:p w:rsidRPr="00D04177" w:rsidR="000B313E" w:rsidP="009A1FEF" w:rsidRDefault="000B313E" w14:paraId="36F1F449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701" w:type="dxa"/>
            <w:vMerge/>
            <w:tcMar/>
          </w:tcPr>
          <w:p w:rsidRPr="00D04177" w:rsidR="000B313E" w:rsidP="009A1FEF" w:rsidRDefault="000B313E" w14:paraId="7B3554CE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0" w:type="dxa"/>
            <w:vMerge/>
            <w:tcMar/>
            <w:vAlign w:val="center"/>
          </w:tcPr>
          <w:p w:rsidRPr="00D04177" w:rsidR="000B313E" w:rsidP="00405934" w:rsidRDefault="000B313E" w14:paraId="48035D32" w14:textId="77777777">
            <w:pPr>
              <w:pStyle w:val="Bezproreda"/>
              <w:jc w:val="center"/>
              <w:rPr>
                <w:rFonts w:ascii="Corbel" w:hAnsi="Corbel" w:eastAsia="MuseoSans-300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D04177" w:rsidR="000B313E" w:rsidP="00405934" w:rsidRDefault="000B313E" w14:paraId="441B1278" w14:textId="77777777">
            <w:pPr>
              <w:pStyle w:val="Bezproreda"/>
              <w:jc w:val="center"/>
              <w:rPr>
                <w:rFonts w:ascii="Corbel" w:hAnsi="Corbel" w:eastAsia="MuseoSans-300"/>
              </w:rPr>
            </w:pPr>
            <w:r w:rsidRPr="00D04177">
              <w:rPr>
                <w:rFonts w:ascii="Corbel" w:hAnsi="Corbel" w:eastAsia="MuseoSans-300"/>
              </w:rPr>
              <w:t>10.</w:t>
            </w:r>
          </w:p>
        </w:tc>
        <w:tc>
          <w:tcPr>
            <w:tcW w:w="4252" w:type="dxa"/>
            <w:vMerge/>
            <w:tcMar/>
          </w:tcPr>
          <w:p w:rsidRPr="00D04177" w:rsidR="000B313E" w:rsidP="00377839" w:rsidRDefault="000B313E" w14:paraId="5DA04E1F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  <w:tcMar/>
          </w:tcPr>
          <w:p w:rsidRPr="00D04177" w:rsidR="000B313E" w:rsidP="00AB3ED6" w:rsidRDefault="000B313E" w14:paraId="69E1F4DE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D04177" w:rsidR="000B313E" w:rsidTr="7A01980E" w14:paraId="26C6540F" w14:textId="77777777">
        <w:trPr>
          <w:trHeight w:val="454"/>
        </w:trPr>
        <w:tc>
          <w:tcPr>
            <w:tcW w:w="1101" w:type="dxa"/>
            <w:vMerge/>
            <w:tcMar/>
          </w:tcPr>
          <w:p w:rsidRPr="00D04177" w:rsidR="000B313E" w:rsidP="009A1FEF" w:rsidRDefault="000B313E" w14:paraId="577E71EE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701" w:type="dxa"/>
            <w:vMerge/>
            <w:tcMar/>
          </w:tcPr>
          <w:p w:rsidRPr="00D04177" w:rsidR="000B313E" w:rsidP="009A1FEF" w:rsidRDefault="000B313E" w14:paraId="28E58B15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0" w:type="dxa"/>
            <w:vMerge w:val="restart"/>
            <w:tcMar/>
            <w:vAlign w:val="center"/>
          </w:tcPr>
          <w:p w:rsidRPr="00D04177" w:rsidR="000B313E" w:rsidP="00405934" w:rsidRDefault="000B313E" w14:paraId="09157362" w14:textId="77777777">
            <w:pPr>
              <w:pStyle w:val="Bezproreda"/>
              <w:jc w:val="center"/>
              <w:rPr>
                <w:rFonts w:ascii="Corbel" w:hAnsi="Corbel" w:eastAsia="MuseoSans-300"/>
              </w:rPr>
            </w:pPr>
            <w:r w:rsidRPr="00D04177">
              <w:rPr>
                <w:rFonts w:ascii="Corbel" w:hAnsi="Corbel" w:eastAsia="MuseoSans-300"/>
              </w:rPr>
              <w:t>6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D04177" w:rsidR="000B313E" w:rsidP="00405934" w:rsidRDefault="000B313E" w14:paraId="16F82669" w14:textId="77777777">
            <w:pPr>
              <w:pStyle w:val="Bezproreda"/>
              <w:jc w:val="center"/>
              <w:rPr>
                <w:rFonts w:ascii="Corbel" w:hAnsi="Corbel" w:eastAsia="MuseoSans-300"/>
              </w:rPr>
            </w:pPr>
            <w:r w:rsidRPr="00D04177">
              <w:rPr>
                <w:rFonts w:ascii="Corbel" w:hAnsi="Corbel" w:eastAsia="MuseoSans-300"/>
              </w:rPr>
              <w:t>11.</w:t>
            </w:r>
          </w:p>
        </w:tc>
        <w:tc>
          <w:tcPr>
            <w:tcW w:w="4252" w:type="dxa"/>
            <w:vMerge w:val="restart"/>
            <w:tcMar/>
          </w:tcPr>
          <w:p w:rsidRPr="00D04177" w:rsidR="000B313E" w:rsidP="00634741" w:rsidRDefault="000B313E" w14:paraId="48E63946" w14:textId="77777777">
            <w:pPr>
              <w:rPr>
                <w:rFonts w:ascii="Corbel" w:hAnsi="Corbel" w:cs="Arial"/>
              </w:rPr>
            </w:pPr>
            <w:proofErr w:type="spellStart"/>
            <w:r w:rsidRPr="00D04177">
              <w:rPr>
                <w:rFonts w:ascii="Corbel" w:hAnsi="Corbel" w:eastAsia="MuseoSans-300" w:cs="Arial"/>
              </w:rPr>
              <w:t>Hidridi</w:t>
            </w:r>
            <w:proofErr w:type="spellEnd"/>
            <w:r w:rsidRPr="00D04177">
              <w:rPr>
                <w:rFonts w:ascii="Corbel" w:hAnsi="Corbel" w:eastAsia="MuseoSans-300" w:cs="Arial"/>
              </w:rPr>
              <w:t xml:space="preserve"> metala</w:t>
            </w:r>
          </w:p>
        </w:tc>
        <w:tc>
          <w:tcPr>
            <w:tcW w:w="5814" w:type="dxa"/>
            <w:vMerge/>
            <w:tcMar/>
          </w:tcPr>
          <w:p w:rsidRPr="00D04177" w:rsidR="000B313E" w:rsidP="00AB3ED6" w:rsidRDefault="000B313E" w14:paraId="433015EF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D04177" w:rsidR="000B313E" w:rsidTr="7A01980E" w14:paraId="1F697FBE" w14:textId="77777777">
        <w:trPr>
          <w:trHeight w:val="454"/>
        </w:trPr>
        <w:tc>
          <w:tcPr>
            <w:tcW w:w="1101" w:type="dxa"/>
            <w:vMerge/>
            <w:tcMar/>
          </w:tcPr>
          <w:p w:rsidRPr="00D04177" w:rsidR="000B313E" w:rsidP="009A1FEF" w:rsidRDefault="000B313E" w14:paraId="21937BF3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701" w:type="dxa"/>
            <w:vMerge/>
            <w:tcMar/>
          </w:tcPr>
          <w:p w:rsidRPr="00D04177" w:rsidR="000B313E" w:rsidP="009A1FEF" w:rsidRDefault="000B313E" w14:paraId="3206CB1B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0" w:type="dxa"/>
            <w:vMerge/>
            <w:tcMar/>
            <w:vAlign w:val="center"/>
          </w:tcPr>
          <w:p w:rsidRPr="00D04177" w:rsidR="000B313E" w:rsidP="00405934" w:rsidRDefault="000B313E" w14:paraId="49AA9CA1" w14:textId="77777777">
            <w:pPr>
              <w:pStyle w:val="Bezproreda"/>
              <w:jc w:val="center"/>
              <w:rPr>
                <w:rFonts w:ascii="Corbel" w:hAnsi="Corbel" w:eastAsia="MuseoSans-300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D04177" w:rsidR="000B313E" w:rsidP="00405934" w:rsidRDefault="000B313E" w14:paraId="3147B3D1" w14:textId="77777777">
            <w:pPr>
              <w:pStyle w:val="Bezproreda"/>
              <w:jc w:val="center"/>
              <w:rPr>
                <w:rFonts w:ascii="Corbel" w:hAnsi="Corbel" w:eastAsia="MuseoSans-300"/>
              </w:rPr>
            </w:pPr>
            <w:r w:rsidRPr="00D04177">
              <w:rPr>
                <w:rFonts w:ascii="Corbel" w:hAnsi="Corbel" w:eastAsia="MuseoSans-300"/>
              </w:rPr>
              <w:t>12.</w:t>
            </w:r>
          </w:p>
        </w:tc>
        <w:tc>
          <w:tcPr>
            <w:tcW w:w="4252" w:type="dxa"/>
            <w:vMerge/>
            <w:tcMar/>
          </w:tcPr>
          <w:p w:rsidRPr="00D04177" w:rsidR="000B313E" w:rsidP="00377839" w:rsidRDefault="000B313E" w14:paraId="26CA1EE9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  <w:tcMar/>
          </w:tcPr>
          <w:p w:rsidRPr="00D04177" w:rsidR="000B313E" w:rsidP="00A43071" w:rsidRDefault="000B313E" w14:paraId="33109D26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D04177" w:rsidR="000B313E" w:rsidTr="7A01980E" w14:paraId="73E2D465" w14:textId="77777777">
        <w:trPr>
          <w:trHeight w:val="454"/>
        </w:trPr>
        <w:tc>
          <w:tcPr>
            <w:tcW w:w="1101" w:type="dxa"/>
            <w:vMerge/>
            <w:tcMar/>
          </w:tcPr>
          <w:p w:rsidRPr="00D04177" w:rsidR="000B313E" w:rsidP="009A1FEF" w:rsidRDefault="000B313E" w14:paraId="2D5653B2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701" w:type="dxa"/>
            <w:vMerge/>
            <w:tcMar/>
          </w:tcPr>
          <w:p w:rsidRPr="00D04177" w:rsidR="000B313E" w:rsidP="009A1FEF" w:rsidRDefault="000B313E" w14:paraId="63D5ABED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0" w:type="dxa"/>
            <w:vMerge w:val="restart"/>
            <w:tcMar/>
            <w:vAlign w:val="center"/>
          </w:tcPr>
          <w:p w:rsidRPr="00D04177" w:rsidR="000B313E" w:rsidP="00405934" w:rsidRDefault="000B313E" w14:paraId="1731A241" w14:textId="77777777">
            <w:pPr>
              <w:pStyle w:val="Bezproreda"/>
              <w:jc w:val="center"/>
              <w:rPr>
                <w:rFonts w:ascii="Corbel" w:hAnsi="Corbel" w:eastAsia="MuseoSans-300"/>
              </w:rPr>
            </w:pPr>
            <w:r w:rsidRPr="00D04177">
              <w:rPr>
                <w:rFonts w:ascii="Corbel" w:hAnsi="Corbel" w:eastAsia="MuseoSans-300"/>
              </w:rPr>
              <w:t>7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D04177" w:rsidR="000B313E" w:rsidP="00405934" w:rsidRDefault="000B313E" w14:paraId="662A5474" w14:textId="77777777">
            <w:pPr>
              <w:pStyle w:val="Bezproreda"/>
              <w:jc w:val="center"/>
              <w:rPr>
                <w:rFonts w:ascii="Corbel" w:hAnsi="Corbel" w:eastAsia="MuseoSans-300"/>
              </w:rPr>
            </w:pPr>
            <w:r w:rsidRPr="00D04177">
              <w:rPr>
                <w:rFonts w:ascii="Corbel" w:hAnsi="Corbel" w:eastAsia="MuseoSans-300"/>
              </w:rPr>
              <w:t>13.</w:t>
            </w:r>
          </w:p>
        </w:tc>
        <w:tc>
          <w:tcPr>
            <w:tcW w:w="4252" w:type="dxa"/>
            <w:vMerge w:val="restart"/>
            <w:tcMar/>
          </w:tcPr>
          <w:p w:rsidRPr="00D04177" w:rsidR="000B313E" w:rsidP="000B313E" w:rsidRDefault="000B313E" w14:paraId="00F6D2DE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  <w:proofErr w:type="spellStart"/>
            <w:r w:rsidRPr="00D04177">
              <w:rPr>
                <w:rFonts w:ascii="Corbel" w:hAnsi="Corbel" w:eastAsia="MuseoSans-300" w:cs="Arial"/>
              </w:rPr>
              <w:t>Hidridi</w:t>
            </w:r>
            <w:proofErr w:type="spellEnd"/>
            <w:r w:rsidRPr="00D04177">
              <w:rPr>
                <w:rFonts w:ascii="Corbel" w:hAnsi="Corbel" w:eastAsia="MuseoSans-300" w:cs="Arial"/>
              </w:rPr>
              <w:t xml:space="preserve"> nemetala</w:t>
            </w:r>
          </w:p>
        </w:tc>
        <w:tc>
          <w:tcPr>
            <w:tcW w:w="5814" w:type="dxa"/>
            <w:vMerge/>
            <w:tcMar/>
          </w:tcPr>
          <w:p w:rsidRPr="00D04177" w:rsidR="000B313E" w:rsidP="00A43071" w:rsidRDefault="000B313E" w14:paraId="18043145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D04177" w:rsidR="000B313E" w:rsidTr="7A01980E" w14:paraId="0521BB34" w14:textId="77777777">
        <w:trPr>
          <w:trHeight w:val="454"/>
        </w:trPr>
        <w:tc>
          <w:tcPr>
            <w:tcW w:w="1101" w:type="dxa"/>
            <w:vMerge/>
            <w:tcMar/>
          </w:tcPr>
          <w:p w:rsidRPr="00D04177" w:rsidR="000B313E" w:rsidP="009A1FEF" w:rsidRDefault="000B313E" w14:paraId="5FFB1219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701" w:type="dxa"/>
            <w:vMerge/>
            <w:tcMar/>
          </w:tcPr>
          <w:p w:rsidRPr="00D04177" w:rsidR="000B313E" w:rsidP="009A1FEF" w:rsidRDefault="000B313E" w14:paraId="3DF244CA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0" w:type="dxa"/>
            <w:vMerge/>
            <w:tcMar/>
            <w:vAlign w:val="center"/>
          </w:tcPr>
          <w:p w:rsidRPr="00D04177" w:rsidR="000B313E" w:rsidP="00405934" w:rsidRDefault="000B313E" w14:paraId="1245CEF4" w14:textId="77777777">
            <w:pPr>
              <w:pStyle w:val="Bezproreda"/>
              <w:jc w:val="center"/>
              <w:rPr>
                <w:rFonts w:ascii="Corbel" w:hAnsi="Corbel" w:eastAsia="MuseoSans-300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D04177" w:rsidR="000B313E" w:rsidP="00405934" w:rsidRDefault="000B313E" w14:paraId="1B212AC1" w14:textId="77777777">
            <w:pPr>
              <w:pStyle w:val="Bezproreda"/>
              <w:jc w:val="center"/>
              <w:rPr>
                <w:rFonts w:ascii="Corbel" w:hAnsi="Corbel" w:eastAsia="MuseoSans-300"/>
              </w:rPr>
            </w:pPr>
            <w:r w:rsidRPr="00D04177">
              <w:rPr>
                <w:rFonts w:ascii="Corbel" w:hAnsi="Corbel" w:eastAsia="MuseoSans-300"/>
              </w:rPr>
              <w:t>14.</w:t>
            </w:r>
          </w:p>
        </w:tc>
        <w:tc>
          <w:tcPr>
            <w:tcW w:w="4252" w:type="dxa"/>
            <w:vMerge/>
            <w:tcMar/>
          </w:tcPr>
          <w:p w:rsidRPr="00D04177" w:rsidR="000B313E" w:rsidP="00377839" w:rsidRDefault="000B313E" w14:paraId="6271E5DC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highlight w:val="yellow"/>
              </w:rPr>
            </w:pPr>
          </w:p>
        </w:tc>
        <w:tc>
          <w:tcPr>
            <w:tcW w:w="5814" w:type="dxa"/>
            <w:vMerge/>
            <w:tcMar/>
          </w:tcPr>
          <w:p w:rsidRPr="00D04177" w:rsidR="000B313E" w:rsidP="00A43071" w:rsidRDefault="000B313E" w14:paraId="468C0828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D04177" w:rsidR="000B313E" w:rsidTr="7A01980E" w14:paraId="4CEB6499" w14:textId="77777777">
        <w:trPr>
          <w:trHeight w:val="454"/>
        </w:trPr>
        <w:tc>
          <w:tcPr>
            <w:tcW w:w="1101" w:type="dxa"/>
            <w:vMerge/>
            <w:tcMar/>
          </w:tcPr>
          <w:p w:rsidRPr="00D04177" w:rsidR="000B313E" w:rsidP="009A1FEF" w:rsidRDefault="000B313E" w14:paraId="7A17771B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701" w:type="dxa"/>
            <w:vMerge/>
            <w:tcMar/>
          </w:tcPr>
          <w:p w:rsidRPr="00D04177" w:rsidR="000B313E" w:rsidP="009A1FEF" w:rsidRDefault="000B313E" w14:paraId="71413001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0" w:type="dxa"/>
            <w:vMerge w:val="restart"/>
            <w:tcMar/>
            <w:vAlign w:val="center"/>
          </w:tcPr>
          <w:p w:rsidRPr="00D04177" w:rsidR="000B313E" w:rsidP="00405934" w:rsidRDefault="000B313E" w14:paraId="6CDB9776" w14:textId="77777777">
            <w:pPr>
              <w:pStyle w:val="Bezproreda"/>
              <w:jc w:val="center"/>
              <w:rPr>
                <w:rFonts w:ascii="Corbel" w:hAnsi="Corbel" w:eastAsia="MuseoSans-300"/>
              </w:rPr>
            </w:pPr>
            <w:r w:rsidRPr="00D04177">
              <w:rPr>
                <w:rFonts w:ascii="Corbel" w:hAnsi="Corbel" w:eastAsia="MuseoSans-300"/>
              </w:rPr>
              <w:t>8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D04177" w:rsidR="000B313E" w:rsidP="00405934" w:rsidRDefault="000B313E" w14:paraId="3F4E88DF" w14:textId="77777777">
            <w:pPr>
              <w:pStyle w:val="Bezproreda"/>
              <w:jc w:val="center"/>
              <w:rPr>
                <w:rFonts w:ascii="Corbel" w:hAnsi="Corbel" w:eastAsia="MuseoSans-300"/>
              </w:rPr>
            </w:pPr>
            <w:r w:rsidRPr="00D04177">
              <w:rPr>
                <w:rFonts w:ascii="Corbel" w:hAnsi="Corbel" w:eastAsia="MuseoSans-300"/>
              </w:rPr>
              <w:t>15.</w:t>
            </w:r>
          </w:p>
        </w:tc>
        <w:tc>
          <w:tcPr>
            <w:tcW w:w="4252" w:type="dxa"/>
            <w:vMerge w:val="restart"/>
            <w:tcMar/>
          </w:tcPr>
          <w:p w:rsidRPr="00D04177" w:rsidR="000B313E" w:rsidP="00634741" w:rsidRDefault="000B313E" w14:paraId="42E5A85B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  <w:r w:rsidRPr="00D04177">
              <w:rPr>
                <w:rFonts w:ascii="Corbel" w:hAnsi="Corbel" w:eastAsia="MuseoSans-300" w:cs="Arial"/>
              </w:rPr>
              <w:t>Oksidi metala</w:t>
            </w:r>
          </w:p>
        </w:tc>
        <w:tc>
          <w:tcPr>
            <w:tcW w:w="5814" w:type="dxa"/>
            <w:vMerge/>
            <w:tcMar/>
          </w:tcPr>
          <w:p w:rsidRPr="00D04177" w:rsidR="000B313E" w:rsidP="00A43071" w:rsidRDefault="000B313E" w14:paraId="7F7880A0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D04177" w:rsidR="000B313E" w:rsidTr="7A01980E" w14:paraId="65540D23" w14:textId="77777777">
        <w:trPr>
          <w:trHeight w:val="454"/>
        </w:trPr>
        <w:tc>
          <w:tcPr>
            <w:tcW w:w="1101" w:type="dxa"/>
            <w:vMerge/>
            <w:tcMar/>
          </w:tcPr>
          <w:p w:rsidRPr="00D04177" w:rsidR="000B313E" w:rsidP="009A1FEF" w:rsidRDefault="000B313E" w14:paraId="7D7F1FC3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701" w:type="dxa"/>
            <w:vMerge/>
            <w:tcMar/>
          </w:tcPr>
          <w:p w:rsidRPr="00D04177" w:rsidR="000B313E" w:rsidP="009A1FEF" w:rsidRDefault="000B313E" w14:paraId="10F28869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0" w:type="dxa"/>
            <w:vMerge/>
            <w:tcMar/>
            <w:vAlign w:val="center"/>
          </w:tcPr>
          <w:p w:rsidRPr="00D04177" w:rsidR="000B313E" w:rsidP="00405934" w:rsidRDefault="000B313E" w14:paraId="4367CE54" w14:textId="77777777">
            <w:pPr>
              <w:pStyle w:val="Bezproreda"/>
              <w:jc w:val="center"/>
              <w:rPr>
                <w:rFonts w:ascii="Corbel" w:hAnsi="Corbel" w:eastAsia="MuseoSans-300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D04177" w:rsidR="000B313E" w:rsidP="00405934" w:rsidRDefault="000B313E" w14:paraId="00635079" w14:textId="77777777">
            <w:pPr>
              <w:pStyle w:val="Bezproreda"/>
              <w:jc w:val="center"/>
              <w:rPr>
                <w:rFonts w:ascii="Corbel" w:hAnsi="Corbel" w:eastAsia="MuseoSans-300"/>
              </w:rPr>
            </w:pPr>
            <w:r w:rsidRPr="00D04177">
              <w:rPr>
                <w:rFonts w:ascii="Corbel" w:hAnsi="Corbel" w:eastAsia="MuseoSans-300"/>
              </w:rPr>
              <w:t>16.</w:t>
            </w:r>
          </w:p>
        </w:tc>
        <w:tc>
          <w:tcPr>
            <w:tcW w:w="4252" w:type="dxa"/>
            <w:vMerge/>
            <w:tcMar/>
          </w:tcPr>
          <w:p w:rsidRPr="00D04177" w:rsidR="000B313E" w:rsidP="00377839" w:rsidRDefault="000B313E" w14:paraId="7D12F145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highlight w:val="yellow"/>
              </w:rPr>
            </w:pPr>
          </w:p>
        </w:tc>
        <w:tc>
          <w:tcPr>
            <w:tcW w:w="5814" w:type="dxa"/>
            <w:vMerge/>
            <w:tcMar/>
          </w:tcPr>
          <w:p w:rsidRPr="00D04177" w:rsidR="000B313E" w:rsidP="00A43071" w:rsidRDefault="000B313E" w14:paraId="5ABED090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D04177" w:rsidR="000B313E" w:rsidTr="7A01980E" w14:paraId="23710A85" w14:textId="77777777">
        <w:trPr>
          <w:trHeight w:val="454"/>
        </w:trPr>
        <w:tc>
          <w:tcPr>
            <w:tcW w:w="1101" w:type="dxa"/>
            <w:vMerge w:val="restart"/>
            <w:tcMar/>
          </w:tcPr>
          <w:p w:rsidRPr="00D04177" w:rsidR="000B313E" w:rsidP="006A71CC" w:rsidRDefault="000B313E" w14:paraId="6488D5F9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  <w:r w:rsidRPr="00D04177">
              <w:rPr>
                <w:rFonts w:ascii="Corbel" w:hAnsi="Corbel" w:eastAsia="MuseoSans-300" w:cs="Arial"/>
              </w:rPr>
              <w:t>Studeni</w:t>
            </w:r>
          </w:p>
          <w:p w:rsidRPr="00D04177" w:rsidR="000B313E" w:rsidP="006A71CC" w:rsidRDefault="000B313E" w14:paraId="70859EA0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  <w:r w:rsidRPr="00D04177">
              <w:rPr>
                <w:rFonts w:ascii="Corbel" w:hAnsi="Corbel" w:eastAsia="MuseoSans-300" w:cs="Arial"/>
              </w:rPr>
              <w:t>(8)</w:t>
            </w:r>
          </w:p>
        </w:tc>
        <w:tc>
          <w:tcPr>
            <w:tcW w:w="1701" w:type="dxa"/>
            <w:vMerge/>
            <w:tcMar/>
          </w:tcPr>
          <w:p w:rsidRPr="00D04177" w:rsidR="000B313E" w:rsidP="009A1FEF" w:rsidRDefault="000B313E" w14:paraId="512352EA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0" w:type="dxa"/>
            <w:vMerge w:val="restart"/>
            <w:tcMar/>
            <w:vAlign w:val="center"/>
          </w:tcPr>
          <w:p w:rsidRPr="00D04177" w:rsidR="000B313E" w:rsidP="00405934" w:rsidRDefault="000B313E" w14:paraId="5330BF56" w14:textId="77777777">
            <w:pPr>
              <w:pStyle w:val="Bezproreda"/>
              <w:jc w:val="center"/>
              <w:rPr>
                <w:rFonts w:ascii="Corbel" w:hAnsi="Corbel" w:eastAsia="MuseoSans-300"/>
              </w:rPr>
            </w:pPr>
            <w:r w:rsidRPr="00D04177">
              <w:rPr>
                <w:rFonts w:ascii="Corbel" w:hAnsi="Corbel" w:eastAsia="MuseoSans-300"/>
              </w:rPr>
              <w:t>9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D04177" w:rsidR="000B313E" w:rsidP="00405934" w:rsidRDefault="000B313E" w14:paraId="10292867" w14:textId="77777777">
            <w:pPr>
              <w:pStyle w:val="Bezproreda"/>
              <w:jc w:val="center"/>
              <w:rPr>
                <w:rFonts w:ascii="Corbel" w:hAnsi="Corbel" w:eastAsia="MuseoSans-300"/>
              </w:rPr>
            </w:pPr>
            <w:r w:rsidRPr="00D04177">
              <w:rPr>
                <w:rFonts w:ascii="Corbel" w:hAnsi="Corbel" w:eastAsia="MuseoSans-300"/>
              </w:rPr>
              <w:t>17.</w:t>
            </w:r>
          </w:p>
        </w:tc>
        <w:tc>
          <w:tcPr>
            <w:tcW w:w="4252" w:type="dxa"/>
            <w:vMerge w:val="restart"/>
            <w:tcMar/>
          </w:tcPr>
          <w:p w:rsidRPr="00D04177" w:rsidR="000B313E" w:rsidP="00634741" w:rsidRDefault="000B313E" w14:paraId="15FFA8F3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highlight w:val="yellow"/>
              </w:rPr>
            </w:pPr>
            <w:r w:rsidRPr="00D04177">
              <w:rPr>
                <w:rFonts w:ascii="Corbel" w:hAnsi="Corbel" w:eastAsia="MuseoSans-300" w:cs="Arial"/>
              </w:rPr>
              <w:t>Oksidi nemetala</w:t>
            </w:r>
          </w:p>
        </w:tc>
        <w:tc>
          <w:tcPr>
            <w:tcW w:w="5814" w:type="dxa"/>
            <w:vMerge/>
            <w:tcMar/>
          </w:tcPr>
          <w:p w:rsidRPr="00D04177" w:rsidR="000B313E" w:rsidP="00A43071" w:rsidRDefault="000B313E" w14:paraId="0C01283B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D04177" w:rsidR="000B313E" w:rsidTr="7A01980E" w14:paraId="03F76407" w14:textId="77777777">
        <w:trPr>
          <w:trHeight w:val="454"/>
        </w:trPr>
        <w:tc>
          <w:tcPr>
            <w:tcW w:w="1101" w:type="dxa"/>
            <w:vMerge/>
            <w:tcMar/>
          </w:tcPr>
          <w:p w:rsidRPr="00D04177" w:rsidR="000B313E" w:rsidP="009A1FEF" w:rsidRDefault="000B313E" w14:paraId="42AD54CD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701" w:type="dxa"/>
            <w:vMerge/>
            <w:tcMar/>
          </w:tcPr>
          <w:p w:rsidRPr="00D04177" w:rsidR="000B313E" w:rsidP="009A1FEF" w:rsidRDefault="000B313E" w14:paraId="0E9B1710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0" w:type="dxa"/>
            <w:vMerge/>
            <w:tcMar/>
            <w:vAlign w:val="center"/>
          </w:tcPr>
          <w:p w:rsidRPr="00D04177" w:rsidR="000B313E" w:rsidP="00405934" w:rsidRDefault="000B313E" w14:paraId="6ED08B70" w14:textId="77777777">
            <w:pPr>
              <w:pStyle w:val="Bezproreda"/>
              <w:jc w:val="center"/>
              <w:rPr>
                <w:rFonts w:ascii="Corbel" w:hAnsi="Corbel" w:eastAsia="MuseoSans-300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D04177" w:rsidR="000B313E" w:rsidP="00405934" w:rsidRDefault="000B313E" w14:paraId="51824498" w14:textId="77777777">
            <w:pPr>
              <w:pStyle w:val="Bezproreda"/>
              <w:jc w:val="center"/>
              <w:rPr>
                <w:rFonts w:ascii="Corbel" w:hAnsi="Corbel" w:eastAsia="MuseoSans-300"/>
              </w:rPr>
            </w:pPr>
            <w:r w:rsidRPr="00D04177">
              <w:rPr>
                <w:rFonts w:ascii="Corbel" w:hAnsi="Corbel" w:eastAsia="MuseoSans-300"/>
              </w:rPr>
              <w:t>18.</w:t>
            </w:r>
          </w:p>
        </w:tc>
        <w:tc>
          <w:tcPr>
            <w:tcW w:w="4252" w:type="dxa"/>
            <w:vMerge/>
            <w:tcMar/>
          </w:tcPr>
          <w:p w:rsidRPr="00D04177" w:rsidR="000B313E" w:rsidP="00377839" w:rsidRDefault="000B313E" w14:paraId="0D8E4D45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highlight w:val="yellow"/>
              </w:rPr>
            </w:pPr>
          </w:p>
        </w:tc>
        <w:tc>
          <w:tcPr>
            <w:tcW w:w="5814" w:type="dxa"/>
            <w:vMerge/>
            <w:tcMar/>
          </w:tcPr>
          <w:p w:rsidRPr="00D04177" w:rsidR="000B313E" w:rsidP="00A43071" w:rsidRDefault="000B313E" w14:paraId="2736FF93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D04177" w:rsidR="000B313E" w:rsidTr="7A01980E" w14:paraId="07B8B390" w14:textId="77777777">
        <w:trPr>
          <w:trHeight w:val="454"/>
        </w:trPr>
        <w:tc>
          <w:tcPr>
            <w:tcW w:w="1101" w:type="dxa"/>
            <w:vMerge/>
            <w:tcMar/>
          </w:tcPr>
          <w:p w:rsidRPr="00D04177" w:rsidR="000B313E" w:rsidP="009A1FEF" w:rsidRDefault="000B313E" w14:paraId="44C507CE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701" w:type="dxa"/>
            <w:vMerge/>
            <w:tcMar/>
          </w:tcPr>
          <w:p w:rsidRPr="00D04177" w:rsidR="000B313E" w:rsidP="009A1FEF" w:rsidRDefault="000B313E" w14:paraId="55C94A91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0" w:type="dxa"/>
            <w:vMerge w:val="restart"/>
            <w:tcMar/>
            <w:vAlign w:val="center"/>
          </w:tcPr>
          <w:p w:rsidRPr="00D04177" w:rsidR="000B313E" w:rsidP="00405934" w:rsidRDefault="000B313E" w14:paraId="263E89A0" w14:textId="77777777">
            <w:pPr>
              <w:pStyle w:val="Bezproreda"/>
              <w:jc w:val="center"/>
              <w:rPr>
                <w:rFonts w:ascii="Corbel" w:hAnsi="Corbel" w:eastAsia="MuseoSans-300"/>
              </w:rPr>
            </w:pPr>
            <w:r w:rsidRPr="00D04177">
              <w:rPr>
                <w:rFonts w:ascii="Corbel" w:hAnsi="Corbel" w:eastAsia="MuseoSans-300"/>
              </w:rPr>
              <w:t>10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D04177" w:rsidR="000B313E" w:rsidP="00405934" w:rsidRDefault="000B313E" w14:paraId="483276A6" w14:textId="77777777">
            <w:pPr>
              <w:pStyle w:val="Bezproreda"/>
              <w:jc w:val="center"/>
              <w:rPr>
                <w:rFonts w:ascii="Corbel" w:hAnsi="Corbel" w:eastAsia="MuseoSans-300"/>
              </w:rPr>
            </w:pPr>
            <w:r w:rsidRPr="00D04177">
              <w:rPr>
                <w:rFonts w:ascii="Corbel" w:hAnsi="Corbel" w:eastAsia="MuseoSans-300"/>
              </w:rPr>
              <w:t>19.</w:t>
            </w:r>
          </w:p>
        </w:tc>
        <w:tc>
          <w:tcPr>
            <w:tcW w:w="4252" w:type="dxa"/>
            <w:vMerge w:val="restart"/>
            <w:tcMar/>
          </w:tcPr>
          <w:p w:rsidRPr="00D04177" w:rsidR="000B313E" w:rsidP="00634741" w:rsidRDefault="000B313E" w14:paraId="52FE88A2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highlight w:val="yellow"/>
              </w:rPr>
            </w:pPr>
            <w:r w:rsidRPr="00D04177">
              <w:rPr>
                <w:rFonts w:ascii="Corbel" w:hAnsi="Corbel" w:eastAsia="MuseoSans-300" w:cs="Arial"/>
              </w:rPr>
              <w:t>Kloridi</w:t>
            </w:r>
          </w:p>
        </w:tc>
        <w:tc>
          <w:tcPr>
            <w:tcW w:w="5814" w:type="dxa"/>
            <w:vMerge/>
            <w:tcMar/>
          </w:tcPr>
          <w:p w:rsidRPr="00D04177" w:rsidR="000B313E" w:rsidP="00A43071" w:rsidRDefault="000B313E" w14:paraId="09CC8FE3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D04177" w:rsidR="000B313E" w:rsidTr="7A01980E" w14:paraId="1EEE141E" w14:textId="77777777">
        <w:trPr>
          <w:trHeight w:val="454"/>
        </w:trPr>
        <w:tc>
          <w:tcPr>
            <w:tcW w:w="1101" w:type="dxa"/>
            <w:vMerge/>
            <w:tcMar/>
          </w:tcPr>
          <w:p w:rsidRPr="00D04177" w:rsidR="000B313E" w:rsidP="009A1FEF" w:rsidRDefault="000B313E" w14:paraId="53CD4259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701" w:type="dxa"/>
            <w:vMerge/>
            <w:tcMar/>
          </w:tcPr>
          <w:p w:rsidRPr="00D04177" w:rsidR="000B313E" w:rsidP="009A1FEF" w:rsidRDefault="000B313E" w14:paraId="04774287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0" w:type="dxa"/>
            <w:vMerge/>
            <w:tcMar/>
            <w:vAlign w:val="center"/>
          </w:tcPr>
          <w:p w:rsidRPr="00D04177" w:rsidR="000B313E" w:rsidP="00405934" w:rsidRDefault="000B313E" w14:paraId="6E3FE19F" w14:textId="77777777">
            <w:pPr>
              <w:pStyle w:val="Bezproreda"/>
              <w:jc w:val="center"/>
              <w:rPr>
                <w:rFonts w:ascii="Corbel" w:hAnsi="Corbel" w:eastAsia="MuseoSans-300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D04177" w:rsidR="000B313E" w:rsidP="00405934" w:rsidRDefault="000B313E" w14:paraId="23BF93E3" w14:textId="77777777">
            <w:pPr>
              <w:pStyle w:val="Bezproreda"/>
              <w:jc w:val="center"/>
              <w:rPr>
                <w:rFonts w:ascii="Corbel" w:hAnsi="Corbel" w:eastAsia="MuseoSans-300"/>
              </w:rPr>
            </w:pPr>
            <w:r w:rsidRPr="00D04177">
              <w:rPr>
                <w:rFonts w:ascii="Corbel" w:hAnsi="Corbel" w:eastAsia="MuseoSans-300"/>
              </w:rPr>
              <w:t>20.</w:t>
            </w:r>
          </w:p>
        </w:tc>
        <w:tc>
          <w:tcPr>
            <w:tcW w:w="4252" w:type="dxa"/>
            <w:vMerge/>
            <w:tcMar/>
          </w:tcPr>
          <w:p w:rsidRPr="00D04177" w:rsidR="000B313E" w:rsidP="00377839" w:rsidRDefault="000B313E" w14:paraId="07994083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  <w:tcMar/>
          </w:tcPr>
          <w:p w:rsidRPr="00D04177" w:rsidR="000B313E" w:rsidP="00A43071" w:rsidRDefault="000B313E" w14:paraId="1D4C9B49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D04177" w:rsidR="000B313E" w:rsidTr="7A01980E" w14:paraId="479AFDBE" w14:textId="77777777">
        <w:trPr>
          <w:trHeight w:val="454"/>
        </w:trPr>
        <w:tc>
          <w:tcPr>
            <w:tcW w:w="1101" w:type="dxa"/>
            <w:vMerge/>
            <w:tcMar/>
          </w:tcPr>
          <w:p w:rsidRPr="00D04177" w:rsidR="000B313E" w:rsidP="009A1FEF" w:rsidRDefault="000B313E" w14:paraId="2E867926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701" w:type="dxa"/>
            <w:vMerge/>
            <w:tcMar/>
          </w:tcPr>
          <w:p w:rsidRPr="00D04177" w:rsidR="000B313E" w:rsidP="00AB3ED6" w:rsidRDefault="000B313E" w14:paraId="77E26DC2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 w:val="restart"/>
            <w:tcMar/>
            <w:vAlign w:val="center"/>
          </w:tcPr>
          <w:p w:rsidRPr="00D04177" w:rsidR="000B313E" w:rsidP="00405934" w:rsidRDefault="000B313E" w14:paraId="4499AC34" w14:textId="77777777">
            <w:pPr>
              <w:pStyle w:val="Bezproreda"/>
              <w:jc w:val="center"/>
              <w:rPr>
                <w:rFonts w:ascii="Corbel" w:hAnsi="Corbel" w:eastAsia="MuseoSans-300"/>
              </w:rPr>
            </w:pPr>
            <w:r w:rsidRPr="00D04177">
              <w:rPr>
                <w:rFonts w:ascii="Corbel" w:hAnsi="Corbel" w:eastAsia="MuseoSans-300"/>
              </w:rPr>
              <w:t>11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D04177" w:rsidR="000B313E" w:rsidP="00405934" w:rsidRDefault="000B313E" w14:paraId="56702320" w14:textId="77777777">
            <w:pPr>
              <w:pStyle w:val="Bezproreda"/>
              <w:jc w:val="center"/>
              <w:rPr>
                <w:rFonts w:ascii="Corbel" w:hAnsi="Corbel" w:eastAsia="MuseoSans-300"/>
              </w:rPr>
            </w:pPr>
            <w:r w:rsidRPr="00D04177">
              <w:rPr>
                <w:rFonts w:ascii="Corbel" w:hAnsi="Corbel" w:eastAsia="MuseoSans-300"/>
              </w:rPr>
              <w:t>21.</w:t>
            </w:r>
          </w:p>
        </w:tc>
        <w:tc>
          <w:tcPr>
            <w:tcW w:w="4252" w:type="dxa"/>
            <w:vMerge w:val="restart"/>
            <w:tcMar/>
          </w:tcPr>
          <w:p w:rsidRPr="00D04177" w:rsidR="000B313E" w:rsidP="00634741" w:rsidRDefault="000B313E" w14:paraId="27007378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highlight w:val="yellow"/>
              </w:rPr>
            </w:pPr>
            <w:r w:rsidRPr="00D04177">
              <w:rPr>
                <w:rFonts w:ascii="Corbel" w:hAnsi="Corbel" w:eastAsia="MuseoSans-300" w:cs="Arial"/>
              </w:rPr>
              <w:t>Karbonati</w:t>
            </w:r>
          </w:p>
        </w:tc>
        <w:tc>
          <w:tcPr>
            <w:tcW w:w="5814" w:type="dxa"/>
            <w:vMerge/>
            <w:tcMar/>
          </w:tcPr>
          <w:p w:rsidRPr="00D04177" w:rsidR="000B313E" w:rsidP="00A43071" w:rsidRDefault="000B313E" w14:paraId="575A8B33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D04177" w:rsidR="000B313E" w:rsidTr="7A01980E" w14:paraId="0096553F" w14:textId="77777777">
        <w:trPr>
          <w:trHeight w:val="454"/>
        </w:trPr>
        <w:tc>
          <w:tcPr>
            <w:tcW w:w="1101" w:type="dxa"/>
            <w:vMerge/>
            <w:tcMar/>
          </w:tcPr>
          <w:p w:rsidRPr="00D04177" w:rsidR="000B313E" w:rsidP="009A1FEF" w:rsidRDefault="000B313E" w14:paraId="2005302D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701" w:type="dxa"/>
            <w:vMerge/>
            <w:tcMar/>
          </w:tcPr>
          <w:p w:rsidRPr="00D04177" w:rsidR="000B313E" w:rsidP="009A1FEF" w:rsidRDefault="000B313E" w14:paraId="0215F323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0" w:type="dxa"/>
            <w:vMerge/>
            <w:tcMar/>
            <w:vAlign w:val="center"/>
          </w:tcPr>
          <w:p w:rsidRPr="00D04177" w:rsidR="000B313E" w:rsidP="00405934" w:rsidRDefault="000B313E" w14:paraId="1F1D2F74" w14:textId="77777777">
            <w:pPr>
              <w:pStyle w:val="Bezproreda"/>
              <w:jc w:val="center"/>
              <w:rPr>
                <w:rFonts w:ascii="Corbel" w:hAnsi="Corbel" w:eastAsia="MuseoSans-300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D04177" w:rsidR="000B313E" w:rsidP="00405934" w:rsidRDefault="000B313E" w14:paraId="3DB22F4A" w14:textId="77777777">
            <w:pPr>
              <w:pStyle w:val="Bezproreda"/>
              <w:jc w:val="center"/>
              <w:rPr>
                <w:rFonts w:ascii="Corbel" w:hAnsi="Corbel" w:eastAsia="MuseoSans-300"/>
              </w:rPr>
            </w:pPr>
            <w:r w:rsidRPr="00D04177">
              <w:rPr>
                <w:rFonts w:ascii="Corbel" w:hAnsi="Corbel" w:eastAsia="MuseoSans-300"/>
              </w:rPr>
              <w:t>22.</w:t>
            </w:r>
          </w:p>
        </w:tc>
        <w:tc>
          <w:tcPr>
            <w:tcW w:w="4252" w:type="dxa"/>
            <w:vMerge/>
            <w:tcMar/>
          </w:tcPr>
          <w:p w:rsidRPr="00D04177" w:rsidR="000B313E" w:rsidP="00377839" w:rsidRDefault="000B313E" w14:paraId="77CCF28F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  <w:tcMar/>
          </w:tcPr>
          <w:p w:rsidRPr="00D04177" w:rsidR="000B313E" w:rsidP="00A43071" w:rsidRDefault="000B313E" w14:paraId="0C825F7F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D04177" w:rsidR="00283919" w:rsidTr="7A01980E" w14:paraId="14E98CEE" w14:textId="77777777">
        <w:trPr>
          <w:trHeight w:val="454"/>
        </w:trPr>
        <w:tc>
          <w:tcPr>
            <w:tcW w:w="1101" w:type="dxa"/>
            <w:vMerge/>
            <w:tcMar/>
          </w:tcPr>
          <w:p w:rsidRPr="00D04177" w:rsidR="00283919" w:rsidP="009A1FEF" w:rsidRDefault="00283919" w14:paraId="2250F7A7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701" w:type="dxa"/>
            <w:vMerge w:val="restart"/>
            <w:tcMar/>
          </w:tcPr>
          <w:p w:rsidRPr="00D04177" w:rsidR="00283919" w:rsidP="009A1FEF" w:rsidRDefault="00283919" w14:paraId="17398A21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  <w:r w:rsidRPr="00D04177">
              <w:rPr>
                <w:rFonts w:ascii="Corbel" w:hAnsi="Corbel" w:cs="Arial"/>
                <w:b/>
              </w:rPr>
              <w:t>3. Osnove elektrokemije</w:t>
            </w:r>
          </w:p>
        </w:tc>
        <w:tc>
          <w:tcPr>
            <w:tcW w:w="850" w:type="dxa"/>
            <w:vMerge w:val="restart"/>
            <w:tcMar/>
            <w:vAlign w:val="center"/>
          </w:tcPr>
          <w:p w:rsidRPr="00D04177" w:rsidR="00283919" w:rsidP="00405934" w:rsidRDefault="00283919" w14:paraId="1574C568" w14:textId="77777777">
            <w:pPr>
              <w:pStyle w:val="Bezproreda"/>
              <w:jc w:val="center"/>
              <w:rPr>
                <w:rFonts w:ascii="Corbel" w:hAnsi="Corbel" w:eastAsia="MuseoSans-300"/>
              </w:rPr>
            </w:pPr>
            <w:r w:rsidRPr="00D04177">
              <w:rPr>
                <w:rFonts w:ascii="Corbel" w:hAnsi="Corbel" w:eastAsia="MuseoSans-300"/>
              </w:rPr>
              <w:t>12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D04177" w:rsidR="00283919" w:rsidP="00405934" w:rsidRDefault="00283919" w14:paraId="3BC5E576" w14:textId="77777777">
            <w:pPr>
              <w:pStyle w:val="Bezproreda"/>
              <w:jc w:val="center"/>
              <w:rPr>
                <w:rFonts w:ascii="Corbel" w:hAnsi="Corbel" w:eastAsia="MuseoSans-300"/>
              </w:rPr>
            </w:pPr>
            <w:r w:rsidRPr="00D04177">
              <w:rPr>
                <w:rFonts w:ascii="Corbel" w:hAnsi="Corbel" w:eastAsia="MuseoSans-300"/>
              </w:rPr>
              <w:t>23.</w:t>
            </w:r>
          </w:p>
        </w:tc>
        <w:tc>
          <w:tcPr>
            <w:tcW w:w="4252" w:type="dxa"/>
            <w:vMerge w:val="restart"/>
            <w:tcMar/>
          </w:tcPr>
          <w:p w:rsidRPr="00D04177" w:rsidR="00283919" w:rsidP="00634741" w:rsidRDefault="00283919" w14:paraId="3200A451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  <w:r w:rsidRPr="00D04177">
              <w:rPr>
                <w:rFonts w:ascii="Corbel" w:hAnsi="Corbel" w:eastAsia="MuseoSans-300" w:cs="Arial"/>
              </w:rPr>
              <w:t>Oksidacijski brojevi</w:t>
            </w:r>
          </w:p>
          <w:p w:rsidRPr="00D04177" w:rsidR="00283919" w:rsidP="00634741" w:rsidRDefault="00283919" w14:paraId="5DAC7B4F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</w:rPr>
            </w:pPr>
            <w:proofErr w:type="spellStart"/>
            <w:r w:rsidRPr="00D04177">
              <w:rPr>
                <w:rFonts w:ascii="Corbel" w:hAnsi="Corbel" w:eastAsia="MuseoSans-300" w:cs="Arial"/>
              </w:rPr>
              <w:t>Redoks</w:t>
            </w:r>
            <w:proofErr w:type="spellEnd"/>
            <w:r w:rsidRPr="00D04177">
              <w:rPr>
                <w:rFonts w:ascii="Corbel" w:hAnsi="Corbel" w:eastAsia="MuseoSans-300" w:cs="Arial"/>
              </w:rPr>
              <w:t xml:space="preserve"> reakcije – uvod</w:t>
            </w:r>
          </w:p>
        </w:tc>
        <w:tc>
          <w:tcPr>
            <w:tcW w:w="5814" w:type="dxa"/>
            <w:vMerge w:val="restart"/>
            <w:tcMar/>
          </w:tcPr>
          <w:p w:rsidRPr="00D04177" w:rsidR="00283919" w:rsidP="00F63EF5" w:rsidRDefault="00283919" w14:paraId="3D037545" w14:textId="1337E37F">
            <w:pPr>
              <w:rPr>
                <w:rFonts w:ascii="Corbel" w:hAnsi="Corbel" w:cs="Arial"/>
              </w:rPr>
            </w:pPr>
            <w:r w:rsidRPr="7A01980E" w:rsidR="5A3DFCAE">
              <w:rPr>
                <w:rFonts w:ascii="Corbel" w:hAnsi="Corbel" w:cs="Arial"/>
              </w:rPr>
              <w:t>Primjenjuje kemijsko nazivlje i simboliku za opisivanje sastava tvari.</w:t>
            </w:r>
          </w:p>
          <w:p w:rsidRPr="00D04177" w:rsidR="00283919" w:rsidP="00F63EF5" w:rsidRDefault="00120E23" w14:paraId="48B69D4D" w14:textId="77777777">
            <w:pPr>
              <w:rPr>
                <w:rFonts w:ascii="Corbel" w:hAnsi="Corbel" w:cs="Arial"/>
              </w:rPr>
            </w:pPr>
            <w:r w:rsidRPr="00D04177">
              <w:rPr>
                <w:rFonts w:ascii="Corbel" w:hAnsi="Corbel" w:cs="Arial"/>
              </w:rPr>
              <w:t>Piše kemijske formule spojeva u okviru koncepta.</w:t>
            </w:r>
          </w:p>
          <w:p w:rsidRPr="00D04177" w:rsidR="00283919" w:rsidP="00F63EF5" w:rsidRDefault="00283919" w14:paraId="20BD6685" w14:textId="2F4967FB">
            <w:pPr>
              <w:rPr>
                <w:rFonts w:ascii="Corbel" w:hAnsi="Corbel" w:cs="Arial"/>
              </w:rPr>
            </w:pPr>
            <w:r w:rsidRPr="7A01980E" w:rsidR="5A3DFCAE">
              <w:rPr>
                <w:rFonts w:ascii="Corbel" w:hAnsi="Corbel" w:cs="Arial"/>
              </w:rPr>
              <w:t>Kritički razmatra upotrebu tvari i njihov utjecaj na čovjekovo zdravlje i okoliš.</w:t>
            </w:r>
          </w:p>
          <w:p w:rsidRPr="00D04177" w:rsidR="00283919" w:rsidP="00F63EF5" w:rsidRDefault="00283919" w14:paraId="1D12C41A" w14:textId="77777777">
            <w:pPr>
              <w:rPr>
                <w:rFonts w:ascii="Corbel" w:hAnsi="Corbel" w:cs="Arial"/>
              </w:rPr>
            </w:pPr>
            <w:r w:rsidRPr="00D04177">
              <w:rPr>
                <w:rFonts w:ascii="Corbel" w:hAnsi="Corbel" w:cs="Arial"/>
              </w:rPr>
              <w:t>Kritički razmatra upotrebu tvari u okviru koncepta i njihov utjecaj na okoliš.</w:t>
            </w:r>
          </w:p>
          <w:p w:rsidRPr="00D04177" w:rsidR="00283919" w:rsidP="00F63EF5" w:rsidRDefault="00283919" w14:paraId="73F9CD5E" w14:textId="084CC2E6">
            <w:pPr>
              <w:rPr>
                <w:rFonts w:ascii="Corbel" w:hAnsi="Corbel" w:cs="Arial"/>
              </w:rPr>
            </w:pPr>
            <w:r w:rsidRPr="7A01980E" w:rsidR="5A3DFCAE">
              <w:rPr>
                <w:rFonts w:ascii="Corbel" w:hAnsi="Corbel" w:cs="Arial"/>
              </w:rPr>
              <w:t xml:space="preserve"> Analizira kemijske promjene na primjerima reakcija anorganskih i organskih tvari.</w:t>
            </w:r>
          </w:p>
          <w:p w:rsidRPr="00D04177" w:rsidR="00283919" w:rsidP="00F63EF5" w:rsidRDefault="00283919" w14:paraId="51488AA1" w14:textId="77777777">
            <w:pPr>
              <w:rPr>
                <w:rFonts w:ascii="Corbel" w:hAnsi="Corbel" w:cs="Arial"/>
              </w:rPr>
            </w:pPr>
            <w:r w:rsidRPr="00D04177">
              <w:rPr>
                <w:rFonts w:ascii="Corbel" w:hAnsi="Corbel" w:cs="Arial"/>
              </w:rPr>
              <w:t>Prikazuje promjene anorganskih tvari jednadžbama kemijskih reakcija.</w:t>
            </w:r>
          </w:p>
          <w:p w:rsidRPr="00D04177" w:rsidR="00283919" w:rsidP="00F63EF5" w:rsidRDefault="00283919" w14:paraId="66FB2983" w14:textId="2D46F3D6">
            <w:pPr>
              <w:rPr>
                <w:rFonts w:ascii="Corbel" w:hAnsi="Corbel" w:cs="Arial"/>
              </w:rPr>
            </w:pPr>
            <w:r w:rsidRPr="7A01980E" w:rsidR="5A3DFCAE">
              <w:rPr>
                <w:rFonts w:ascii="Corbel" w:hAnsi="Corbel" w:cs="Arial"/>
              </w:rPr>
              <w:t xml:space="preserve"> Analizira promjene u elektrokemijskim </w:t>
            </w:r>
            <w:r w:rsidRPr="7A01980E" w:rsidR="5A3DFCAE">
              <w:rPr>
                <w:rFonts w:ascii="Corbel" w:hAnsi="Corbel" w:cs="Arial"/>
              </w:rPr>
              <w:t>člancima.</w:t>
            </w:r>
          </w:p>
          <w:p w:rsidRPr="00D04177" w:rsidR="00283919" w:rsidP="00F63EF5" w:rsidRDefault="00283919" w14:paraId="4C747D6D" w14:textId="77777777">
            <w:pPr>
              <w:rPr>
                <w:rFonts w:ascii="Corbel" w:hAnsi="Corbel" w:cs="Arial"/>
              </w:rPr>
            </w:pPr>
            <w:r w:rsidRPr="00D04177">
              <w:rPr>
                <w:rFonts w:ascii="Corbel" w:hAnsi="Corbel" w:cs="Arial"/>
              </w:rPr>
              <w:t>Uspoređuje promjene u elektrokemijskim člancima na temelju opisa članka i elektrokemijskoga (</w:t>
            </w:r>
            <w:proofErr w:type="spellStart"/>
            <w:r w:rsidRPr="00D04177">
              <w:rPr>
                <w:rFonts w:ascii="Corbel" w:hAnsi="Corbel" w:cs="Arial"/>
              </w:rPr>
              <w:t>Voltina</w:t>
            </w:r>
            <w:proofErr w:type="spellEnd"/>
            <w:r w:rsidRPr="00D04177">
              <w:rPr>
                <w:rFonts w:ascii="Corbel" w:hAnsi="Corbel" w:cs="Arial"/>
              </w:rPr>
              <w:t xml:space="preserve">) niza. Povezuje shematski prikaz elektrokemijskoga članka s reakcijama u </w:t>
            </w:r>
            <w:proofErr w:type="spellStart"/>
            <w:r w:rsidRPr="00D04177">
              <w:rPr>
                <w:rFonts w:ascii="Corbel" w:hAnsi="Corbel" w:cs="Arial"/>
              </w:rPr>
              <w:t>polučlancima</w:t>
            </w:r>
            <w:proofErr w:type="spellEnd"/>
            <w:r w:rsidRPr="00D04177">
              <w:rPr>
                <w:rFonts w:ascii="Corbel" w:hAnsi="Corbel" w:cs="Arial"/>
              </w:rPr>
              <w:t>.</w:t>
            </w:r>
          </w:p>
          <w:p w:rsidRPr="00D04177" w:rsidR="00283919" w:rsidP="00F63EF5" w:rsidRDefault="00283919" w14:paraId="2BFC9B96" w14:textId="25D87FDC">
            <w:pPr>
              <w:rPr>
                <w:rFonts w:ascii="Corbel" w:hAnsi="Corbel" w:eastAsia="MuseoSans-300" w:cs="Arial"/>
              </w:rPr>
            </w:pPr>
            <w:r w:rsidRPr="7A01980E" w:rsidR="5A3DFCAE">
              <w:rPr>
                <w:rFonts w:ascii="Corbel" w:hAnsi="Corbel" w:cs="Arial"/>
              </w:rPr>
              <w:t xml:space="preserve">Povezuje množinu izlučene tvari na elektrodama s količinom naboja. Piše matematički izraz za </w:t>
            </w:r>
            <w:proofErr w:type="spellStart"/>
            <w:r w:rsidRPr="7A01980E" w:rsidR="5A3DFCAE">
              <w:rPr>
                <w:rFonts w:ascii="Corbel" w:hAnsi="Corbel" w:cs="Arial"/>
              </w:rPr>
              <w:t>Faradayev</w:t>
            </w:r>
            <w:proofErr w:type="spellEnd"/>
            <w:r w:rsidRPr="7A01980E" w:rsidR="5A3DFCAE">
              <w:rPr>
                <w:rFonts w:ascii="Corbel" w:hAnsi="Corbel" w:cs="Arial"/>
              </w:rPr>
              <w:t xml:space="preserve"> zakon elektrolize. Objašnjava povezanost </w:t>
            </w:r>
            <w:proofErr w:type="spellStart"/>
            <w:r w:rsidRPr="7A01980E" w:rsidR="5A3DFCAE">
              <w:rPr>
                <w:rFonts w:ascii="Corbel" w:hAnsi="Corbel" w:cs="Arial"/>
              </w:rPr>
              <w:t>Faradayeve</w:t>
            </w:r>
            <w:proofErr w:type="spellEnd"/>
            <w:r w:rsidRPr="7A01980E" w:rsidR="5A3DFCAE">
              <w:rPr>
                <w:rFonts w:ascii="Corbel" w:hAnsi="Corbel" w:cs="Arial"/>
              </w:rPr>
              <w:t xml:space="preserve"> konstante s nabojem elektrona. Povezuje množinu izlučene tvari s množinom elektrona.</w:t>
            </w:r>
          </w:p>
        </w:tc>
      </w:tr>
      <w:tr w:rsidRPr="00D04177" w:rsidR="00283919" w:rsidTr="7A01980E" w14:paraId="49FF3D93" w14:textId="77777777">
        <w:trPr>
          <w:trHeight w:val="454"/>
        </w:trPr>
        <w:tc>
          <w:tcPr>
            <w:tcW w:w="1101" w:type="dxa"/>
            <w:vMerge/>
            <w:tcMar/>
          </w:tcPr>
          <w:p w:rsidRPr="00D04177" w:rsidR="00283919" w:rsidP="009A1FEF" w:rsidRDefault="00283919" w14:paraId="5ED04C38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701" w:type="dxa"/>
            <w:vMerge/>
            <w:tcMar/>
          </w:tcPr>
          <w:p w:rsidRPr="00D04177" w:rsidR="00283919" w:rsidP="009A1FEF" w:rsidRDefault="00283919" w14:paraId="7808DE4D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0" w:type="dxa"/>
            <w:vMerge/>
            <w:tcMar/>
            <w:vAlign w:val="center"/>
          </w:tcPr>
          <w:p w:rsidRPr="00D04177" w:rsidR="00283919" w:rsidP="00405934" w:rsidRDefault="00283919" w14:paraId="074527A3" w14:textId="77777777">
            <w:pPr>
              <w:pStyle w:val="Bezproreda"/>
              <w:jc w:val="center"/>
              <w:rPr>
                <w:rFonts w:ascii="Corbel" w:hAnsi="Corbel" w:eastAsia="MuseoSans-300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D04177" w:rsidR="00283919" w:rsidP="00405934" w:rsidRDefault="00283919" w14:paraId="030E4ED7" w14:textId="77777777">
            <w:pPr>
              <w:pStyle w:val="Bezproreda"/>
              <w:jc w:val="center"/>
              <w:rPr>
                <w:rFonts w:ascii="Corbel" w:hAnsi="Corbel" w:eastAsia="MuseoSans-300"/>
              </w:rPr>
            </w:pPr>
            <w:r w:rsidRPr="00D04177">
              <w:rPr>
                <w:rFonts w:ascii="Corbel" w:hAnsi="Corbel" w:eastAsia="MuseoSans-300"/>
              </w:rPr>
              <w:t>24.</w:t>
            </w:r>
          </w:p>
        </w:tc>
        <w:tc>
          <w:tcPr>
            <w:tcW w:w="4252" w:type="dxa"/>
            <w:vMerge/>
            <w:tcMar/>
          </w:tcPr>
          <w:p w:rsidRPr="00D04177" w:rsidR="00283919" w:rsidP="00377839" w:rsidRDefault="00283919" w14:paraId="56F3518A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  <w:tcMar/>
          </w:tcPr>
          <w:p w:rsidRPr="00D04177" w:rsidR="00283919" w:rsidP="004A3BE9" w:rsidRDefault="00283919" w14:paraId="4F8C0742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D04177" w:rsidR="00283919" w:rsidTr="7A01980E" w14:paraId="36452210" w14:textId="77777777">
        <w:trPr>
          <w:trHeight w:val="454"/>
        </w:trPr>
        <w:tc>
          <w:tcPr>
            <w:tcW w:w="1101" w:type="dxa"/>
            <w:vMerge w:val="restart"/>
            <w:tcMar/>
          </w:tcPr>
          <w:p w:rsidRPr="00D04177" w:rsidR="00283919" w:rsidP="00E06BFD" w:rsidRDefault="00283919" w14:paraId="5FEA1EFF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  <w:r w:rsidRPr="00D04177">
              <w:rPr>
                <w:rFonts w:ascii="Corbel" w:hAnsi="Corbel" w:eastAsia="MuseoSans-300" w:cs="Arial"/>
              </w:rPr>
              <w:t>Prosinac</w:t>
            </w:r>
          </w:p>
          <w:p w:rsidRPr="00D04177" w:rsidR="00283919" w:rsidP="00E06BFD" w:rsidRDefault="00283919" w14:paraId="33B3FA60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  <w:r w:rsidRPr="00D04177">
              <w:rPr>
                <w:rFonts w:ascii="Corbel" w:hAnsi="Corbel" w:eastAsia="MuseoSans-300" w:cs="Arial"/>
              </w:rPr>
              <w:t>(6)</w:t>
            </w:r>
          </w:p>
        </w:tc>
        <w:tc>
          <w:tcPr>
            <w:tcW w:w="1701" w:type="dxa"/>
            <w:vMerge/>
            <w:tcMar/>
          </w:tcPr>
          <w:p w:rsidRPr="00D04177" w:rsidR="00283919" w:rsidP="009A1FEF" w:rsidRDefault="00283919" w14:paraId="1A98F145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0" w:type="dxa"/>
            <w:vMerge w:val="restart"/>
            <w:tcMar/>
            <w:vAlign w:val="center"/>
          </w:tcPr>
          <w:p w:rsidRPr="00D04177" w:rsidR="00283919" w:rsidP="00405934" w:rsidRDefault="00283919" w14:paraId="786CA6F9" w14:textId="77777777">
            <w:pPr>
              <w:pStyle w:val="Bezproreda"/>
              <w:jc w:val="center"/>
              <w:rPr>
                <w:rFonts w:ascii="Corbel" w:hAnsi="Corbel" w:eastAsia="MuseoSans-300"/>
              </w:rPr>
            </w:pPr>
            <w:r w:rsidRPr="00D04177">
              <w:rPr>
                <w:rFonts w:ascii="Corbel" w:hAnsi="Corbel" w:eastAsia="MuseoSans-300"/>
              </w:rPr>
              <w:t>13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D04177" w:rsidR="00283919" w:rsidP="00405934" w:rsidRDefault="00283919" w14:paraId="7B4EA686" w14:textId="77777777">
            <w:pPr>
              <w:pStyle w:val="Bezproreda"/>
              <w:jc w:val="center"/>
              <w:rPr>
                <w:rFonts w:ascii="Corbel" w:hAnsi="Corbel" w:eastAsia="MuseoSans-300"/>
              </w:rPr>
            </w:pPr>
            <w:r w:rsidRPr="00D04177">
              <w:rPr>
                <w:rFonts w:ascii="Corbel" w:hAnsi="Corbel" w:eastAsia="MuseoSans-300"/>
              </w:rPr>
              <w:t>25.</w:t>
            </w:r>
          </w:p>
        </w:tc>
        <w:tc>
          <w:tcPr>
            <w:tcW w:w="4252" w:type="dxa"/>
            <w:vMerge w:val="restart"/>
            <w:tcMar/>
            <w:vAlign w:val="center"/>
          </w:tcPr>
          <w:p w:rsidRPr="00D04177" w:rsidR="00283919" w:rsidP="00634741" w:rsidRDefault="00283919" w14:paraId="13575D7D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  <w:proofErr w:type="spellStart"/>
            <w:r w:rsidRPr="00D04177">
              <w:rPr>
                <w:rFonts w:ascii="Corbel" w:hAnsi="Corbel" w:eastAsia="MuseoSans-300" w:cs="Arial"/>
              </w:rPr>
              <w:t>Redoks</w:t>
            </w:r>
            <w:proofErr w:type="spellEnd"/>
            <w:r w:rsidRPr="00D04177">
              <w:rPr>
                <w:rFonts w:ascii="Corbel" w:hAnsi="Corbel" w:eastAsia="MuseoSans-300" w:cs="Arial"/>
              </w:rPr>
              <w:t xml:space="preserve"> procesi</w:t>
            </w:r>
          </w:p>
        </w:tc>
        <w:tc>
          <w:tcPr>
            <w:tcW w:w="5814" w:type="dxa"/>
            <w:vMerge/>
            <w:tcMar/>
          </w:tcPr>
          <w:p w:rsidRPr="00D04177" w:rsidR="00283919" w:rsidP="004A3BE9" w:rsidRDefault="00283919" w14:paraId="19AA532A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D04177" w:rsidR="00283919" w:rsidTr="7A01980E" w14:paraId="40413099" w14:textId="77777777">
        <w:trPr>
          <w:trHeight w:val="454"/>
        </w:trPr>
        <w:tc>
          <w:tcPr>
            <w:tcW w:w="1101" w:type="dxa"/>
            <w:vMerge/>
            <w:tcMar/>
          </w:tcPr>
          <w:p w:rsidRPr="00D04177" w:rsidR="00283919" w:rsidP="009A1FEF" w:rsidRDefault="00283919" w14:paraId="1538954F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701" w:type="dxa"/>
            <w:vMerge/>
            <w:tcMar/>
          </w:tcPr>
          <w:p w:rsidRPr="00D04177" w:rsidR="00283919" w:rsidP="009A1FEF" w:rsidRDefault="00283919" w14:paraId="36C4B4D7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0" w:type="dxa"/>
            <w:vMerge/>
            <w:tcMar/>
            <w:vAlign w:val="center"/>
          </w:tcPr>
          <w:p w:rsidRPr="00D04177" w:rsidR="00283919" w:rsidP="00405934" w:rsidRDefault="00283919" w14:paraId="335A7E56" w14:textId="77777777">
            <w:pPr>
              <w:pStyle w:val="Bezproreda"/>
              <w:jc w:val="center"/>
              <w:rPr>
                <w:rFonts w:ascii="Corbel" w:hAnsi="Corbel" w:eastAsia="MuseoSans-300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D04177" w:rsidR="00283919" w:rsidP="00405934" w:rsidRDefault="00283919" w14:paraId="31AD881A" w14:textId="77777777">
            <w:pPr>
              <w:pStyle w:val="Bezproreda"/>
              <w:jc w:val="center"/>
              <w:rPr>
                <w:rFonts w:ascii="Corbel" w:hAnsi="Corbel" w:eastAsia="MuseoSans-300"/>
              </w:rPr>
            </w:pPr>
            <w:r w:rsidRPr="00D04177">
              <w:rPr>
                <w:rFonts w:ascii="Corbel" w:hAnsi="Corbel" w:eastAsia="MuseoSans-300"/>
              </w:rPr>
              <w:t>26.</w:t>
            </w:r>
          </w:p>
        </w:tc>
        <w:tc>
          <w:tcPr>
            <w:tcW w:w="4252" w:type="dxa"/>
            <w:vMerge/>
            <w:tcMar/>
          </w:tcPr>
          <w:p w:rsidRPr="00D04177" w:rsidR="00283919" w:rsidP="00377839" w:rsidRDefault="00283919" w14:paraId="694B25A2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  <w:tcMar/>
          </w:tcPr>
          <w:p w:rsidRPr="00D04177" w:rsidR="00283919" w:rsidP="004A3BE9" w:rsidRDefault="00283919" w14:paraId="02EFB00A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D04177" w:rsidR="00283919" w:rsidTr="7A01980E" w14:paraId="5CC58523" w14:textId="77777777">
        <w:trPr>
          <w:trHeight w:val="454"/>
        </w:trPr>
        <w:tc>
          <w:tcPr>
            <w:tcW w:w="1101" w:type="dxa"/>
            <w:vMerge/>
            <w:tcMar/>
          </w:tcPr>
          <w:p w:rsidRPr="00D04177" w:rsidR="00283919" w:rsidP="009A1FEF" w:rsidRDefault="00283919" w14:paraId="1FF22392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701" w:type="dxa"/>
            <w:vMerge/>
            <w:tcMar/>
          </w:tcPr>
          <w:p w:rsidRPr="00D04177" w:rsidR="00283919" w:rsidP="00300045" w:rsidRDefault="00283919" w14:paraId="274B552F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0" w:type="dxa"/>
            <w:vMerge w:val="restart"/>
            <w:tcMar/>
            <w:vAlign w:val="center"/>
          </w:tcPr>
          <w:p w:rsidRPr="00D04177" w:rsidR="00283919" w:rsidP="00405934" w:rsidRDefault="00283919" w14:paraId="100FA7F2" w14:textId="77777777">
            <w:pPr>
              <w:pStyle w:val="Bezproreda"/>
              <w:jc w:val="center"/>
              <w:rPr>
                <w:rFonts w:ascii="Corbel" w:hAnsi="Corbel" w:eastAsia="MuseoSans-300"/>
              </w:rPr>
            </w:pPr>
            <w:r w:rsidRPr="00D04177">
              <w:rPr>
                <w:rFonts w:ascii="Corbel" w:hAnsi="Corbel" w:eastAsia="MuseoSans-300"/>
              </w:rPr>
              <w:t>14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D04177" w:rsidR="00283919" w:rsidP="00405934" w:rsidRDefault="00283919" w14:paraId="43AAA769" w14:textId="77777777">
            <w:pPr>
              <w:pStyle w:val="Bezproreda"/>
              <w:jc w:val="center"/>
              <w:rPr>
                <w:rFonts w:ascii="Corbel" w:hAnsi="Corbel" w:eastAsia="MuseoSans-300"/>
              </w:rPr>
            </w:pPr>
            <w:r w:rsidRPr="00D04177">
              <w:rPr>
                <w:rFonts w:ascii="Corbel" w:hAnsi="Corbel" w:eastAsia="MuseoSans-300"/>
              </w:rPr>
              <w:t>27.</w:t>
            </w:r>
          </w:p>
        </w:tc>
        <w:tc>
          <w:tcPr>
            <w:tcW w:w="4252" w:type="dxa"/>
            <w:vMerge w:val="restart"/>
            <w:tcMar/>
          </w:tcPr>
          <w:p w:rsidRPr="00D04177" w:rsidR="00283919" w:rsidP="00634741" w:rsidRDefault="00283919" w14:paraId="04E53F57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  <w:r w:rsidRPr="00D04177">
              <w:rPr>
                <w:rFonts w:ascii="Corbel" w:hAnsi="Corbel" w:eastAsia="MuseoSans-300" w:cs="Arial"/>
              </w:rPr>
              <w:t>Galvanski članci</w:t>
            </w:r>
          </w:p>
        </w:tc>
        <w:tc>
          <w:tcPr>
            <w:tcW w:w="5814" w:type="dxa"/>
            <w:vMerge/>
            <w:tcMar/>
          </w:tcPr>
          <w:p w:rsidRPr="00D04177" w:rsidR="00283919" w:rsidP="004A3BE9" w:rsidRDefault="00283919" w14:paraId="69BB9810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D04177" w:rsidR="00283919" w:rsidTr="7A01980E" w14:paraId="3F951D44" w14:textId="77777777">
        <w:trPr>
          <w:trHeight w:val="454"/>
        </w:trPr>
        <w:tc>
          <w:tcPr>
            <w:tcW w:w="1101" w:type="dxa"/>
            <w:vMerge/>
            <w:tcMar/>
          </w:tcPr>
          <w:p w:rsidRPr="00D04177" w:rsidR="00283919" w:rsidP="009A1FEF" w:rsidRDefault="00283919" w14:paraId="20917C10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701" w:type="dxa"/>
            <w:vMerge/>
            <w:tcMar/>
          </w:tcPr>
          <w:p w:rsidRPr="00D04177" w:rsidR="00283919" w:rsidP="00300045" w:rsidRDefault="00283919" w14:paraId="08513E51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/>
            <w:tcMar/>
            <w:vAlign w:val="center"/>
          </w:tcPr>
          <w:p w:rsidRPr="00D04177" w:rsidR="00283919" w:rsidP="00405934" w:rsidRDefault="00283919" w14:paraId="2FD06E5C" w14:textId="77777777">
            <w:pPr>
              <w:pStyle w:val="Bezproreda"/>
              <w:jc w:val="center"/>
              <w:rPr>
                <w:rFonts w:ascii="Corbel" w:hAnsi="Corbel" w:eastAsia="MuseoSans-300"/>
              </w:rPr>
            </w:pPr>
          </w:p>
        </w:tc>
        <w:tc>
          <w:tcPr>
            <w:tcW w:w="709" w:type="dxa"/>
            <w:tcMar/>
            <w:vAlign w:val="center"/>
          </w:tcPr>
          <w:p w:rsidRPr="00D04177" w:rsidR="00283919" w:rsidP="00405934" w:rsidRDefault="00283919" w14:paraId="6A269D74" w14:textId="77777777">
            <w:pPr>
              <w:pStyle w:val="Bezproreda"/>
              <w:jc w:val="center"/>
              <w:rPr>
                <w:rFonts w:ascii="Corbel" w:hAnsi="Corbel" w:eastAsia="MuseoSans-300"/>
              </w:rPr>
            </w:pPr>
            <w:r w:rsidRPr="00D04177">
              <w:rPr>
                <w:rFonts w:ascii="Corbel" w:hAnsi="Corbel" w:eastAsia="MuseoSans-300"/>
              </w:rPr>
              <w:t>28.</w:t>
            </w:r>
          </w:p>
        </w:tc>
        <w:tc>
          <w:tcPr>
            <w:tcW w:w="4252" w:type="dxa"/>
            <w:vMerge/>
            <w:tcMar/>
          </w:tcPr>
          <w:p w:rsidRPr="00D04177" w:rsidR="00283919" w:rsidP="004A3BE9" w:rsidRDefault="00283919" w14:paraId="667369C4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  <w:tcMar/>
          </w:tcPr>
          <w:p w:rsidRPr="00D04177" w:rsidR="00283919" w:rsidP="00A43071" w:rsidRDefault="00283919" w14:paraId="74AD835B" w14:textId="77777777">
            <w:pPr>
              <w:rPr>
                <w:rFonts w:ascii="Corbel" w:hAnsi="Corbel" w:cs="Arial"/>
              </w:rPr>
            </w:pPr>
          </w:p>
        </w:tc>
      </w:tr>
      <w:tr w:rsidRPr="00D04177" w:rsidR="00283919" w:rsidTr="7A01980E" w14:paraId="6A0B8201" w14:textId="77777777">
        <w:trPr>
          <w:trHeight w:val="454" w:hRule="exact"/>
        </w:trPr>
        <w:tc>
          <w:tcPr>
            <w:tcW w:w="1101" w:type="dxa"/>
            <w:vMerge/>
            <w:tcMar/>
          </w:tcPr>
          <w:p w:rsidRPr="00D04177" w:rsidR="00283919" w:rsidP="009A1FEF" w:rsidRDefault="00283919" w14:paraId="5690800F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701" w:type="dxa"/>
            <w:vMerge/>
            <w:tcMar/>
          </w:tcPr>
          <w:p w:rsidRPr="00D04177" w:rsidR="00283919" w:rsidP="009A1FEF" w:rsidRDefault="00283919" w14:paraId="008DAECC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0" w:type="dxa"/>
            <w:vMerge w:val="restart"/>
            <w:tcMar/>
            <w:vAlign w:val="center"/>
          </w:tcPr>
          <w:p w:rsidRPr="00D04177" w:rsidR="00283919" w:rsidP="00405934" w:rsidRDefault="00283919" w14:paraId="56777870" w14:textId="77777777">
            <w:pPr>
              <w:pStyle w:val="Bezproreda"/>
              <w:jc w:val="center"/>
              <w:rPr>
                <w:rFonts w:ascii="Corbel" w:hAnsi="Corbel" w:eastAsia="MuseoSans-300"/>
              </w:rPr>
            </w:pPr>
            <w:r w:rsidRPr="00D04177">
              <w:rPr>
                <w:rFonts w:ascii="Corbel" w:hAnsi="Corbel" w:eastAsia="MuseoSans-300"/>
              </w:rPr>
              <w:t>15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D04177" w:rsidR="00283919" w:rsidP="00405934" w:rsidRDefault="00283919" w14:paraId="40544099" w14:textId="77777777">
            <w:pPr>
              <w:pStyle w:val="Bezproreda"/>
              <w:jc w:val="center"/>
              <w:rPr>
                <w:rFonts w:ascii="Corbel" w:hAnsi="Corbel" w:eastAsia="MuseoSans-300"/>
              </w:rPr>
            </w:pPr>
            <w:r w:rsidRPr="00D04177">
              <w:rPr>
                <w:rFonts w:ascii="Corbel" w:hAnsi="Corbel" w:eastAsia="MuseoSans-300"/>
              </w:rPr>
              <w:t>29.</w:t>
            </w:r>
          </w:p>
        </w:tc>
        <w:tc>
          <w:tcPr>
            <w:tcW w:w="4252" w:type="dxa"/>
            <w:vMerge w:val="restart"/>
            <w:tcMar/>
          </w:tcPr>
          <w:p w:rsidRPr="00D04177" w:rsidR="00283919" w:rsidP="00634741" w:rsidRDefault="00283919" w14:paraId="7B3EFFB3" w14:textId="77777777">
            <w:pPr>
              <w:rPr>
                <w:rFonts w:ascii="Corbel" w:hAnsi="Corbel" w:eastAsia="MuseoSans-300" w:cs="Arial"/>
              </w:rPr>
            </w:pPr>
            <w:r w:rsidRPr="00D04177">
              <w:rPr>
                <w:rFonts w:ascii="Corbel" w:hAnsi="Corbel" w:cs="Arial"/>
              </w:rPr>
              <w:t xml:space="preserve">Elektroliza </w:t>
            </w:r>
            <w:proofErr w:type="spellStart"/>
            <w:r w:rsidRPr="00D04177">
              <w:rPr>
                <w:rFonts w:ascii="Corbel" w:hAnsi="Corbel" w:cs="Arial"/>
              </w:rPr>
              <w:t>talina</w:t>
            </w:r>
            <w:proofErr w:type="spellEnd"/>
          </w:p>
        </w:tc>
        <w:tc>
          <w:tcPr>
            <w:tcW w:w="5814" w:type="dxa"/>
            <w:vMerge/>
            <w:tcMar/>
          </w:tcPr>
          <w:p w:rsidRPr="00D04177" w:rsidR="00283919" w:rsidP="00A43071" w:rsidRDefault="00283919" w14:paraId="3AE4793A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D04177" w:rsidR="00283919" w:rsidTr="7A01980E" w14:paraId="14917C5F" w14:textId="77777777">
        <w:trPr>
          <w:trHeight w:val="454"/>
        </w:trPr>
        <w:tc>
          <w:tcPr>
            <w:tcW w:w="1101" w:type="dxa"/>
            <w:vMerge/>
            <w:tcMar/>
          </w:tcPr>
          <w:p w:rsidRPr="00D04177" w:rsidR="00283919" w:rsidP="009A1FEF" w:rsidRDefault="00283919" w14:paraId="56875BB2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701" w:type="dxa"/>
            <w:vMerge/>
            <w:tcMar/>
          </w:tcPr>
          <w:p w:rsidRPr="00D04177" w:rsidR="00283919" w:rsidP="009A1FEF" w:rsidRDefault="00283919" w14:paraId="21D594C2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0" w:type="dxa"/>
            <w:vMerge/>
            <w:tcMar/>
            <w:vAlign w:val="center"/>
          </w:tcPr>
          <w:p w:rsidRPr="00D04177" w:rsidR="00283919" w:rsidP="00405934" w:rsidRDefault="00283919" w14:paraId="19B888D5" w14:textId="77777777">
            <w:pPr>
              <w:pStyle w:val="Bezproreda"/>
              <w:jc w:val="center"/>
              <w:rPr>
                <w:rFonts w:ascii="Corbel" w:hAnsi="Corbel" w:eastAsia="MuseoSans-300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D04177" w:rsidR="00283919" w:rsidP="00405934" w:rsidRDefault="00283919" w14:paraId="57660940" w14:textId="77777777">
            <w:pPr>
              <w:pStyle w:val="Bezproreda"/>
              <w:jc w:val="center"/>
              <w:rPr>
                <w:rFonts w:ascii="Corbel" w:hAnsi="Corbel" w:eastAsia="MuseoSans-300"/>
              </w:rPr>
            </w:pPr>
            <w:r w:rsidRPr="00D04177">
              <w:rPr>
                <w:rFonts w:ascii="Corbel" w:hAnsi="Corbel" w:eastAsia="MuseoSans-300"/>
              </w:rPr>
              <w:t>30.</w:t>
            </w:r>
          </w:p>
        </w:tc>
        <w:tc>
          <w:tcPr>
            <w:tcW w:w="4252" w:type="dxa"/>
            <w:vMerge/>
            <w:tcMar/>
          </w:tcPr>
          <w:p w:rsidRPr="00D04177" w:rsidR="00283919" w:rsidP="00377839" w:rsidRDefault="00283919" w14:paraId="007DCD19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  <w:tcMar/>
          </w:tcPr>
          <w:p w:rsidRPr="00D04177" w:rsidR="00283919" w:rsidP="009B7141" w:rsidRDefault="00283919" w14:paraId="7531DA52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D04177" w:rsidR="00283919" w:rsidTr="7A01980E" w14:paraId="1CB49251" w14:textId="77777777">
        <w:trPr>
          <w:trHeight w:val="567"/>
        </w:trPr>
        <w:tc>
          <w:tcPr>
            <w:tcW w:w="1101" w:type="dxa"/>
            <w:vMerge w:val="restart"/>
            <w:tcMar/>
          </w:tcPr>
          <w:p w:rsidRPr="00D04177" w:rsidR="00283919" w:rsidP="00E06BFD" w:rsidRDefault="00283919" w14:paraId="2C5CFBD7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  <w:r w:rsidRPr="00D04177">
              <w:rPr>
                <w:rFonts w:ascii="Corbel" w:hAnsi="Corbel" w:eastAsia="MuseoSans-300" w:cs="Arial"/>
              </w:rPr>
              <w:t>Siječanj</w:t>
            </w:r>
          </w:p>
          <w:p w:rsidRPr="00D04177" w:rsidR="00283919" w:rsidP="00E06BFD" w:rsidRDefault="00283919" w14:paraId="06362AD8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  <w:r w:rsidRPr="00D04177">
              <w:rPr>
                <w:rFonts w:ascii="Corbel" w:hAnsi="Corbel" w:eastAsia="MuseoSans-300" w:cs="Arial"/>
              </w:rPr>
              <w:t>(6)</w:t>
            </w:r>
          </w:p>
        </w:tc>
        <w:tc>
          <w:tcPr>
            <w:tcW w:w="1701" w:type="dxa"/>
            <w:vMerge/>
            <w:tcMar/>
          </w:tcPr>
          <w:p w:rsidRPr="00D04177" w:rsidR="00283919" w:rsidP="009A1FEF" w:rsidRDefault="00283919" w14:paraId="67165BBC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0" w:type="dxa"/>
            <w:vMerge w:val="restart"/>
            <w:tcMar/>
            <w:vAlign w:val="center"/>
          </w:tcPr>
          <w:p w:rsidRPr="00D04177" w:rsidR="00283919" w:rsidP="00405934" w:rsidRDefault="00283919" w14:paraId="5FCA2F22" w14:textId="77777777">
            <w:pPr>
              <w:pStyle w:val="Bezproreda"/>
              <w:jc w:val="center"/>
              <w:rPr>
                <w:rFonts w:ascii="Corbel" w:hAnsi="Corbel" w:eastAsia="MuseoSans-300"/>
              </w:rPr>
            </w:pPr>
            <w:r w:rsidRPr="00D04177">
              <w:rPr>
                <w:rFonts w:ascii="Corbel" w:hAnsi="Corbel" w:eastAsia="MuseoSans-300"/>
              </w:rPr>
              <w:t>16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D04177" w:rsidR="00283919" w:rsidP="00405934" w:rsidRDefault="00283919" w14:paraId="6A7F2482" w14:textId="77777777">
            <w:pPr>
              <w:pStyle w:val="Bezproreda"/>
              <w:jc w:val="center"/>
              <w:rPr>
                <w:rFonts w:ascii="Corbel" w:hAnsi="Corbel" w:eastAsia="MuseoSans-300"/>
              </w:rPr>
            </w:pPr>
            <w:r w:rsidRPr="00D04177">
              <w:rPr>
                <w:rFonts w:ascii="Corbel" w:hAnsi="Corbel" w:eastAsia="MuseoSans-300"/>
              </w:rPr>
              <w:t>31.</w:t>
            </w:r>
          </w:p>
        </w:tc>
        <w:tc>
          <w:tcPr>
            <w:tcW w:w="4252" w:type="dxa"/>
            <w:vMerge w:val="restart"/>
            <w:tcMar/>
          </w:tcPr>
          <w:p w:rsidRPr="00D04177" w:rsidR="00283919" w:rsidP="00634741" w:rsidRDefault="00283919" w14:paraId="2AA8846B" w14:textId="77777777">
            <w:pPr>
              <w:rPr>
                <w:rFonts w:ascii="Corbel" w:hAnsi="Corbel" w:cs="Arial"/>
              </w:rPr>
            </w:pPr>
            <w:r w:rsidRPr="00D04177">
              <w:rPr>
                <w:rFonts w:ascii="Corbel" w:hAnsi="Corbel" w:cs="Arial"/>
              </w:rPr>
              <w:t>Elektroliza vode i vodenih otopina soli</w:t>
            </w:r>
          </w:p>
        </w:tc>
        <w:tc>
          <w:tcPr>
            <w:tcW w:w="5814" w:type="dxa"/>
            <w:vMerge/>
            <w:tcMar/>
          </w:tcPr>
          <w:p w:rsidRPr="00D04177" w:rsidR="00283919" w:rsidP="00A43071" w:rsidRDefault="00283919" w14:paraId="1DECB3A5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D04177" w:rsidR="00283919" w:rsidTr="7A01980E" w14:paraId="2C2BFD99" w14:textId="77777777">
        <w:trPr>
          <w:trHeight w:val="567"/>
        </w:trPr>
        <w:tc>
          <w:tcPr>
            <w:tcW w:w="1101" w:type="dxa"/>
            <w:vMerge/>
            <w:tcBorders/>
            <w:tcMar/>
          </w:tcPr>
          <w:p w:rsidRPr="00D04177" w:rsidR="00283919" w:rsidP="009A1FEF" w:rsidRDefault="00283919" w14:paraId="565DEAF1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701" w:type="dxa"/>
            <w:vMerge/>
            <w:tcMar/>
          </w:tcPr>
          <w:p w:rsidRPr="00D04177" w:rsidR="00283919" w:rsidP="009A1FEF" w:rsidRDefault="00283919" w14:paraId="6C0AFE42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0" w:type="dxa"/>
            <w:vMerge/>
            <w:tcBorders/>
            <w:tcMar/>
            <w:vAlign w:val="center"/>
          </w:tcPr>
          <w:p w:rsidRPr="00D04177" w:rsidR="00283919" w:rsidP="00405934" w:rsidRDefault="00283919" w14:paraId="7CC91A97" w14:textId="77777777">
            <w:pPr>
              <w:pStyle w:val="Bezproreda"/>
              <w:jc w:val="center"/>
              <w:rPr>
                <w:rFonts w:ascii="Corbel" w:hAnsi="Corbel" w:eastAsia="MuseoSans-300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D04177" w:rsidR="00283919" w:rsidP="00405934" w:rsidRDefault="00283919" w14:paraId="4A0E135B" w14:textId="77777777">
            <w:pPr>
              <w:pStyle w:val="Bezproreda"/>
              <w:jc w:val="center"/>
              <w:rPr>
                <w:rFonts w:ascii="Corbel" w:hAnsi="Corbel" w:eastAsia="MuseoSans-300"/>
              </w:rPr>
            </w:pPr>
            <w:r w:rsidRPr="00D04177">
              <w:rPr>
                <w:rFonts w:ascii="Corbel" w:hAnsi="Corbel" w:eastAsia="MuseoSans-300"/>
              </w:rPr>
              <w:t>32.</w:t>
            </w:r>
          </w:p>
        </w:tc>
        <w:tc>
          <w:tcPr>
            <w:tcW w:w="4252" w:type="dxa"/>
            <w:vMerge/>
            <w:tcBorders/>
            <w:tcMar/>
          </w:tcPr>
          <w:p w:rsidRPr="00D04177" w:rsidR="00283919" w:rsidP="00377839" w:rsidRDefault="00283919" w14:paraId="190977AE" w14:textId="77777777">
            <w:pPr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  <w:tcMar/>
          </w:tcPr>
          <w:p w:rsidRPr="00D04177" w:rsidR="00283919" w:rsidP="00A43071" w:rsidRDefault="00283919" w14:paraId="1B411E16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D04177" w:rsidR="00283919" w:rsidTr="7A01980E" w14:paraId="63118990" w14:textId="77777777">
        <w:trPr>
          <w:trHeight w:val="454"/>
        </w:trPr>
        <w:tc>
          <w:tcPr>
            <w:tcW w:w="1101" w:type="dxa"/>
            <w:vMerge/>
            <w:tcBorders/>
            <w:tcMar/>
          </w:tcPr>
          <w:p w:rsidRPr="00D04177" w:rsidR="00283919" w:rsidP="009A1FEF" w:rsidRDefault="00283919" w14:paraId="2EAC94A0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701" w:type="dxa"/>
            <w:vMerge/>
            <w:tcMar/>
          </w:tcPr>
          <w:p w:rsidRPr="00D04177" w:rsidR="00283919" w:rsidP="009A1FEF" w:rsidRDefault="00283919" w14:paraId="2DCE80E3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0" w:type="dxa"/>
            <w:vMerge w:val="restart"/>
            <w:tcMar/>
            <w:vAlign w:val="center"/>
          </w:tcPr>
          <w:p w:rsidRPr="00D04177" w:rsidR="00283919" w:rsidP="00405934" w:rsidRDefault="00283919" w14:paraId="6633583C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17</w:t>
            </w:r>
          </w:p>
        </w:tc>
        <w:tc>
          <w:tcPr>
            <w:tcW w:w="709" w:type="dxa"/>
            <w:tcMar/>
            <w:vAlign w:val="center"/>
          </w:tcPr>
          <w:p w:rsidRPr="00D04177" w:rsidR="00283919" w:rsidP="00283919" w:rsidRDefault="00283919" w14:paraId="5ACCD27B" w14:textId="77777777">
            <w:pPr>
              <w:pStyle w:val="Bezproreda"/>
              <w:jc w:val="center"/>
              <w:rPr>
                <w:rFonts w:ascii="Corbel" w:hAnsi="Corbel" w:eastAsia="MuseoSans-300"/>
              </w:rPr>
            </w:pPr>
            <w:r w:rsidRPr="00D04177">
              <w:rPr>
                <w:rFonts w:ascii="Corbel" w:hAnsi="Corbel"/>
              </w:rPr>
              <w:t>33.</w:t>
            </w:r>
          </w:p>
        </w:tc>
        <w:tc>
          <w:tcPr>
            <w:tcW w:w="4252" w:type="dxa"/>
            <w:vMerge w:val="restart"/>
            <w:tcMar/>
          </w:tcPr>
          <w:p w:rsidRPr="00D04177" w:rsidR="00283919" w:rsidP="00377839" w:rsidRDefault="00283919" w14:paraId="7EB3ACF8" w14:textId="77777777">
            <w:pPr>
              <w:rPr>
                <w:rFonts w:ascii="Corbel" w:hAnsi="Corbel" w:eastAsia="MuseoSans-300" w:cs="Arial"/>
              </w:rPr>
            </w:pPr>
            <w:proofErr w:type="spellStart"/>
            <w:r w:rsidRPr="00D04177">
              <w:rPr>
                <w:rFonts w:ascii="Corbel" w:hAnsi="Corbel" w:cs="Arial"/>
              </w:rPr>
              <w:t>Faradayev</w:t>
            </w:r>
            <w:proofErr w:type="spellEnd"/>
            <w:r w:rsidRPr="00D04177">
              <w:rPr>
                <w:rFonts w:ascii="Corbel" w:hAnsi="Corbel" w:cs="Arial"/>
              </w:rPr>
              <w:t xml:space="preserve"> zakon elektrolize</w:t>
            </w:r>
          </w:p>
        </w:tc>
        <w:tc>
          <w:tcPr>
            <w:tcW w:w="5814" w:type="dxa"/>
            <w:vMerge/>
            <w:tcMar/>
          </w:tcPr>
          <w:p w:rsidRPr="00D04177" w:rsidR="00283919" w:rsidP="00A43071" w:rsidRDefault="00283919" w14:paraId="4DFFA2B3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D04177" w:rsidR="00283919" w:rsidTr="7A01980E" w14:paraId="5C797ABD" w14:textId="77777777">
        <w:trPr>
          <w:trHeight w:val="454"/>
        </w:trPr>
        <w:tc>
          <w:tcPr>
            <w:tcW w:w="1101" w:type="dxa"/>
            <w:vMerge/>
            <w:tcMar/>
          </w:tcPr>
          <w:p w:rsidRPr="00D04177" w:rsidR="00283919" w:rsidP="009A1FEF" w:rsidRDefault="00283919" w14:paraId="32D73FAA" w14:textId="77777777">
            <w:pPr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  <w:tcMar/>
          </w:tcPr>
          <w:p w:rsidRPr="00D04177" w:rsidR="00283919" w:rsidP="009A1FEF" w:rsidRDefault="00283919" w14:paraId="06B23B3F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/>
            <w:tcMar/>
            <w:vAlign w:val="center"/>
          </w:tcPr>
          <w:p w:rsidRPr="00D04177" w:rsidR="00283919" w:rsidP="00405934" w:rsidRDefault="00283919" w14:paraId="7E97953B" w14:textId="77777777">
            <w:pPr>
              <w:pStyle w:val="Bezproreda"/>
              <w:jc w:val="center"/>
              <w:rPr>
                <w:rFonts w:ascii="Corbel" w:hAnsi="Corbel"/>
              </w:rPr>
            </w:pPr>
          </w:p>
        </w:tc>
        <w:tc>
          <w:tcPr>
            <w:tcW w:w="709" w:type="dxa"/>
            <w:tcMar/>
            <w:vAlign w:val="center"/>
          </w:tcPr>
          <w:p w:rsidRPr="00D04177" w:rsidR="00283919" w:rsidP="00405934" w:rsidRDefault="00283919" w14:paraId="1845053A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34.</w:t>
            </w:r>
          </w:p>
        </w:tc>
        <w:tc>
          <w:tcPr>
            <w:tcW w:w="4252" w:type="dxa"/>
            <w:vMerge/>
            <w:tcMar/>
          </w:tcPr>
          <w:p w:rsidRPr="00D04177" w:rsidR="00283919" w:rsidP="004509B5" w:rsidRDefault="00283919" w14:paraId="2AE6413D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D04177" w:rsidR="00283919" w:rsidP="00A43071" w:rsidRDefault="00283919" w14:paraId="5E61795B" w14:textId="77777777">
            <w:pPr>
              <w:rPr>
                <w:rFonts w:ascii="Corbel" w:hAnsi="Corbel" w:cs="Arial"/>
              </w:rPr>
            </w:pPr>
          </w:p>
        </w:tc>
      </w:tr>
      <w:tr w:rsidRPr="00D04177" w:rsidR="00192ACB" w:rsidTr="7A01980E" w14:paraId="7F4C930F" w14:textId="77777777">
        <w:trPr>
          <w:trHeight w:val="454"/>
        </w:trPr>
        <w:tc>
          <w:tcPr>
            <w:tcW w:w="1101" w:type="dxa"/>
            <w:vMerge w:val="restart"/>
            <w:tcMar/>
          </w:tcPr>
          <w:p w:rsidRPr="00D04177" w:rsidR="00192ACB" w:rsidP="00E06BFD" w:rsidRDefault="00192ACB" w14:paraId="3B6686F7" w14:textId="77777777">
            <w:pPr>
              <w:rPr>
                <w:rFonts w:ascii="Corbel" w:hAnsi="Corbel" w:cs="Arial"/>
              </w:rPr>
            </w:pPr>
            <w:r w:rsidRPr="00D04177">
              <w:rPr>
                <w:rFonts w:ascii="Corbel" w:hAnsi="Corbel" w:cs="Arial"/>
              </w:rPr>
              <w:t>Veljača</w:t>
            </w:r>
          </w:p>
          <w:p w:rsidRPr="00D04177" w:rsidR="00192ACB" w:rsidP="00E06BFD" w:rsidRDefault="00192ACB" w14:paraId="6754978E" w14:textId="77777777">
            <w:pPr>
              <w:rPr>
                <w:rFonts w:ascii="Corbel" w:hAnsi="Corbel" w:cs="Arial"/>
              </w:rPr>
            </w:pPr>
            <w:r w:rsidRPr="00D04177">
              <w:rPr>
                <w:rFonts w:ascii="Corbel" w:hAnsi="Corbel" w:cs="Arial"/>
              </w:rPr>
              <w:t>(6)</w:t>
            </w:r>
          </w:p>
        </w:tc>
        <w:tc>
          <w:tcPr>
            <w:tcW w:w="1701" w:type="dxa"/>
            <w:vMerge w:val="restart"/>
            <w:tcMar/>
          </w:tcPr>
          <w:p w:rsidRPr="00D04177" w:rsidR="00192ACB" w:rsidP="00300045" w:rsidRDefault="00192ACB" w14:paraId="33471D05" w14:textId="77777777">
            <w:pPr>
              <w:rPr>
                <w:rFonts w:ascii="Corbel" w:hAnsi="Corbel" w:cs="Arial"/>
                <w:b/>
              </w:rPr>
            </w:pPr>
            <w:r w:rsidRPr="00D04177">
              <w:rPr>
                <w:rFonts w:ascii="Corbel" w:hAnsi="Corbel" w:cs="Arial"/>
                <w:b/>
              </w:rPr>
              <w:t>4. Ugljikovodici</w:t>
            </w:r>
          </w:p>
        </w:tc>
        <w:tc>
          <w:tcPr>
            <w:tcW w:w="850" w:type="dxa"/>
            <w:vMerge w:val="restart"/>
            <w:tcMar/>
            <w:vAlign w:val="center"/>
          </w:tcPr>
          <w:p w:rsidRPr="00D04177" w:rsidR="00192ACB" w:rsidP="004661F1" w:rsidRDefault="00192ACB" w14:paraId="4A311B03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18</w:t>
            </w:r>
          </w:p>
        </w:tc>
        <w:tc>
          <w:tcPr>
            <w:tcW w:w="709" w:type="dxa"/>
            <w:tcMar/>
            <w:vAlign w:val="center"/>
          </w:tcPr>
          <w:p w:rsidRPr="00D04177" w:rsidR="00192ACB" w:rsidP="004661F1" w:rsidRDefault="00192ACB" w14:paraId="58E625E5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35.</w:t>
            </w:r>
          </w:p>
        </w:tc>
        <w:tc>
          <w:tcPr>
            <w:tcW w:w="4252" w:type="dxa"/>
            <w:vMerge w:val="restart"/>
            <w:tcMar/>
          </w:tcPr>
          <w:p w:rsidRPr="00D04177" w:rsidR="00192ACB" w:rsidP="004661F1" w:rsidRDefault="00192ACB" w14:paraId="104899F0" w14:textId="77777777">
            <w:pPr>
              <w:rPr>
                <w:rFonts w:ascii="Corbel" w:hAnsi="Corbel" w:cs="Arial"/>
              </w:rPr>
            </w:pPr>
            <w:r w:rsidRPr="00D04177">
              <w:rPr>
                <w:rFonts w:ascii="Corbel" w:hAnsi="Corbel" w:cs="Arial"/>
              </w:rPr>
              <w:t>Alkani – uvod, prikazi struktura molekula</w:t>
            </w:r>
          </w:p>
        </w:tc>
        <w:tc>
          <w:tcPr>
            <w:tcW w:w="5814" w:type="dxa"/>
            <w:vMerge w:val="restart"/>
            <w:tcMar/>
          </w:tcPr>
          <w:p w:rsidRPr="00D04177" w:rsidR="00192ACB" w:rsidP="006D5E77" w:rsidRDefault="00192ACB" w14:paraId="4C463433" w14:textId="3FA7AF4B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  <w:r w:rsidRPr="7A01980E" w:rsidR="797265FD">
              <w:rPr>
                <w:rFonts w:ascii="Corbel" w:hAnsi="Corbel" w:cs="Arial"/>
              </w:rPr>
              <w:t xml:space="preserve">Istražuje svojstva, sastav i vrstu tvari. Uspoređuje svojstva ugljikovodika i </w:t>
            </w:r>
            <w:proofErr w:type="spellStart"/>
            <w:r w:rsidRPr="7A01980E" w:rsidR="797265FD">
              <w:rPr>
                <w:rFonts w:ascii="Corbel" w:hAnsi="Corbel" w:cs="Arial"/>
              </w:rPr>
              <w:t>halogenalkana</w:t>
            </w:r>
            <w:proofErr w:type="spellEnd"/>
            <w:r w:rsidRPr="7A01980E" w:rsidR="797265FD">
              <w:rPr>
                <w:rFonts w:ascii="Corbel" w:hAnsi="Corbel" w:cs="Arial"/>
              </w:rPr>
              <w:t>.</w:t>
            </w:r>
          </w:p>
          <w:p w:rsidRPr="00D04177" w:rsidR="00192ACB" w:rsidP="006D5E77" w:rsidRDefault="00192ACB" w14:paraId="3C4D6238" w14:textId="1B9A4F57">
            <w:pPr>
              <w:rPr>
                <w:rFonts w:ascii="Corbel" w:hAnsi="Corbel" w:cs="Arial"/>
              </w:rPr>
            </w:pPr>
            <w:r w:rsidRPr="7A01980E" w:rsidR="797265FD">
              <w:rPr>
                <w:rFonts w:ascii="Corbel" w:hAnsi="Corbel" w:cs="Arial"/>
              </w:rPr>
              <w:t xml:space="preserve"> Primjenjuje kemijsko nazivlje i simboliku za opisivanje sastava tvari. Prikazuje </w:t>
            </w:r>
            <w:proofErr w:type="spellStart"/>
            <w:r w:rsidRPr="7A01980E" w:rsidR="797265FD">
              <w:rPr>
                <w:rFonts w:ascii="Corbel" w:hAnsi="Corbel" w:cs="Arial"/>
              </w:rPr>
              <w:t>čestičnu</w:t>
            </w:r>
            <w:proofErr w:type="spellEnd"/>
            <w:r w:rsidRPr="7A01980E" w:rsidR="797265FD">
              <w:rPr>
                <w:rFonts w:ascii="Corbel" w:hAnsi="Corbel" w:cs="Arial"/>
              </w:rPr>
              <w:t xml:space="preserve"> građu ugljikovodika i </w:t>
            </w:r>
            <w:proofErr w:type="spellStart"/>
            <w:r w:rsidRPr="7A01980E" w:rsidR="797265FD">
              <w:rPr>
                <w:rFonts w:ascii="Corbel" w:hAnsi="Corbel" w:cs="Arial"/>
              </w:rPr>
              <w:t>halogenalkana</w:t>
            </w:r>
            <w:proofErr w:type="spellEnd"/>
            <w:r w:rsidRPr="7A01980E" w:rsidR="797265FD">
              <w:rPr>
                <w:rFonts w:ascii="Corbel" w:hAnsi="Corbel" w:cs="Arial"/>
              </w:rPr>
              <w:t>.</w:t>
            </w:r>
          </w:p>
          <w:p w:rsidRPr="00D04177" w:rsidR="00192ACB" w:rsidP="006D5E77" w:rsidRDefault="00192ACB" w14:paraId="7FBDC213" w14:textId="47FC066F">
            <w:pPr>
              <w:rPr>
                <w:rFonts w:ascii="Corbel" w:hAnsi="Corbel" w:cs="Arial"/>
              </w:rPr>
            </w:pPr>
            <w:r w:rsidRPr="7A01980E" w:rsidR="797265FD">
              <w:rPr>
                <w:rFonts w:ascii="Corbel" w:hAnsi="Corbel" w:cs="Arial"/>
              </w:rPr>
              <w:t xml:space="preserve">Kritički razmatra upotrebu tvari i njihov utjecaj na okoliš. Kritički razmatra upotrebu ugljikovodika i </w:t>
            </w:r>
            <w:proofErr w:type="spellStart"/>
            <w:r w:rsidRPr="7A01980E" w:rsidR="797265FD">
              <w:rPr>
                <w:rFonts w:ascii="Corbel" w:hAnsi="Corbel" w:cs="Arial"/>
              </w:rPr>
              <w:t>halogenalkana</w:t>
            </w:r>
            <w:proofErr w:type="spellEnd"/>
            <w:r w:rsidRPr="7A01980E" w:rsidR="797265FD">
              <w:rPr>
                <w:rFonts w:ascii="Corbel" w:hAnsi="Corbel" w:cs="Arial"/>
              </w:rPr>
              <w:t xml:space="preserve"> te njihov utjecaj na okoliš.</w:t>
            </w:r>
          </w:p>
          <w:p w:rsidRPr="00D04177" w:rsidR="00192ACB" w:rsidP="006D5E77" w:rsidRDefault="00192ACB" w14:paraId="2DCB5AE6" w14:textId="64548658">
            <w:pPr>
              <w:rPr>
                <w:rFonts w:ascii="Corbel" w:hAnsi="Corbel" w:cs="Arial"/>
              </w:rPr>
            </w:pPr>
            <w:r w:rsidRPr="7A01980E" w:rsidR="797265FD">
              <w:rPr>
                <w:rFonts w:ascii="Corbel" w:hAnsi="Corbel" w:cs="Arial"/>
              </w:rPr>
              <w:t>Analizira kemijske promjene organskih tvari.</w:t>
            </w:r>
          </w:p>
          <w:p w:rsidRPr="00D04177" w:rsidR="00192ACB" w:rsidP="006D5E77" w:rsidRDefault="00192ACB" w14:paraId="6D6AF71A" w14:textId="77777777">
            <w:pPr>
              <w:rPr>
                <w:rFonts w:ascii="Corbel" w:hAnsi="Corbel" w:cs="Arial"/>
              </w:rPr>
            </w:pPr>
            <w:r w:rsidRPr="00D04177">
              <w:rPr>
                <w:rFonts w:ascii="Corbel" w:hAnsi="Corbel" w:cs="Arial"/>
              </w:rPr>
              <w:t xml:space="preserve">Objašnjava kemijske promjene ugljikovodika i </w:t>
            </w:r>
            <w:proofErr w:type="spellStart"/>
            <w:r w:rsidRPr="00D04177">
              <w:rPr>
                <w:rFonts w:ascii="Corbel" w:hAnsi="Corbel" w:cs="Arial"/>
              </w:rPr>
              <w:t>halogenalkana</w:t>
            </w:r>
            <w:proofErr w:type="spellEnd"/>
            <w:r w:rsidRPr="00D04177">
              <w:rPr>
                <w:rFonts w:ascii="Corbel" w:hAnsi="Corbel" w:cs="Arial"/>
              </w:rPr>
              <w:t xml:space="preserve">. Piše jednadžbe navedenih kemijskih reakcija. </w:t>
            </w:r>
            <w:proofErr w:type="spellStart"/>
            <w:r w:rsidRPr="00D04177">
              <w:rPr>
                <w:rFonts w:ascii="Corbel" w:hAnsi="Corbel" w:cs="Arial"/>
              </w:rPr>
              <w:t>Pišejednadžbe</w:t>
            </w:r>
            <w:proofErr w:type="spellEnd"/>
            <w:r w:rsidRPr="00D04177">
              <w:rPr>
                <w:rFonts w:ascii="Corbel" w:hAnsi="Corbel" w:cs="Arial"/>
              </w:rPr>
              <w:t xml:space="preserve"> kemijskih reakcija supstitucije i adicije na ugljikovodicima te eliminacije na </w:t>
            </w:r>
            <w:proofErr w:type="spellStart"/>
            <w:r w:rsidRPr="00D04177">
              <w:rPr>
                <w:rFonts w:ascii="Corbel" w:hAnsi="Corbel" w:cs="Arial"/>
              </w:rPr>
              <w:t>halogenalkanima</w:t>
            </w:r>
            <w:proofErr w:type="spellEnd"/>
            <w:r w:rsidRPr="00D04177">
              <w:rPr>
                <w:rFonts w:ascii="Corbel" w:hAnsi="Corbel" w:cs="Arial"/>
              </w:rPr>
              <w:t>.</w:t>
            </w:r>
          </w:p>
          <w:p w:rsidRPr="00D04177" w:rsidR="00192ACB" w:rsidP="006D5E77" w:rsidRDefault="00192ACB" w14:paraId="3B96A093" w14:textId="0A4765DB">
            <w:pPr>
              <w:ind w:left="2"/>
              <w:rPr>
                <w:rFonts w:ascii="Corbel" w:hAnsi="Corbel"/>
              </w:rPr>
            </w:pPr>
            <w:r w:rsidRPr="7A01980E" w:rsidR="797265FD">
              <w:rPr>
                <w:rFonts w:ascii="Corbel" w:hAnsi="Corbel"/>
              </w:rPr>
              <w:t xml:space="preserve"> Povezuje promjene s pretvorbom energije unutar sustava. Opisuje promjene energije prilikom kidanja i nastajanja kemijskih veza i međudjelovanjima čestica (promjene </w:t>
            </w:r>
            <w:proofErr w:type="spellStart"/>
            <w:r w:rsidRPr="7A01980E" w:rsidR="797265FD">
              <w:rPr>
                <w:rFonts w:ascii="Corbel" w:hAnsi="Corbel"/>
              </w:rPr>
              <w:t>agregacijskih</w:t>
            </w:r>
            <w:proofErr w:type="spellEnd"/>
            <w:r w:rsidRPr="7A01980E" w:rsidR="797265FD">
              <w:rPr>
                <w:rFonts w:ascii="Corbel" w:hAnsi="Corbel"/>
              </w:rPr>
              <w:t xml:space="preserve"> stanja, sinteza iz kemijskih elemenata, gorenje, atomizacija…).</w:t>
            </w:r>
          </w:p>
          <w:p w:rsidRPr="00D04177" w:rsidR="00192ACB" w:rsidP="006D5E77" w:rsidRDefault="00192ACB" w14:paraId="1C9AF242" w14:textId="7AA5566A">
            <w:pPr>
              <w:ind w:left="2"/>
              <w:rPr>
                <w:rFonts w:ascii="Corbel" w:hAnsi="Corbel" w:cs="Arial"/>
              </w:rPr>
            </w:pPr>
            <w:r w:rsidRPr="7A01980E" w:rsidR="797265FD">
              <w:rPr>
                <w:rFonts w:ascii="Corbel" w:hAnsi="Corbel" w:cs="Arial"/>
              </w:rPr>
              <w:t xml:space="preserve">Analizira izmjenu energije između sustava i okoline i povezuje ih s promjenama tijekom kemijske reakcije. </w:t>
            </w:r>
            <w:r w:rsidRPr="7A01980E" w:rsidR="797265FD">
              <w:rPr>
                <w:rFonts w:ascii="Corbel" w:hAnsi="Corbel"/>
              </w:rPr>
              <w:t>Razlikuje egzotermne od endotermnih procesa na osnovi promjene temperature sustava i okoline tijekom kemijske reakcije. Objašnjava promjenu entalpije sustava tijekom kemijske reakcije ili fizikalne promjene.</w:t>
            </w:r>
          </w:p>
        </w:tc>
      </w:tr>
      <w:tr w:rsidRPr="00D04177" w:rsidR="00192ACB" w:rsidTr="7A01980E" w14:paraId="64F397C1" w14:textId="77777777">
        <w:trPr>
          <w:trHeight w:val="454"/>
        </w:trPr>
        <w:tc>
          <w:tcPr>
            <w:tcW w:w="1101" w:type="dxa"/>
            <w:vMerge/>
            <w:tcMar/>
          </w:tcPr>
          <w:p w:rsidRPr="00D04177" w:rsidR="00192ACB" w:rsidP="009A1FEF" w:rsidRDefault="00192ACB" w14:paraId="37B2926C" w14:textId="77777777">
            <w:pPr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  <w:tcMar/>
          </w:tcPr>
          <w:p w:rsidRPr="00D04177" w:rsidR="00192ACB" w:rsidP="00F32FE6" w:rsidRDefault="00192ACB" w14:paraId="58A80955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/>
            <w:tcMar/>
            <w:vAlign w:val="center"/>
          </w:tcPr>
          <w:p w:rsidRPr="00D04177" w:rsidR="00192ACB" w:rsidP="00405934" w:rsidRDefault="00192ACB" w14:paraId="417AE263" w14:textId="77777777">
            <w:pPr>
              <w:pStyle w:val="Bezproreda"/>
              <w:jc w:val="center"/>
              <w:rPr>
                <w:rFonts w:ascii="Corbel" w:hAnsi="Corbel"/>
              </w:rPr>
            </w:pPr>
          </w:p>
        </w:tc>
        <w:tc>
          <w:tcPr>
            <w:tcW w:w="709" w:type="dxa"/>
            <w:tcMar/>
            <w:vAlign w:val="center"/>
          </w:tcPr>
          <w:p w:rsidRPr="00D04177" w:rsidR="00192ACB" w:rsidP="00405934" w:rsidRDefault="00192ACB" w14:paraId="224BC802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36.</w:t>
            </w:r>
          </w:p>
        </w:tc>
        <w:tc>
          <w:tcPr>
            <w:tcW w:w="4252" w:type="dxa"/>
            <w:vMerge/>
            <w:tcMar/>
          </w:tcPr>
          <w:p w:rsidRPr="00D04177" w:rsidR="00192ACB" w:rsidP="00377839" w:rsidRDefault="00192ACB" w14:paraId="5044B89C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D04177" w:rsidR="00192ACB" w:rsidP="00A43071" w:rsidRDefault="00192ACB" w14:paraId="776B283D" w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w:rsidRPr="00D04177" w:rsidR="00192ACB" w:rsidTr="7A01980E" w14:paraId="5655411F" w14:textId="77777777">
        <w:trPr>
          <w:trHeight w:val="454"/>
        </w:trPr>
        <w:tc>
          <w:tcPr>
            <w:tcW w:w="1101" w:type="dxa"/>
            <w:vMerge/>
            <w:tcMar/>
          </w:tcPr>
          <w:p w:rsidRPr="00D04177" w:rsidR="00192ACB" w:rsidP="009A1FEF" w:rsidRDefault="00192ACB" w14:paraId="7011C105" w14:textId="77777777">
            <w:pPr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  <w:tcMar/>
          </w:tcPr>
          <w:p w:rsidRPr="00D04177" w:rsidR="00192ACB" w:rsidP="00F32FE6" w:rsidRDefault="00192ACB" w14:paraId="7426CAF5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 w:val="restart"/>
            <w:tcMar/>
            <w:vAlign w:val="center"/>
          </w:tcPr>
          <w:p w:rsidRPr="00D04177" w:rsidR="00192ACB" w:rsidP="004661F1" w:rsidRDefault="00192ACB" w14:paraId="0F4519CF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19</w:t>
            </w:r>
          </w:p>
        </w:tc>
        <w:tc>
          <w:tcPr>
            <w:tcW w:w="709" w:type="dxa"/>
            <w:tcMar/>
            <w:vAlign w:val="center"/>
          </w:tcPr>
          <w:p w:rsidRPr="00D04177" w:rsidR="00192ACB" w:rsidP="004661F1" w:rsidRDefault="00192ACB" w14:paraId="68FBD6F7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37.</w:t>
            </w:r>
          </w:p>
        </w:tc>
        <w:tc>
          <w:tcPr>
            <w:tcW w:w="4252" w:type="dxa"/>
            <w:vMerge w:val="restart"/>
            <w:tcMar/>
          </w:tcPr>
          <w:p w:rsidRPr="00D04177" w:rsidR="00192ACB" w:rsidP="004661F1" w:rsidRDefault="00192ACB" w14:paraId="2072A77C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  <w:r w:rsidRPr="00D04177">
              <w:rPr>
                <w:rFonts w:ascii="Corbel" w:hAnsi="Corbel" w:cs="Arial"/>
              </w:rPr>
              <w:t xml:space="preserve">Alkani – </w:t>
            </w:r>
            <w:proofErr w:type="spellStart"/>
            <w:r w:rsidRPr="00D04177">
              <w:rPr>
                <w:rFonts w:ascii="Corbel" w:hAnsi="Corbel" w:cs="Arial"/>
              </w:rPr>
              <w:t>izomerija</w:t>
            </w:r>
            <w:proofErr w:type="spellEnd"/>
            <w:r w:rsidRPr="00D04177">
              <w:rPr>
                <w:rFonts w:ascii="Corbel" w:hAnsi="Corbel" w:cs="Arial"/>
              </w:rPr>
              <w:t xml:space="preserve"> i imenovanje</w:t>
            </w:r>
          </w:p>
        </w:tc>
        <w:tc>
          <w:tcPr>
            <w:tcW w:w="5814" w:type="dxa"/>
            <w:vMerge/>
            <w:tcMar/>
          </w:tcPr>
          <w:p w:rsidRPr="00D04177" w:rsidR="00192ACB" w:rsidP="00A43071" w:rsidRDefault="00192ACB" w14:paraId="69900D25" w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w:rsidRPr="00D04177" w:rsidR="00192ACB" w:rsidTr="7A01980E" w14:paraId="36BCFA8E" w14:textId="77777777">
        <w:trPr>
          <w:trHeight w:val="454"/>
        </w:trPr>
        <w:tc>
          <w:tcPr>
            <w:tcW w:w="1101" w:type="dxa"/>
            <w:vMerge/>
            <w:tcBorders/>
            <w:tcMar/>
          </w:tcPr>
          <w:p w:rsidRPr="00D04177" w:rsidR="00192ACB" w:rsidP="009A1FEF" w:rsidRDefault="00192ACB" w14:paraId="1FB025B2" w14:textId="77777777">
            <w:pPr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  <w:tcMar/>
          </w:tcPr>
          <w:p w:rsidRPr="00D04177" w:rsidR="00192ACB" w:rsidP="00F32FE6" w:rsidRDefault="00192ACB" w14:paraId="43A2D290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/>
            <w:tcBorders/>
            <w:tcMar/>
            <w:vAlign w:val="center"/>
          </w:tcPr>
          <w:p w:rsidRPr="00D04177" w:rsidR="00192ACB" w:rsidP="00405934" w:rsidRDefault="00192ACB" w14:paraId="5874C14B" w14:textId="77777777">
            <w:pPr>
              <w:pStyle w:val="Bezproreda"/>
              <w:jc w:val="center"/>
              <w:rPr>
                <w:rFonts w:ascii="Corbel" w:hAnsi="Corbel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D04177" w:rsidR="00192ACB" w:rsidP="00405934" w:rsidRDefault="00192ACB" w14:paraId="12283211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38.</w:t>
            </w:r>
          </w:p>
        </w:tc>
        <w:tc>
          <w:tcPr>
            <w:tcW w:w="4252" w:type="dxa"/>
            <w:vMerge/>
            <w:tcBorders/>
            <w:tcMar/>
          </w:tcPr>
          <w:p w:rsidRPr="00D04177" w:rsidR="00192ACB" w:rsidP="00377839" w:rsidRDefault="00192ACB" w14:paraId="2B156528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D04177" w:rsidR="00192ACB" w:rsidP="00A43071" w:rsidRDefault="00192ACB" w14:paraId="6ED68519" w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w:rsidRPr="00D04177" w:rsidR="00192ACB" w:rsidTr="7A01980E" w14:paraId="784BE6D8" w14:textId="77777777">
        <w:trPr>
          <w:trHeight w:val="454"/>
        </w:trPr>
        <w:tc>
          <w:tcPr>
            <w:tcW w:w="1101" w:type="dxa"/>
            <w:vMerge/>
            <w:tcBorders/>
            <w:tcMar/>
          </w:tcPr>
          <w:p w:rsidRPr="00D04177" w:rsidR="00192ACB" w:rsidP="009A1FEF" w:rsidRDefault="00192ACB" w14:paraId="0AE4F7C6" w14:textId="77777777">
            <w:pPr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  <w:tcMar/>
          </w:tcPr>
          <w:p w:rsidRPr="00D04177" w:rsidR="00192ACB" w:rsidP="00F32FE6" w:rsidRDefault="00192ACB" w14:paraId="0D0226C6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 w:val="restart"/>
            <w:tcMar/>
            <w:vAlign w:val="center"/>
          </w:tcPr>
          <w:p w:rsidRPr="00D04177" w:rsidR="00192ACB" w:rsidP="004661F1" w:rsidRDefault="00192ACB" w14:paraId="2696241E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20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Pr="00D04177" w:rsidR="00192ACB" w:rsidP="004661F1" w:rsidRDefault="00192ACB" w14:paraId="68F4507D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39.</w:t>
            </w:r>
          </w:p>
        </w:tc>
        <w:tc>
          <w:tcPr>
            <w:tcW w:w="4252" w:type="dxa"/>
            <w:vMerge w:val="restart"/>
            <w:tcBorders>
              <w:bottom w:val="single" w:color="auto" w:sz="4" w:space="0"/>
            </w:tcBorders>
            <w:tcMar/>
          </w:tcPr>
          <w:p w:rsidRPr="00D04177" w:rsidR="00192ACB" w:rsidP="004661F1" w:rsidRDefault="00192ACB" w14:paraId="7FC0B116" w14:textId="77777777">
            <w:pPr>
              <w:rPr>
                <w:rFonts w:ascii="Corbel" w:hAnsi="Corbel" w:cs="Arial"/>
              </w:rPr>
            </w:pPr>
            <w:r w:rsidRPr="00D04177">
              <w:rPr>
                <w:rFonts w:ascii="Corbel" w:hAnsi="Corbel" w:cs="Arial"/>
              </w:rPr>
              <w:t>Alkani – fizikalna i kemijska svojstva</w:t>
            </w:r>
          </w:p>
        </w:tc>
        <w:tc>
          <w:tcPr>
            <w:tcW w:w="5814" w:type="dxa"/>
            <w:vMerge/>
            <w:tcMar/>
          </w:tcPr>
          <w:p w:rsidRPr="00D04177" w:rsidR="00192ACB" w:rsidP="00A43071" w:rsidRDefault="00192ACB" w14:paraId="1E56857E" w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w:rsidRPr="00D04177" w:rsidR="00192ACB" w:rsidTr="7A01980E" w14:paraId="6D81BDDA" w14:textId="77777777">
        <w:trPr>
          <w:trHeight w:val="454"/>
        </w:trPr>
        <w:tc>
          <w:tcPr>
            <w:tcW w:w="1101" w:type="dxa"/>
            <w:vMerge/>
            <w:tcMar/>
          </w:tcPr>
          <w:p w:rsidRPr="00D04177" w:rsidR="00192ACB" w:rsidP="009A1FEF" w:rsidRDefault="00192ACB" w14:paraId="12E3F5E4" w14:textId="77777777">
            <w:pPr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  <w:tcMar/>
          </w:tcPr>
          <w:p w:rsidRPr="00D04177" w:rsidR="00192ACB" w:rsidP="009A1FEF" w:rsidRDefault="00192ACB" w14:paraId="4E5CE466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/>
            <w:tcMar/>
            <w:vAlign w:val="center"/>
          </w:tcPr>
          <w:p w:rsidRPr="00D04177" w:rsidR="00192ACB" w:rsidP="00405934" w:rsidRDefault="00192ACB" w14:paraId="5CB2FC36" w14:textId="77777777">
            <w:pPr>
              <w:pStyle w:val="Bezproreda"/>
              <w:jc w:val="center"/>
              <w:rPr>
                <w:rFonts w:ascii="Corbel" w:hAnsi="Corbel"/>
              </w:rPr>
            </w:pPr>
          </w:p>
        </w:tc>
        <w:tc>
          <w:tcPr>
            <w:tcW w:w="709" w:type="dxa"/>
            <w:tcMar/>
            <w:vAlign w:val="center"/>
          </w:tcPr>
          <w:p w:rsidRPr="00D04177" w:rsidR="00192ACB" w:rsidP="00405934" w:rsidRDefault="00192ACB" w14:paraId="598297AE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40.</w:t>
            </w:r>
          </w:p>
        </w:tc>
        <w:tc>
          <w:tcPr>
            <w:tcW w:w="4252" w:type="dxa"/>
            <w:vMerge/>
            <w:tcMar/>
          </w:tcPr>
          <w:p w:rsidRPr="00D04177" w:rsidR="00192ACB" w:rsidP="00377839" w:rsidRDefault="00192ACB" w14:paraId="0201D5EA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D04177" w:rsidR="00192ACB" w:rsidP="00A43071" w:rsidRDefault="00192ACB" w14:paraId="1B783479" w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w:rsidRPr="00D04177" w:rsidR="00192ACB" w:rsidTr="7A01980E" w14:paraId="4E54D8FE" w14:textId="77777777">
        <w:trPr>
          <w:trHeight w:val="454"/>
        </w:trPr>
        <w:tc>
          <w:tcPr>
            <w:tcW w:w="1101" w:type="dxa"/>
            <w:vMerge w:val="restart"/>
            <w:tcMar/>
          </w:tcPr>
          <w:p w:rsidRPr="00D04177" w:rsidR="00192ACB" w:rsidP="00E06BFD" w:rsidRDefault="00192ACB" w14:paraId="255D585F" w14:textId="77777777">
            <w:pPr>
              <w:rPr>
                <w:rFonts w:ascii="Corbel" w:hAnsi="Corbel" w:cs="Arial"/>
              </w:rPr>
            </w:pPr>
            <w:r w:rsidRPr="00D04177">
              <w:rPr>
                <w:rFonts w:ascii="Corbel" w:hAnsi="Corbel" w:cs="Arial"/>
              </w:rPr>
              <w:t>Ožujak</w:t>
            </w:r>
          </w:p>
          <w:p w:rsidRPr="00D04177" w:rsidR="00192ACB" w:rsidP="00E06BFD" w:rsidRDefault="00192ACB" w14:paraId="0913F7E0" w14:textId="77777777">
            <w:pPr>
              <w:rPr>
                <w:rFonts w:ascii="Corbel" w:hAnsi="Corbel" w:cs="Arial"/>
              </w:rPr>
            </w:pPr>
            <w:r w:rsidRPr="00D04177">
              <w:rPr>
                <w:rFonts w:ascii="Corbel" w:hAnsi="Corbel" w:cs="Arial"/>
              </w:rPr>
              <w:t>(10)</w:t>
            </w:r>
          </w:p>
        </w:tc>
        <w:tc>
          <w:tcPr>
            <w:tcW w:w="1701" w:type="dxa"/>
            <w:vMerge/>
            <w:tcMar/>
          </w:tcPr>
          <w:p w:rsidRPr="00D04177" w:rsidR="00192ACB" w:rsidP="009A1FEF" w:rsidRDefault="00192ACB" w14:paraId="5E190B2A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 w:val="restart"/>
            <w:tcMar/>
            <w:vAlign w:val="center"/>
          </w:tcPr>
          <w:p w:rsidRPr="00D04177" w:rsidR="00192ACB" w:rsidP="004661F1" w:rsidRDefault="00192ACB" w14:paraId="01CE2C58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21</w:t>
            </w:r>
          </w:p>
        </w:tc>
        <w:tc>
          <w:tcPr>
            <w:tcW w:w="709" w:type="dxa"/>
            <w:tcMar/>
            <w:vAlign w:val="center"/>
          </w:tcPr>
          <w:p w:rsidRPr="00D04177" w:rsidR="00192ACB" w:rsidP="004661F1" w:rsidRDefault="00192ACB" w14:paraId="5D87D687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41.</w:t>
            </w:r>
          </w:p>
        </w:tc>
        <w:tc>
          <w:tcPr>
            <w:tcW w:w="4252" w:type="dxa"/>
            <w:vMerge w:val="restart"/>
            <w:tcBorders>
              <w:top w:val="single" w:color="auto" w:sz="4" w:space="0"/>
            </w:tcBorders>
            <w:tcMar/>
          </w:tcPr>
          <w:p w:rsidRPr="00D04177" w:rsidR="00192ACB" w:rsidP="004661F1" w:rsidRDefault="00192ACB" w14:paraId="3F3DD97A" w14:textId="77777777">
            <w:pPr>
              <w:rPr>
                <w:rFonts w:ascii="Corbel" w:hAnsi="Corbel" w:cs="Arial"/>
              </w:rPr>
            </w:pPr>
            <w:proofErr w:type="spellStart"/>
            <w:r w:rsidRPr="00D04177">
              <w:rPr>
                <w:rFonts w:ascii="Corbel" w:hAnsi="Corbel" w:cs="Arial"/>
              </w:rPr>
              <w:t>Halogenalkani</w:t>
            </w:r>
            <w:proofErr w:type="spellEnd"/>
          </w:p>
        </w:tc>
        <w:tc>
          <w:tcPr>
            <w:tcW w:w="5814" w:type="dxa"/>
            <w:vMerge/>
            <w:tcMar/>
          </w:tcPr>
          <w:p w:rsidRPr="00D04177" w:rsidR="00192ACB" w:rsidP="00A43071" w:rsidRDefault="00192ACB" w14:paraId="42CD0565" w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w:rsidRPr="00D04177" w:rsidR="00192ACB" w:rsidTr="7A01980E" w14:paraId="5AB05ACC" w14:textId="77777777">
        <w:trPr>
          <w:trHeight w:val="454"/>
        </w:trPr>
        <w:tc>
          <w:tcPr>
            <w:tcW w:w="1101" w:type="dxa"/>
            <w:vMerge/>
            <w:tcMar/>
          </w:tcPr>
          <w:p w:rsidRPr="00D04177" w:rsidR="00192ACB" w:rsidP="0013062A" w:rsidRDefault="00192ACB" w14:paraId="2815784B" w14:textId="77777777">
            <w:pPr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  <w:tcMar/>
          </w:tcPr>
          <w:p w:rsidRPr="00D04177" w:rsidR="00192ACB" w:rsidP="009A1FEF" w:rsidRDefault="00192ACB" w14:paraId="5AB49DED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/>
            <w:tcMar/>
            <w:vAlign w:val="center"/>
          </w:tcPr>
          <w:p w:rsidRPr="00D04177" w:rsidR="00192ACB" w:rsidP="00405934" w:rsidRDefault="00192ACB" w14:paraId="5E1B6E47" w14:textId="77777777">
            <w:pPr>
              <w:pStyle w:val="Bezproreda"/>
              <w:jc w:val="center"/>
              <w:rPr>
                <w:rFonts w:ascii="Corbel" w:hAnsi="Corbel"/>
              </w:rPr>
            </w:pPr>
          </w:p>
        </w:tc>
        <w:tc>
          <w:tcPr>
            <w:tcW w:w="709" w:type="dxa"/>
            <w:tcMar/>
            <w:vAlign w:val="center"/>
          </w:tcPr>
          <w:p w:rsidRPr="00D04177" w:rsidR="00192ACB" w:rsidP="00405934" w:rsidRDefault="00192ACB" w14:paraId="5D628A2F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42.</w:t>
            </w:r>
          </w:p>
        </w:tc>
        <w:tc>
          <w:tcPr>
            <w:tcW w:w="4252" w:type="dxa"/>
            <w:vMerge/>
            <w:tcBorders/>
            <w:tcMar/>
          </w:tcPr>
          <w:p w:rsidRPr="00D04177" w:rsidR="00192ACB" w:rsidP="00377839" w:rsidRDefault="00192ACB" w14:paraId="285C1899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D04177" w:rsidR="00192ACB" w:rsidP="00A43071" w:rsidRDefault="00192ACB" w14:paraId="70287228" w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w:rsidRPr="00D04177" w:rsidR="00192ACB" w:rsidTr="7A01980E" w14:paraId="29BDF53B" w14:textId="77777777">
        <w:trPr>
          <w:trHeight w:val="454"/>
        </w:trPr>
        <w:tc>
          <w:tcPr>
            <w:tcW w:w="1101" w:type="dxa"/>
            <w:vMerge/>
            <w:tcMar/>
          </w:tcPr>
          <w:p w:rsidRPr="00D04177" w:rsidR="00192ACB" w:rsidP="0013062A" w:rsidRDefault="00192ACB" w14:paraId="3A981E19" w14:textId="77777777">
            <w:pPr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  <w:tcMar/>
          </w:tcPr>
          <w:p w:rsidRPr="00D04177" w:rsidR="00192ACB" w:rsidP="009A1FEF" w:rsidRDefault="00192ACB" w14:paraId="78C784B0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 w:val="restart"/>
            <w:tcMar/>
            <w:vAlign w:val="center"/>
          </w:tcPr>
          <w:p w:rsidRPr="00D04177" w:rsidR="00192ACB" w:rsidP="004661F1" w:rsidRDefault="00192ACB" w14:paraId="193A4B73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22</w:t>
            </w:r>
          </w:p>
        </w:tc>
        <w:tc>
          <w:tcPr>
            <w:tcW w:w="709" w:type="dxa"/>
            <w:tcMar/>
            <w:vAlign w:val="center"/>
          </w:tcPr>
          <w:p w:rsidRPr="00D04177" w:rsidR="00192ACB" w:rsidP="004661F1" w:rsidRDefault="00192ACB" w14:paraId="6C6D49D3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43.</w:t>
            </w:r>
          </w:p>
        </w:tc>
        <w:tc>
          <w:tcPr>
            <w:tcW w:w="4252" w:type="dxa"/>
            <w:vMerge w:val="restart"/>
            <w:tcBorders>
              <w:top w:val="single" w:color="auto" w:sz="4" w:space="0"/>
            </w:tcBorders>
            <w:tcMar/>
          </w:tcPr>
          <w:p w:rsidRPr="00D04177" w:rsidR="00192ACB" w:rsidP="004661F1" w:rsidRDefault="00192ACB" w14:paraId="37B615B2" w14:textId="77777777">
            <w:pPr>
              <w:rPr>
                <w:rFonts w:ascii="Corbel" w:hAnsi="Corbel" w:cs="Arial"/>
              </w:rPr>
            </w:pPr>
            <w:proofErr w:type="spellStart"/>
            <w:r w:rsidRPr="00D04177">
              <w:rPr>
                <w:rFonts w:ascii="Corbel" w:hAnsi="Corbel" w:cs="Arial"/>
              </w:rPr>
              <w:t>Alkeni</w:t>
            </w:r>
            <w:proofErr w:type="spellEnd"/>
            <w:r w:rsidRPr="00D04177">
              <w:rPr>
                <w:rFonts w:ascii="Corbel" w:hAnsi="Corbel" w:cs="Arial"/>
              </w:rPr>
              <w:t xml:space="preserve"> – </w:t>
            </w:r>
            <w:proofErr w:type="spellStart"/>
            <w:r w:rsidRPr="00D04177">
              <w:rPr>
                <w:rFonts w:ascii="Corbel" w:hAnsi="Corbel" w:cs="Arial"/>
              </w:rPr>
              <w:t>izomerija</w:t>
            </w:r>
            <w:proofErr w:type="spellEnd"/>
            <w:r w:rsidRPr="00D04177">
              <w:rPr>
                <w:rFonts w:ascii="Corbel" w:hAnsi="Corbel" w:cs="Arial"/>
              </w:rPr>
              <w:t xml:space="preserve"> i imenovanje</w:t>
            </w:r>
          </w:p>
        </w:tc>
        <w:tc>
          <w:tcPr>
            <w:tcW w:w="5814" w:type="dxa"/>
            <w:vMerge/>
            <w:tcMar/>
          </w:tcPr>
          <w:p w:rsidRPr="00D04177" w:rsidR="00192ACB" w:rsidP="00A43071" w:rsidRDefault="00192ACB" w14:paraId="5F6B12D2" w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w:rsidRPr="00D04177" w:rsidR="00192ACB" w:rsidTr="7A01980E" w14:paraId="73C6C44B" w14:textId="77777777">
        <w:trPr>
          <w:trHeight w:val="1134"/>
        </w:trPr>
        <w:tc>
          <w:tcPr>
            <w:tcW w:w="1101" w:type="dxa"/>
            <w:vMerge/>
            <w:tcMar/>
          </w:tcPr>
          <w:p w:rsidRPr="00D04177" w:rsidR="00192ACB" w:rsidP="0013062A" w:rsidRDefault="00192ACB" w14:paraId="7775A455" w14:textId="77777777">
            <w:pPr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  <w:tcMar/>
          </w:tcPr>
          <w:p w:rsidRPr="00D04177" w:rsidR="00192ACB" w:rsidP="009A1FEF" w:rsidRDefault="00192ACB" w14:paraId="772E5127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/>
            <w:tcMar/>
            <w:vAlign w:val="center"/>
          </w:tcPr>
          <w:p w:rsidRPr="00D04177" w:rsidR="00192ACB" w:rsidP="00405934" w:rsidRDefault="00192ACB" w14:paraId="46EC442C" w14:textId="77777777">
            <w:pPr>
              <w:pStyle w:val="Bezproreda"/>
              <w:jc w:val="center"/>
              <w:rPr>
                <w:rFonts w:ascii="Corbel" w:hAnsi="Corbel"/>
              </w:rPr>
            </w:pPr>
          </w:p>
        </w:tc>
        <w:tc>
          <w:tcPr>
            <w:tcW w:w="709" w:type="dxa"/>
            <w:tcMar/>
            <w:vAlign w:val="center"/>
          </w:tcPr>
          <w:p w:rsidRPr="00D04177" w:rsidR="00192ACB" w:rsidP="00405934" w:rsidRDefault="00192ACB" w14:paraId="71002153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44.</w:t>
            </w:r>
          </w:p>
        </w:tc>
        <w:tc>
          <w:tcPr>
            <w:tcW w:w="4252" w:type="dxa"/>
            <w:vMerge/>
            <w:tcMar/>
          </w:tcPr>
          <w:p w:rsidRPr="00D04177" w:rsidR="00192ACB" w:rsidP="00377839" w:rsidRDefault="00192ACB" w14:paraId="2D0B6916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D04177" w:rsidR="00192ACB" w:rsidP="00A43071" w:rsidRDefault="00192ACB" w14:paraId="29CB3541" w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w:rsidRPr="00D04177" w:rsidR="00192ACB" w:rsidTr="7A01980E" w14:paraId="6CF94983" w14:textId="77777777">
        <w:trPr>
          <w:trHeight w:val="564"/>
        </w:trPr>
        <w:tc>
          <w:tcPr>
            <w:tcW w:w="1101" w:type="dxa"/>
            <w:vMerge/>
            <w:tcMar/>
          </w:tcPr>
          <w:p w:rsidRPr="00D04177" w:rsidR="00192ACB" w:rsidP="0013062A" w:rsidRDefault="00192ACB" w14:paraId="2B656E9A" w14:textId="77777777">
            <w:pPr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  <w:tcMar/>
          </w:tcPr>
          <w:p w:rsidRPr="00D04177" w:rsidR="00192ACB" w:rsidP="009A1FEF" w:rsidRDefault="00192ACB" w14:paraId="6D50DF70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 w:val="restart"/>
            <w:tcMar/>
            <w:vAlign w:val="center"/>
          </w:tcPr>
          <w:p w:rsidRPr="00D04177" w:rsidR="00192ACB" w:rsidP="004661F1" w:rsidRDefault="00192ACB" w14:paraId="5298AF31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23</w:t>
            </w:r>
          </w:p>
        </w:tc>
        <w:tc>
          <w:tcPr>
            <w:tcW w:w="709" w:type="dxa"/>
            <w:tcMar/>
            <w:vAlign w:val="center"/>
          </w:tcPr>
          <w:p w:rsidRPr="00D04177" w:rsidR="00192ACB" w:rsidP="004661F1" w:rsidRDefault="00192ACB" w14:paraId="4685CD08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45.</w:t>
            </w:r>
          </w:p>
        </w:tc>
        <w:tc>
          <w:tcPr>
            <w:tcW w:w="4252" w:type="dxa"/>
            <w:vMerge w:val="restart"/>
            <w:tcMar/>
          </w:tcPr>
          <w:p w:rsidRPr="00D04177" w:rsidR="00192ACB" w:rsidP="004661F1" w:rsidRDefault="00192ACB" w14:paraId="16178AC5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  <w:proofErr w:type="spellStart"/>
            <w:r w:rsidRPr="00D04177">
              <w:rPr>
                <w:rFonts w:ascii="Corbel" w:hAnsi="Corbel" w:cs="Arial"/>
              </w:rPr>
              <w:t>Alkeni</w:t>
            </w:r>
            <w:proofErr w:type="spellEnd"/>
            <w:r w:rsidRPr="00D04177">
              <w:rPr>
                <w:rFonts w:ascii="Corbel" w:hAnsi="Corbel" w:cs="Arial"/>
              </w:rPr>
              <w:t xml:space="preserve"> – fizikalna i kemijska svojstva</w:t>
            </w:r>
          </w:p>
        </w:tc>
        <w:tc>
          <w:tcPr>
            <w:tcW w:w="5814" w:type="dxa"/>
            <w:vMerge/>
            <w:tcMar/>
          </w:tcPr>
          <w:p w:rsidRPr="00D04177" w:rsidR="00192ACB" w:rsidP="00A43071" w:rsidRDefault="00192ACB" w14:paraId="20335965" w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w:rsidRPr="00D04177" w:rsidR="00192ACB" w:rsidTr="7A01980E" w14:paraId="1DAC3B97" w14:textId="77777777">
        <w:trPr>
          <w:trHeight w:val="564"/>
        </w:trPr>
        <w:tc>
          <w:tcPr>
            <w:tcW w:w="1101" w:type="dxa"/>
            <w:vMerge/>
            <w:tcMar/>
          </w:tcPr>
          <w:p w:rsidRPr="00D04177" w:rsidR="00192ACB" w:rsidP="0013062A" w:rsidRDefault="00192ACB" w14:paraId="32860DEB" w14:textId="77777777">
            <w:pPr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  <w:tcMar/>
          </w:tcPr>
          <w:p w:rsidRPr="00D04177" w:rsidR="00192ACB" w:rsidP="009A1FEF" w:rsidRDefault="00192ACB" w14:paraId="5BD0B66D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/>
            <w:tcMar/>
            <w:vAlign w:val="center"/>
          </w:tcPr>
          <w:p w:rsidRPr="00D04177" w:rsidR="00192ACB" w:rsidP="00405934" w:rsidRDefault="00192ACB" w14:paraId="70F36D6E" w14:textId="77777777">
            <w:pPr>
              <w:pStyle w:val="Bezproreda"/>
              <w:jc w:val="center"/>
              <w:rPr>
                <w:rFonts w:ascii="Corbel" w:hAnsi="Corbel"/>
              </w:rPr>
            </w:pPr>
          </w:p>
        </w:tc>
        <w:tc>
          <w:tcPr>
            <w:tcW w:w="709" w:type="dxa"/>
            <w:tcMar/>
            <w:vAlign w:val="center"/>
          </w:tcPr>
          <w:p w:rsidRPr="00D04177" w:rsidR="00192ACB" w:rsidP="00405934" w:rsidRDefault="00192ACB" w14:paraId="45B9FC23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46.</w:t>
            </w:r>
          </w:p>
        </w:tc>
        <w:tc>
          <w:tcPr>
            <w:tcW w:w="4252" w:type="dxa"/>
            <w:vMerge/>
            <w:tcMar/>
          </w:tcPr>
          <w:p w:rsidRPr="00D04177" w:rsidR="00192ACB" w:rsidP="00377839" w:rsidRDefault="00192ACB" w14:paraId="0B0AA934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D04177" w:rsidR="00192ACB" w:rsidP="00A43071" w:rsidRDefault="00192ACB" w14:paraId="3309E53E" w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w:rsidRPr="00D04177" w:rsidR="00192ACB" w:rsidTr="7A01980E" w14:paraId="347B5ADB" w14:textId="77777777">
        <w:trPr>
          <w:trHeight w:val="454"/>
        </w:trPr>
        <w:tc>
          <w:tcPr>
            <w:tcW w:w="1101" w:type="dxa"/>
            <w:vMerge/>
            <w:tcMar/>
          </w:tcPr>
          <w:p w:rsidRPr="00D04177" w:rsidR="00192ACB" w:rsidP="0013062A" w:rsidRDefault="00192ACB" w14:paraId="7376CEF1" w14:textId="77777777">
            <w:pPr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  <w:tcMar/>
          </w:tcPr>
          <w:p w:rsidRPr="00D04177" w:rsidR="00192ACB" w:rsidP="00300045" w:rsidRDefault="00192ACB" w14:paraId="2FEDF182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 w:val="restart"/>
            <w:tcMar/>
            <w:vAlign w:val="center"/>
          </w:tcPr>
          <w:p w:rsidRPr="00D04177" w:rsidR="00192ACB" w:rsidP="00405934" w:rsidRDefault="00192ACB" w14:paraId="5656C8BD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24</w:t>
            </w:r>
          </w:p>
        </w:tc>
        <w:tc>
          <w:tcPr>
            <w:tcW w:w="709" w:type="dxa"/>
            <w:tcMar/>
            <w:vAlign w:val="center"/>
          </w:tcPr>
          <w:p w:rsidRPr="00D04177" w:rsidR="00192ACB" w:rsidP="00405934" w:rsidRDefault="00192ACB" w14:paraId="5A5FE38F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47.</w:t>
            </w:r>
          </w:p>
        </w:tc>
        <w:tc>
          <w:tcPr>
            <w:tcW w:w="4252" w:type="dxa"/>
            <w:vMerge w:val="restart"/>
            <w:tcMar/>
          </w:tcPr>
          <w:p w:rsidRPr="00D04177" w:rsidR="00192ACB" w:rsidP="00634741" w:rsidRDefault="00192ACB" w14:paraId="2BA9CA2E" w14:textId="77777777">
            <w:pPr>
              <w:rPr>
                <w:rFonts w:ascii="Corbel" w:hAnsi="Corbel" w:cs="Arial"/>
              </w:rPr>
            </w:pPr>
            <w:proofErr w:type="spellStart"/>
            <w:r w:rsidRPr="00D04177">
              <w:rPr>
                <w:rFonts w:ascii="Corbel" w:hAnsi="Corbel" w:cs="Arial"/>
              </w:rPr>
              <w:t>Alkini</w:t>
            </w:r>
            <w:proofErr w:type="spellEnd"/>
          </w:p>
        </w:tc>
        <w:tc>
          <w:tcPr>
            <w:tcW w:w="5814" w:type="dxa"/>
            <w:vMerge/>
            <w:tcMar/>
          </w:tcPr>
          <w:p w:rsidRPr="00D04177" w:rsidR="00192ACB" w:rsidP="00820FD9" w:rsidRDefault="00192ACB" w14:paraId="2BBE0966" w14:textId="77777777">
            <w:pPr>
              <w:ind w:left="2"/>
              <w:rPr>
                <w:rFonts w:ascii="Corbel" w:hAnsi="Corbel"/>
              </w:rPr>
            </w:pPr>
          </w:p>
        </w:tc>
      </w:tr>
      <w:tr w:rsidRPr="00D04177" w:rsidR="00192ACB" w:rsidTr="7A01980E" w14:paraId="5E98ACF0" w14:textId="77777777">
        <w:trPr>
          <w:trHeight w:val="454"/>
        </w:trPr>
        <w:tc>
          <w:tcPr>
            <w:tcW w:w="1101" w:type="dxa"/>
            <w:vMerge/>
            <w:tcMar/>
          </w:tcPr>
          <w:p w:rsidRPr="00D04177" w:rsidR="00192ACB" w:rsidP="0013062A" w:rsidRDefault="00192ACB" w14:paraId="7B59645D" w14:textId="77777777">
            <w:pPr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  <w:tcMar/>
          </w:tcPr>
          <w:p w:rsidRPr="00D04177" w:rsidR="00192ACB" w:rsidP="009A1FEF" w:rsidRDefault="00192ACB" w14:paraId="2F6C37B3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/>
            <w:tcMar/>
            <w:vAlign w:val="center"/>
          </w:tcPr>
          <w:p w:rsidRPr="00D04177" w:rsidR="00192ACB" w:rsidP="00405934" w:rsidRDefault="00192ACB" w14:paraId="65A1A7DD" w14:textId="77777777">
            <w:pPr>
              <w:pStyle w:val="Bezproreda"/>
              <w:jc w:val="center"/>
              <w:rPr>
                <w:rFonts w:ascii="Corbel" w:hAnsi="Corbel"/>
              </w:rPr>
            </w:pPr>
          </w:p>
        </w:tc>
        <w:tc>
          <w:tcPr>
            <w:tcW w:w="709" w:type="dxa"/>
            <w:tcMar/>
            <w:vAlign w:val="center"/>
          </w:tcPr>
          <w:p w:rsidRPr="00D04177" w:rsidR="00192ACB" w:rsidP="00405934" w:rsidRDefault="00192ACB" w14:paraId="05B1C153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48.</w:t>
            </w:r>
          </w:p>
        </w:tc>
        <w:tc>
          <w:tcPr>
            <w:tcW w:w="4252" w:type="dxa"/>
            <w:vMerge/>
            <w:tcMar/>
          </w:tcPr>
          <w:p w:rsidRPr="00D04177" w:rsidR="00192ACB" w:rsidP="00377839" w:rsidRDefault="00192ACB" w14:paraId="0F52402F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D04177" w:rsidR="00192ACB" w:rsidP="00A43071" w:rsidRDefault="00192ACB" w14:paraId="6174F2EF" w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w:rsidRPr="00D04177" w:rsidR="00223B3D" w:rsidTr="7A01980E" w14:paraId="05AD950B" w14:textId="77777777">
        <w:trPr>
          <w:trHeight w:val="454"/>
        </w:trPr>
        <w:tc>
          <w:tcPr>
            <w:tcW w:w="1101" w:type="dxa"/>
            <w:vMerge/>
            <w:tcMar/>
          </w:tcPr>
          <w:p w:rsidRPr="00D04177" w:rsidR="00223B3D" w:rsidP="0013062A" w:rsidRDefault="00223B3D" w14:paraId="222F6588" w14:textId="77777777">
            <w:pPr>
              <w:rPr>
                <w:rFonts w:ascii="Corbel" w:hAnsi="Corbel" w:cs="Arial"/>
              </w:rPr>
            </w:pPr>
          </w:p>
        </w:tc>
        <w:tc>
          <w:tcPr>
            <w:tcW w:w="1701" w:type="dxa"/>
            <w:vMerge w:val="restart"/>
            <w:tcMar/>
          </w:tcPr>
          <w:p w:rsidRPr="00D04177" w:rsidR="00223B3D" w:rsidP="009A1FEF" w:rsidRDefault="00223B3D" w14:paraId="0F56CCEE" w14:textId="77777777">
            <w:pPr>
              <w:rPr>
                <w:rFonts w:ascii="Corbel" w:hAnsi="Corbel" w:cs="Arial"/>
                <w:b/>
              </w:rPr>
            </w:pPr>
            <w:r w:rsidRPr="00D04177">
              <w:rPr>
                <w:rFonts w:ascii="Corbel" w:hAnsi="Corbel" w:cs="Arial"/>
                <w:b/>
              </w:rPr>
              <w:t>5. Organski spojevi s kisikom</w:t>
            </w:r>
          </w:p>
        </w:tc>
        <w:tc>
          <w:tcPr>
            <w:tcW w:w="850" w:type="dxa"/>
            <w:vMerge w:val="restart"/>
            <w:tcMar/>
            <w:vAlign w:val="center"/>
          </w:tcPr>
          <w:p w:rsidRPr="00D04177" w:rsidR="00223B3D" w:rsidP="00405934" w:rsidRDefault="00223B3D" w14:paraId="1000749F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25</w:t>
            </w:r>
          </w:p>
        </w:tc>
        <w:tc>
          <w:tcPr>
            <w:tcW w:w="709" w:type="dxa"/>
            <w:tcMar/>
            <w:vAlign w:val="center"/>
          </w:tcPr>
          <w:p w:rsidRPr="00D04177" w:rsidR="00223B3D" w:rsidP="00405934" w:rsidRDefault="00223B3D" w14:paraId="7C86A70A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49.</w:t>
            </w:r>
          </w:p>
        </w:tc>
        <w:tc>
          <w:tcPr>
            <w:tcW w:w="4252" w:type="dxa"/>
            <w:vMerge w:val="restart"/>
            <w:tcMar/>
          </w:tcPr>
          <w:p w:rsidRPr="00D04177" w:rsidR="00223B3D" w:rsidP="00192ACB" w:rsidRDefault="00223B3D" w14:paraId="54C31C13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  <w:r w:rsidRPr="00D04177">
              <w:rPr>
                <w:rFonts w:ascii="Corbel" w:hAnsi="Corbel" w:cs="Arial"/>
              </w:rPr>
              <w:t xml:space="preserve">Alkoholi – podjela, </w:t>
            </w:r>
            <w:proofErr w:type="spellStart"/>
            <w:r w:rsidRPr="00D04177">
              <w:rPr>
                <w:rFonts w:ascii="Corbel" w:hAnsi="Corbel" w:cs="Arial"/>
              </w:rPr>
              <w:t>izomerija</w:t>
            </w:r>
            <w:proofErr w:type="spellEnd"/>
            <w:r w:rsidRPr="00D04177">
              <w:rPr>
                <w:rFonts w:ascii="Corbel" w:hAnsi="Corbel" w:cs="Arial"/>
              </w:rPr>
              <w:t>, imenovanje</w:t>
            </w:r>
          </w:p>
        </w:tc>
        <w:tc>
          <w:tcPr>
            <w:tcW w:w="5814" w:type="dxa"/>
            <w:vMerge w:val="restart"/>
            <w:tcMar/>
          </w:tcPr>
          <w:p w:rsidRPr="00D04177" w:rsidR="00223B3D" w:rsidP="00A43071" w:rsidRDefault="00223B3D" w14:paraId="5C18DF0A" w14:textId="3C45503C">
            <w:pPr>
              <w:rPr>
                <w:rFonts w:ascii="Corbel" w:hAnsi="Corbel" w:cs="Arial"/>
              </w:rPr>
            </w:pPr>
            <w:r w:rsidRPr="7A01980E" w:rsidR="6F71E12F">
              <w:rPr>
                <w:rFonts w:ascii="Corbel" w:hAnsi="Corbel" w:cs="Arial"/>
              </w:rPr>
              <w:t xml:space="preserve"> Istražuje svojstva, sastav i vrstu tvari.</w:t>
            </w:r>
          </w:p>
          <w:p w:rsidRPr="00D04177" w:rsidR="00223B3D" w:rsidP="00A43071" w:rsidRDefault="00223B3D" w14:paraId="4131702E" w14:textId="77777777">
            <w:pPr>
              <w:rPr>
                <w:rFonts w:ascii="Corbel" w:hAnsi="Corbel" w:cs="Arial"/>
              </w:rPr>
            </w:pPr>
            <w:r w:rsidRPr="00D04177">
              <w:rPr>
                <w:rFonts w:ascii="Corbel" w:hAnsi="Corbel" w:cs="Arial"/>
              </w:rPr>
              <w:t>Uspoređuje organske tvari po sastavu, vrsti i svojstvima.</w:t>
            </w:r>
          </w:p>
          <w:p w:rsidRPr="00D04177" w:rsidR="00223B3D" w:rsidP="00A43071" w:rsidRDefault="00223B3D" w14:paraId="20A95D9E" w14:textId="31899605">
            <w:pPr>
              <w:rPr>
                <w:rFonts w:ascii="Corbel" w:hAnsi="Corbel" w:cs="Arial"/>
              </w:rPr>
            </w:pPr>
            <w:r w:rsidRPr="7A01980E" w:rsidR="6F71E12F">
              <w:rPr>
                <w:rFonts w:ascii="Corbel" w:hAnsi="Corbel" w:cs="Arial"/>
              </w:rPr>
              <w:t xml:space="preserve"> Primjenjuje kemijsko nazivlje i simboliku za opisivanje sastava tvari.</w:t>
            </w:r>
          </w:p>
          <w:p w:rsidRPr="00D04177" w:rsidR="00223B3D" w:rsidP="00A43071" w:rsidRDefault="00223B3D" w14:paraId="1C794620" w14:textId="77777777">
            <w:pPr>
              <w:rPr>
                <w:rFonts w:ascii="Corbel" w:hAnsi="Corbel" w:cs="Arial"/>
              </w:rPr>
            </w:pPr>
            <w:r w:rsidRPr="00D04177">
              <w:rPr>
                <w:rFonts w:ascii="Corbel" w:hAnsi="Corbel" w:cs="Arial"/>
              </w:rPr>
              <w:t>Jednadžbom kemijske reakcije prikazuje promjene i procese unutar koncepta.</w:t>
            </w:r>
          </w:p>
          <w:p w:rsidRPr="00D04177" w:rsidR="00223B3D" w:rsidP="00A43071" w:rsidRDefault="00223B3D" w14:paraId="7383F74A" w14:textId="3944B073">
            <w:pPr>
              <w:rPr>
                <w:rFonts w:ascii="Corbel" w:hAnsi="Corbel" w:cs="Arial"/>
              </w:rPr>
            </w:pPr>
            <w:r w:rsidRPr="7A01980E" w:rsidR="6F71E12F">
              <w:rPr>
                <w:rFonts w:ascii="Corbel" w:hAnsi="Corbel" w:cs="Arial"/>
              </w:rPr>
              <w:t xml:space="preserve"> Kritički razmatra upotrebu tvari i njihov utjecaj na čovjekovo zdravlje i okoliš.</w:t>
            </w:r>
          </w:p>
          <w:p w:rsidRPr="00D04177" w:rsidR="00223B3D" w:rsidP="00A43071" w:rsidRDefault="00223B3D" w14:paraId="28B2BE88" w14:textId="47AF5CCC">
            <w:pPr>
              <w:rPr>
                <w:rFonts w:ascii="Corbel" w:hAnsi="Corbel" w:cs="Arial"/>
              </w:rPr>
            </w:pPr>
            <w:r w:rsidRPr="7A01980E" w:rsidR="6F71E12F">
              <w:rPr>
                <w:rFonts w:ascii="Corbel" w:hAnsi="Corbel" w:cs="Arial"/>
              </w:rPr>
              <w:t xml:space="preserve">Analizira kemijske promjene na primjerima reakcija anorganskih i organskih </w:t>
            </w:r>
            <w:proofErr w:type="spellStart"/>
            <w:r w:rsidRPr="7A01980E" w:rsidR="6F71E12F">
              <w:rPr>
                <w:rFonts w:ascii="Corbel" w:hAnsi="Corbel" w:cs="Arial"/>
              </w:rPr>
              <w:t>tvari.Prikazuje</w:t>
            </w:r>
            <w:proofErr w:type="spellEnd"/>
            <w:r w:rsidRPr="7A01980E" w:rsidR="6F71E12F">
              <w:rPr>
                <w:rFonts w:ascii="Corbel" w:hAnsi="Corbel" w:cs="Arial"/>
              </w:rPr>
              <w:t xml:space="preserve"> promjene organskih tvari jednadžbama kemijskih reakcija.</w:t>
            </w:r>
          </w:p>
          <w:p w:rsidRPr="00D04177" w:rsidR="00223B3D" w:rsidP="00A43071" w:rsidRDefault="00223B3D" w14:paraId="6C442991" w14:textId="46839DF0">
            <w:pPr>
              <w:ind w:left="2"/>
              <w:rPr>
                <w:rFonts w:ascii="Corbel" w:hAnsi="Corbel"/>
              </w:rPr>
            </w:pPr>
            <w:r w:rsidRPr="7A01980E" w:rsidR="6F71E12F">
              <w:rPr>
                <w:rFonts w:ascii="Corbel" w:hAnsi="Corbel"/>
              </w:rPr>
              <w:t xml:space="preserve"> Povezuje promjene s pretvorbom energije unutar sustava. Opisuje promjene energije prilikom kidanja i nastajanja kemijskih veza i međudjelovanjima čestica (promjene </w:t>
            </w:r>
            <w:proofErr w:type="spellStart"/>
            <w:r w:rsidRPr="7A01980E" w:rsidR="6F71E12F">
              <w:rPr>
                <w:rFonts w:ascii="Corbel" w:hAnsi="Corbel"/>
              </w:rPr>
              <w:t>agregacijskih</w:t>
            </w:r>
            <w:proofErr w:type="spellEnd"/>
            <w:r w:rsidRPr="7A01980E" w:rsidR="6F71E12F">
              <w:rPr>
                <w:rFonts w:ascii="Corbel" w:hAnsi="Corbel"/>
              </w:rPr>
              <w:t xml:space="preserve"> stanja, sinteza iz kemijskih elemenata, gorenje, …).</w:t>
            </w:r>
          </w:p>
          <w:p w:rsidRPr="00D04177" w:rsidR="00223B3D" w:rsidP="00A43071" w:rsidRDefault="00223B3D" w14:paraId="0DFB886E" w14:textId="65FBECC7">
            <w:pPr>
              <w:ind w:left="2"/>
              <w:rPr>
                <w:rFonts w:ascii="Corbel" w:hAnsi="Corbel" w:cs="Arial"/>
              </w:rPr>
            </w:pPr>
            <w:r w:rsidRPr="7A01980E" w:rsidR="6F71E12F">
              <w:rPr>
                <w:rFonts w:ascii="Corbel" w:hAnsi="Corbel" w:cs="Arial"/>
              </w:rPr>
              <w:t xml:space="preserve"> Analizira izmjenu energije između sustava i okoline i povezuje ih s promjenama tijekom kemijske reakcije. </w:t>
            </w:r>
            <w:r w:rsidRPr="7A01980E" w:rsidR="6F71E12F">
              <w:rPr>
                <w:rFonts w:ascii="Corbel" w:hAnsi="Corbel"/>
              </w:rPr>
              <w:t>Razlikuje egzotermne od endotermnih procesa na osnovi promjene temperature sustava i okoline tijekom kemijske reakcije. Objašnjava promjenu entalpije sustava tijekom kemijske reakcije ili fizikalne promjene.</w:t>
            </w:r>
          </w:p>
        </w:tc>
      </w:tr>
      <w:tr w:rsidRPr="00D04177" w:rsidR="00223B3D" w:rsidTr="7A01980E" w14:paraId="2F97434C" w14:textId="77777777">
        <w:trPr>
          <w:trHeight w:val="454"/>
        </w:trPr>
        <w:tc>
          <w:tcPr>
            <w:tcW w:w="1101" w:type="dxa"/>
            <w:vMerge/>
            <w:tcMar/>
          </w:tcPr>
          <w:p w:rsidRPr="00D04177" w:rsidR="00223B3D" w:rsidP="0013062A" w:rsidRDefault="00223B3D" w14:paraId="6F3B797F" w14:textId="77777777">
            <w:pPr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  <w:tcMar/>
          </w:tcPr>
          <w:p w:rsidRPr="00D04177" w:rsidR="00223B3D" w:rsidP="009A1FEF" w:rsidRDefault="00223B3D" w14:paraId="57B0E74F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/>
            <w:tcMar/>
            <w:vAlign w:val="center"/>
          </w:tcPr>
          <w:p w:rsidRPr="00D04177" w:rsidR="00223B3D" w:rsidP="00405934" w:rsidRDefault="00223B3D" w14:paraId="38A6AA60" w14:textId="77777777">
            <w:pPr>
              <w:pStyle w:val="Bezproreda"/>
              <w:jc w:val="center"/>
              <w:rPr>
                <w:rFonts w:ascii="Corbel" w:hAnsi="Corbel"/>
              </w:rPr>
            </w:pPr>
          </w:p>
        </w:tc>
        <w:tc>
          <w:tcPr>
            <w:tcW w:w="709" w:type="dxa"/>
            <w:tcMar/>
            <w:vAlign w:val="center"/>
          </w:tcPr>
          <w:p w:rsidRPr="00D04177" w:rsidR="00223B3D" w:rsidP="00405934" w:rsidRDefault="00223B3D" w14:paraId="6CE2F532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50.</w:t>
            </w:r>
          </w:p>
        </w:tc>
        <w:tc>
          <w:tcPr>
            <w:tcW w:w="4252" w:type="dxa"/>
            <w:vMerge/>
            <w:tcMar/>
          </w:tcPr>
          <w:p w:rsidRPr="00D04177" w:rsidR="00223B3D" w:rsidP="00377839" w:rsidRDefault="00223B3D" w14:paraId="59E57493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D04177" w:rsidR="00223B3D" w:rsidP="00A43071" w:rsidRDefault="00223B3D" w14:paraId="52B61D84" w14:textId="77777777">
            <w:pPr>
              <w:ind w:left="2"/>
              <w:rPr>
                <w:rFonts w:ascii="Corbel" w:hAnsi="Corbel" w:cs="Arial"/>
              </w:rPr>
            </w:pPr>
          </w:p>
        </w:tc>
      </w:tr>
      <w:tr w:rsidRPr="00D04177" w:rsidR="00223B3D" w:rsidTr="7A01980E" w14:paraId="311136EA" w14:textId="77777777">
        <w:trPr>
          <w:trHeight w:val="454"/>
        </w:trPr>
        <w:tc>
          <w:tcPr>
            <w:tcW w:w="1101" w:type="dxa"/>
            <w:vMerge/>
            <w:tcMar/>
          </w:tcPr>
          <w:p w:rsidRPr="00D04177" w:rsidR="00223B3D" w:rsidP="0013062A" w:rsidRDefault="00223B3D" w14:paraId="58FD7521" w14:textId="77777777">
            <w:pPr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  <w:tcMar/>
          </w:tcPr>
          <w:p w:rsidRPr="00D04177" w:rsidR="00223B3D" w:rsidP="009A1FEF" w:rsidRDefault="00223B3D" w14:paraId="0E834783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 w:val="restart"/>
            <w:tcMar/>
            <w:vAlign w:val="center"/>
          </w:tcPr>
          <w:p w:rsidRPr="00D04177" w:rsidR="00223B3D" w:rsidP="00405934" w:rsidRDefault="00223B3D" w14:paraId="5D5B1BDE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26</w:t>
            </w:r>
          </w:p>
        </w:tc>
        <w:tc>
          <w:tcPr>
            <w:tcW w:w="709" w:type="dxa"/>
            <w:tcMar/>
            <w:vAlign w:val="center"/>
          </w:tcPr>
          <w:p w:rsidRPr="00D04177" w:rsidR="00223B3D" w:rsidP="00405934" w:rsidRDefault="00223B3D" w14:paraId="0B490518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51.</w:t>
            </w:r>
          </w:p>
        </w:tc>
        <w:tc>
          <w:tcPr>
            <w:tcW w:w="4252" w:type="dxa"/>
            <w:vMerge w:val="restart"/>
            <w:tcMar/>
          </w:tcPr>
          <w:p w:rsidRPr="00D04177" w:rsidR="00223B3D" w:rsidP="00377839" w:rsidRDefault="00223B3D" w14:paraId="0B551D59" w14:textId="77777777">
            <w:pPr>
              <w:rPr>
                <w:rFonts w:ascii="Corbel" w:hAnsi="Corbel" w:cs="Arial"/>
              </w:rPr>
            </w:pPr>
            <w:r w:rsidRPr="00D04177">
              <w:rPr>
                <w:rFonts w:ascii="Corbel" w:hAnsi="Corbel" w:cs="Arial"/>
              </w:rPr>
              <w:t>Alkoholi – fizikalna svojstva</w:t>
            </w:r>
          </w:p>
        </w:tc>
        <w:tc>
          <w:tcPr>
            <w:tcW w:w="5814" w:type="dxa"/>
            <w:vMerge/>
            <w:tcMar/>
          </w:tcPr>
          <w:p w:rsidRPr="00D04177" w:rsidR="00223B3D" w:rsidP="00A43071" w:rsidRDefault="00223B3D" w14:paraId="5B539893" w14:textId="77777777">
            <w:pPr>
              <w:ind w:left="2"/>
              <w:rPr>
                <w:rFonts w:ascii="Corbel" w:hAnsi="Corbel" w:cs="Arial"/>
                <w:color w:val="FF0000"/>
              </w:rPr>
            </w:pPr>
          </w:p>
        </w:tc>
      </w:tr>
      <w:tr w:rsidRPr="00D04177" w:rsidR="00223B3D" w:rsidTr="7A01980E" w14:paraId="5701B669" w14:textId="77777777">
        <w:trPr>
          <w:trHeight w:val="454"/>
        </w:trPr>
        <w:tc>
          <w:tcPr>
            <w:tcW w:w="1101" w:type="dxa"/>
            <w:vMerge/>
            <w:tcMar/>
          </w:tcPr>
          <w:p w:rsidRPr="00D04177" w:rsidR="00223B3D" w:rsidP="0013062A" w:rsidRDefault="00223B3D" w14:paraId="7C747DFB" w14:textId="77777777">
            <w:pPr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  <w:tcMar/>
          </w:tcPr>
          <w:p w:rsidRPr="00D04177" w:rsidR="00223B3D" w:rsidP="009A1FEF" w:rsidRDefault="00223B3D" w14:paraId="1C11F142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/>
            <w:tcMar/>
            <w:vAlign w:val="center"/>
          </w:tcPr>
          <w:p w:rsidRPr="00D04177" w:rsidR="00223B3D" w:rsidP="00405934" w:rsidRDefault="00223B3D" w14:paraId="77613A2E" w14:textId="77777777">
            <w:pPr>
              <w:pStyle w:val="Bezproreda"/>
              <w:jc w:val="center"/>
              <w:rPr>
                <w:rFonts w:ascii="Corbel" w:hAnsi="Corbel"/>
              </w:rPr>
            </w:pPr>
          </w:p>
        </w:tc>
        <w:tc>
          <w:tcPr>
            <w:tcW w:w="709" w:type="dxa"/>
            <w:tcMar/>
            <w:vAlign w:val="center"/>
          </w:tcPr>
          <w:p w:rsidRPr="00D04177" w:rsidR="00223B3D" w:rsidP="00405934" w:rsidRDefault="00223B3D" w14:paraId="6801E24E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52.</w:t>
            </w:r>
          </w:p>
        </w:tc>
        <w:tc>
          <w:tcPr>
            <w:tcW w:w="4252" w:type="dxa"/>
            <w:vMerge/>
            <w:tcMar/>
          </w:tcPr>
          <w:p w:rsidRPr="00D04177" w:rsidR="00223B3D" w:rsidP="00377839" w:rsidRDefault="00223B3D" w14:paraId="2B53C43F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D04177" w:rsidR="00223B3D" w:rsidP="00A43071" w:rsidRDefault="00223B3D" w14:paraId="479C6CAB" w14:textId="77777777">
            <w:pPr>
              <w:ind w:left="2"/>
              <w:rPr>
                <w:rFonts w:ascii="Corbel" w:hAnsi="Corbel" w:cs="Arial"/>
                <w:color w:val="FF0000"/>
              </w:rPr>
            </w:pPr>
          </w:p>
        </w:tc>
      </w:tr>
      <w:tr w:rsidRPr="00D04177" w:rsidR="00223B3D" w:rsidTr="7A01980E" w14:paraId="055DC9FB" w14:textId="77777777">
        <w:trPr>
          <w:trHeight w:val="454"/>
        </w:trPr>
        <w:tc>
          <w:tcPr>
            <w:tcW w:w="1101" w:type="dxa"/>
            <w:vMerge w:val="restart"/>
            <w:tcMar/>
          </w:tcPr>
          <w:p w:rsidRPr="00D04177" w:rsidR="00223B3D" w:rsidP="00E06BFD" w:rsidRDefault="00223B3D" w14:paraId="77BFAF43" w14:textId="77777777">
            <w:pPr>
              <w:rPr>
                <w:rFonts w:ascii="Corbel" w:hAnsi="Corbel" w:cs="Arial"/>
              </w:rPr>
            </w:pPr>
            <w:r w:rsidRPr="00D04177">
              <w:rPr>
                <w:rFonts w:ascii="Corbel" w:hAnsi="Corbel" w:cs="Arial"/>
              </w:rPr>
              <w:t>Travanj</w:t>
            </w:r>
          </w:p>
          <w:p w:rsidRPr="00D04177" w:rsidR="00223B3D" w:rsidP="00E06BFD" w:rsidRDefault="00223B3D" w14:paraId="0FB3845F" w14:textId="77777777">
            <w:pPr>
              <w:rPr>
                <w:rFonts w:ascii="Corbel" w:hAnsi="Corbel" w:cs="Arial"/>
              </w:rPr>
            </w:pPr>
            <w:r w:rsidRPr="00D04177">
              <w:rPr>
                <w:rFonts w:ascii="Corbel" w:hAnsi="Corbel" w:cs="Arial"/>
              </w:rPr>
              <w:t>(6)</w:t>
            </w:r>
          </w:p>
        </w:tc>
        <w:tc>
          <w:tcPr>
            <w:tcW w:w="1701" w:type="dxa"/>
            <w:vMerge/>
            <w:tcMar/>
          </w:tcPr>
          <w:p w:rsidRPr="00D04177" w:rsidR="00223B3D" w:rsidP="009A1FEF" w:rsidRDefault="00223B3D" w14:paraId="74E9DAB2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 w:val="restart"/>
            <w:tcMar/>
            <w:vAlign w:val="center"/>
          </w:tcPr>
          <w:p w:rsidRPr="00D04177" w:rsidR="00223B3D" w:rsidP="00405934" w:rsidRDefault="00223B3D" w14:paraId="4A77C29E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27</w:t>
            </w:r>
          </w:p>
        </w:tc>
        <w:tc>
          <w:tcPr>
            <w:tcW w:w="709" w:type="dxa"/>
            <w:tcMar/>
            <w:vAlign w:val="center"/>
          </w:tcPr>
          <w:p w:rsidRPr="00D04177" w:rsidR="00223B3D" w:rsidP="00405934" w:rsidRDefault="00223B3D" w14:paraId="6F720D39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53.</w:t>
            </w:r>
          </w:p>
        </w:tc>
        <w:tc>
          <w:tcPr>
            <w:tcW w:w="4252" w:type="dxa"/>
            <w:vMerge w:val="restart"/>
            <w:tcMar/>
          </w:tcPr>
          <w:p w:rsidRPr="00D04177" w:rsidR="00223B3D" w:rsidP="00377839" w:rsidRDefault="00223B3D" w14:paraId="05723E25" w14:textId="77777777">
            <w:pPr>
              <w:rPr>
                <w:rFonts w:ascii="Corbel" w:hAnsi="Corbel" w:cs="Arial"/>
              </w:rPr>
            </w:pPr>
            <w:r w:rsidRPr="00D04177">
              <w:rPr>
                <w:rFonts w:ascii="Corbel" w:hAnsi="Corbel" w:cs="Arial"/>
              </w:rPr>
              <w:t>Alkoholi – kemijska svojstva</w:t>
            </w:r>
          </w:p>
        </w:tc>
        <w:tc>
          <w:tcPr>
            <w:tcW w:w="5814" w:type="dxa"/>
            <w:vMerge/>
            <w:tcMar/>
          </w:tcPr>
          <w:p w:rsidRPr="00D04177" w:rsidR="00223B3D" w:rsidP="00A43071" w:rsidRDefault="00223B3D" w14:paraId="0AC6BD6E" w14:textId="77777777">
            <w:pPr>
              <w:ind w:left="2"/>
              <w:rPr>
                <w:rFonts w:ascii="Corbel" w:hAnsi="Corbel" w:cs="Arial"/>
                <w:color w:val="FF0000"/>
              </w:rPr>
            </w:pPr>
          </w:p>
        </w:tc>
      </w:tr>
      <w:tr w:rsidRPr="00D04177" w:rsidR="00223B3D" w:rsidTr="7A01980E" w14:paraId="519C206F" w14:textId="77777777">
        <w:trPr>
          <w:trHeight w:val="454"/>
        </w:trPr>
        <w:tc>
          <w:tcPr>
            <w:tcW w:w="1101" w:type="dxa"/>
            <w:vMerge/>
            <w:tcMar/>
          </w:tcPr>
          <w:p w:rsidRPr="00D04177" w:rsidR="00223B3D" w:rsidP="009A1FEF" w:rsidRDefault="00223B3D" w14:paraId="7A1A4B51" w14:textId="77777777">
            <w:pPr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  <w:tcMar/>
          </w:tcPr>
          <w:p w:rsidRPr="00D04177" w:rsidR="00223B3D" w:rsidP="009A1FEF" w:rsidRDefault="00223B3D" w14:paraId="5DC857E9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/>
            <w:tcMar/>
            <w:vAlign w:val="center"/>
          </w:tcPr>
          <w:p w:rsidRPr="00D04177" w:rsidR="00223B3D" w:rsidP="00405934" w:rsidRDefault="00223B3D" w14:paraId="69E17EA7" w14:textId="77777777">
            <w:pPr>
              <w:pStyle w:val="Bezproreda"/>
              <w:jc w:val="center"/>
              <w:rPr>
                <w:rFonts w:ascii="Corbel" w:hAnsi="Corbel"/>
              </w:rPr>
            </w:pPr>
          </w:p>
        </w:tc>
        <w:tc>
          <w:tcPr>
            <w:tcW w:w="709" w:type="dxa"/>
            <w:tcMar/>
            <w:vAlign w:val="center"/>
          </w:tcPr>
          <w:p w:rsidRPr="00D04177" w:rsidR="00223B3D" w:rsidP="00405934" w:rsidRDefault="00223B3D" w14:paraId="0AC4B3EC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54.</w:t>
            </w:r>
          </w:p>
        </w:tc>
        <w:tc>
          <w:tcPr>
            <w:tcW w:w="4252" w:type="dxa"/>
            <w:vMerge/>
            <w:tcMar/>
          </w:tcPr>
          <w:p w:rsidRPr="00D04177" w:rsidR="00223B3D" w:rsidP="00377839" w:rsidRDefault="00223B3D" w14:paraId="373723C0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D04177" w:rsidR="00223B3D" w:rsidP="00A43071" w:rsidRDefault="00223B3D" w14:paraId="59634D5F" w14:textId="77777777">
            <w:pPr>
              <w:ind w:left="2"/>
              <w:rPr>
                <w:rFonts w:ascii="Corbel" w:hAnsi="Corbel" w:cs="Arial"/>
                <w:color w:val="FF0000"/>
              </w:rPr>
            </w:pPr>
          </w:p>
        </w:tc>
      </w:tr>
      <w:tr w:rsidRPr="00D04177" w:rsidR="00223B3D" w:rsidTr="7A01980E" w14:paraId="2C13EF7F" w14:textId="77777777">
        <w:trPr>
          <w:trHeight w:val="454"/>
        </w:trPr>
        <w:tc>
          <w:tcPr>
            <w:tcW w:w="1101" w:type="dxa"/>
            <w:vMerge/>
            <w:tcMar/>
          </w:tcPr>
          <w:p w:rsidRPr="00D04177" w:rsidR="00223B3D" w:rsidP="009A1FEF" w:rsidRDefault="00223B3D" w14:paraId="6D9523E1" w14:textId="77777777">
            <w:pPr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  <w:tcMar/>
          </w:tcPr>
          <w:p w:rsidRPr="00D04177" w:rsidR="00223B3D" w:rsidP="009A1FEF" w:rsidRDefault="00223B3D" w14:paraId="0D8E5B9D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 w:val="restart"/>
            <w:tcMar/>
            <w:vAlign w:val="center"/>
          </w:tcPr>
          <w:p w:rsidRPr="00D04177" w:rsidR="00223B3D" w:rsidP="00405934" w:rsidRDefault="00223B3D" w14:paraId="295D46AA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28</w:t>
            </w:r>
          </w:p>
        </w:tc>
        <w:tc>
          <w:tcPr>
            <w:tcW w:w="709" w:type="dxa"/>
            <w:tcMar/>
            <w:vAlign w:val="center"/>
          </w:tcPr>
          <w:p w:rsidRPr="00D04177" w:rsidR="00223B3D" w:rsidP="00405934" w:rsidRDefault="00223B3D" w14:paraId="7A6CBD2C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55.</w:t>
            </w:r>
          </w:p>
        </w:tc>
        <w:tc>
          <w:tcPr>
            <w:tcW w:w="4252" w:type="dxa"/>
            <w:vMerge w:val="restart"/>
            <w:tcMar/>
          </w:tcPr>
          <w:p w:rsidRPr="00D04177" w:rsidR="00223B3D" w:rsidP="00192ACB" w:rsidRDefault="00223B3D" w14:paraId="38A243E3" w14:textId="77777777">
            <w:pPr>
              <w:rPr>
                <w:rFonts w:ascii="Corbel" w:hAnsi="Corbel" w:cs="Arial"/>
              </w:rPr>
            </w:pPr>
            <w:r w:rsidRPr="00D04177">
              <w:rPr>
                <w:rFonts w:ascii="Corbel" w:hAnsi="Corbel" w:cs="Arial"/>
              </w:rPr>
              <w:t xml:space="preserve">Aldehidi i </w:t>
            </w:r>
            <w:proofErr w:type="spellStart"/>
            <w:r w:rsidRPr="00D04177">
              <w:rPr>
                <w:rFonts w:ascii="Corbel" w:hAnsi="Corbel" w:cs="Arial"/>
              </w:rPr>
              <w:t>ketoni</w:t>
            </w:r>
            <w:proofErr w:type="spellEnd"/>
            <w:r w:rsidRPr="00D04177">
              <w:rPr>
                <w:rFonts w:ascii="Corbel" w:hAnsi="Corbel" w:cs="Arial"/>
              </w:rPr>
              <w:t xml:space="preserve"> – građa molekula, imenovanje, fizikalna svojstva</w:t>
            </w:r>
          </w:p>
        </w:tc>
        <w:tc>
          <w:tcPr>
            <w:tcW w:w="5814" w:type="dxa"/>
            <w:vMerge/>
            <w:tcMar/>
          </w:tcPr>
          <w:p w:rsidRPr="00D04177" w:rsidR="00223B3D" w:rsidP="00A43071" w:rsidRDefault="00223B3D" w14:paraId="44131B87" w14:textId="77777777">
            <w:pPr>
              <w:ind w:left="2"/>
              <w:rPr>
                <w:rFonts w:ascii="Corbel" w:hAnsi="Corbel" w:cs="Arial"/>
                <w:color w:val="FF0000"/>
              </w:rPr>
            </w:pPr>
          </w:p>
        </w:tc>
      </w:tr>
      <w:tr w:rsidRPr="00D04177" w:rsidR="00223B3D" w:rsidTr="7A01980E" w14:paraId="30625007" w14:textId="77777777">
        <w:trPr>
          <w:trHeight w:val="454"/>
        </w:trPr>
        <w:tc>
          <w:tcPr>
            <w:tcW w:w="1101" w:type="dxa"/>
            <w:vMerge/>
            <w:tcMar/>
          </w:tcPr>
          <w:p w:rsidRPr="00D04177" w:rsidR="00223B3D" w:rsidP="009A1FEF" w:rsidRDefault="00223B3D" w14:paraId="13D7B2BB" w14:textId="77777777">
            <w:pPr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  <w:tcMar/>
          </w:tcPr>
          <w:p w:rsidRPr="00D04177" w:rsidR="00223B3D" w:rsidP="009A1FEF" w:rsidRDefault="00223B3D" w14:paraId="54F0705F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/>
            <w:tcMar/>
            <w:vAlign w:val="center"/>
          </w:tcPr>
          <w:p w:rsidRPr="00D04177" w:rsidR="00223B3D" w:rsidP="00405934" w:rsidRDefault="00223B3D" w14:paraId="2713CE72" w14:textId="77777777">
            <w:pPr>
              <w:pStyle w:val="Bezproreda"/>
              <w:jc w:val="center"/>
              <w:rPr>
                <w:rFonts w:ascii="Corbel" w:hAnsi="Corbel"/>
              </w:rPr>
            </w:pPr>
          </w:p>
        </w:tc>
        <w:tc>
          <w:tcPr>
            <w:tcW w:w="709" w:type="dxa"/>
            <w:tcMar/>
            <w:vAlign w:val="center"/>
          </w:tcPr>
          <w:p w:rsidRPr="00D04177" w:rsidR="00223B3D" w:rsidP="00405934" w:rsidRDefault="00223B3D" w14:paraId="3DE3AE67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56.</w:t>
            </w:r>
          </w:p>
        </w:tc>
        <w:tc>
          <w:tcPr>
            <w:tcW w:w="4252" w:type="dxa"/>
            <w:vMerge/>
            <w:tcMar/>
          </w:tcPr>
          <w:p w:rsidRPr="00D04177" w:rsidR="00223B3D" w:rsidP="00377839" w:rsidRDefault="00223B3D" w14:paraId="62A667BA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D04177" w:rsidR="00223B3D" w:rsidP="00A43071" w:rsidRDefault="00223B3D" w14:paraId="24E64142" w14:textId="77777777">
            <w:pPr>
              <w:ind w:left="2"/>
              <w:rPr>
                <w:rFonts w:ascii="Corbel" w:hAnsi="Corbel" w:cs="Arial"/>
                <w:color w:val="FF0000"/>
              </w:rPr>
            </w:pPr>
          </w:p>
        </w:tc>
      </w:tr>
      <w:tr w:rsidRPr="00D04177" w:rsidR="00223B3D" w:rsidTr="7A01980E" w14:paraId="54B6DAB3" w14:textId="77777777">
        <w:trPr>
          <w:trHeight w:val="454"/>
        </w:trPr>
        <w:tc>
          <w:tcPr>
            <w:tcW w:w="1101" w:type="dxa"/>
            <w:vMerge/>
            <w:tcMar/>
          </w:tcPr>
          <w:p w:rsidRPr="00D04177" w:rsidR="00223B3D" w:rsidP="009A1FEF" w:rsidRDefault="00223B3D" w14:paraId="46A4E838" w14:textId="77777777">
            <w:pPr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  <w:tcMar/>
          </w:tcPr>
          <w:p w:rsidRPr="00D04177" w:rsidR="00223B3D" w:rsidP="009A1FEF" w:rsidRDefault="00223B3D" w14:paraId="3F6D97B7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 w:val="restart"/>
            <w:tcMar/>
            <w:vAlign w:val="center"/>
          </w:tcPr>
          <w:p w:rsidRPr="00D04177" w:rsidR="00223B3D" w:rsidP="00405934" w:rsidRDefault="00223B3D" w14:paraId="6A622C7B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29</w:t>
            </w:r>
          </w:p>
        </w:tc>
        <w:tc>
          <w:tcPr>
            <w:tcW w:w="709" w:type="dxa"/>
            <w:tcMar/>
            <w:vAlign w:val="center"/>
          </w:tcPr>
          <w:p w:rsidRPr="00D04177" w:rsidR="00223B3D" w:rsidP="00405934" w:rsidRDefault="00223B3D" w14:paraId="53516531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57.</w:t>
            </w:r>
          </w:p>
        </w:tc>
        <w:tc>
          <w:tcPr>
            <w:tcW w:w="4252" w:type="dxa"/>
            <w:vMerge w:val="restart"/>
            <w:tcMar/>
          </w:tcPr>
          <w:p w:rsidRPr="00D04177" w:rsidR="00223B3D" w:rsidP="009B3206" w:rsidRDefault="00223B3D" w14:paraId="74A3E1F6" w14:textId="77777777">
            <w:pPr>
              <w:rPr>
                <w:rFonts w:ascii="Corbel" w:hAnsi="Corbel" w:cs="Arial"/>
              </w:rPr>
            </w:pPr>
            <w:r w:rsidRPr="00D04177">
              <w:rPr>
                <w:rFonts w:ascii="Corbel" w:hAnsi="Corbel" w:cs="Arial"/>
              </w:rPr>
              <w:t xml:space="preserve">Aldehidi i </w:t>
            </w:r>
            <w:proofErr w:type="spellStart"/>
            <w:r w:rsidRPr="00D04177">
              <w:rPr>
                <w:rFonts w:ascii="Corbel" w:hAnsi="Corbel" w:cs="Arial"/>
              </w:rPr>
              <w:t>ketoni</w:t>
            </w:r>
            <w:proofErr w:type="spellEnd"/>
            <w:r w:rsidRPr="00D04177">
              <w:rPr>
                <w:rFonts w:ascii="Corbel" w:hAnsi="Corbel" w:cs="Arial"/>
              </w:rPr>
              <w:t xml:space="preserve"> – kemijska svojstva</w:t>
            </w:r>
          </w:p>
        </w:tc>
        <w:tc>
          <w:tcPr>
            <w:tcW w:w="5814" w:type="dxa"/>
            <w:vMerge/>
            <w:tcMar/>
          </w:tcPr>
          <w:p w:rsidRPr="00D04177" w:rsidR="00223B3D" w:rsidP="00A43071" w:rsidRDefault="00223B3D" w14:paraId="4E20A06A" w14:textId="77777777">
            <w:pPr>
              <w:ind w:left="2"/>
              <w:rPr>
                <w:rFonts w:ascii="Corbel" w:hAnsi="Corbel" w:cs="Arial"/>
                <w:color w:val="FF0000"/>
              </w:rPr>
            </w:pPr>
          </w:p>
        </w:tc>
      </w:tr>
      <w:tr w:rsidRPr="00D04177" w:rsidR="00223B3D" w:rsidTr="7A01980E" w14:paraId="3516DB66" w14:textId="77777777">
        <w:trPr>
          <w:trHeight w:val="454"/>
        </w:trPr>
        <w:tc>
          <w:tcPr>
            <w:tcW w:w="1101" w:type="dxa"/>
            <w:vMerge/>
            <w:tcMar/>
          </w:tcPr>
          <w:p w:rsidRPr="00D04177" w:rsidR="00223B3D" w:rsidP="0013062A" w:rsidRDefault="00223B3D" w14:paraId="05F0D6DA" w14:textId="77777777">
            <w:pPr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  <w:tcMar/>
          </w:tcPr>
          <w:p w:rsidRPr="00D04177" w:rsidR="00223B3D" w:rsidP="009A1FEF" w:rsidRDefault="00223B3D" w14:paraId="036F2A2A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/>
            <w:tcMar/>
            <w:vAlign w:val="center"/>
          </w:tcPr>
          <w:p w:rsidRPr="00D04177" w:rsidR="00223B3D" w:rsidP="00405934" w:rsidRDefault="00223B3D" w14:paraId="5AB12CE0" w14:textId="77777777">
            <w:pPr>
              <w:pStyle w:val="Bezproreda"/>
              <w:jc w:val="center"/>
              <w:rPr>
                <w:rFonts w:ascii="Corbel" w:hAnsi="Corbel"/>
              </w:rPr>
            </w:pPr>
          </w:p>
        </w:tc>
        <w:tc>
          <w:tcPr>
            <w:tcW w:w="709" w:type="dxa"/>
            <w:tcMar/>
            <w:vAlign w:val="center"/>
          </w:tcPr>
          <w:p w:rsidRPr="00D04177" w:rsidR="00223B3D" w:rsidP="00405934" w:rsidRDefault="00223B3D" w14:paraId="5A13803D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58.</w:t>
            </w:r>
          </w:p>
        </w:tc>
        <w:tc>
          <w:tcPr>
            <w:tcW w:w="4252" w:type="dxa"/>
            <w:vMerge/>
            <w:tcMar/>
          </w:tcPr>
          <w:p w:rsidRPr="00D04177" w:rsidR="00223B3D" w:rsidP="00377839" w:rsidRDefault="00223B3D" w14:paraId="392B8F75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D04177" w:rsidR="00223B3D" w:rsidP="00A43071" w:rsidRDefault="00223B3D" w14:paraId="572B598A" w14:textId="77777777">
            <w:pPr>
              <w:ind w:left="2"/>
              <w:rPr>
                <w:rFonts w:ascii="Corbel" w:hAnsi="Corbel" w:cs="Arial"/>
                <w:color w:val="FF0000"/>
              </w:rPr>
            </w:pPr>
          </w:p>
        </w:tc>
      </w:tr>
      <w:tr w:rsidRPr="00D04177" w:rsidR="00223B3D" w:rsidTr="7A01980E" w14:paraId="15CFFB45" w14:textId="77777777">
        <w:trPr>
          <w:trHeight w:val="454"/>
        </w:trPr>
        <w:tc>
          <w:tcPr>
            <w:tcW w:w="1101" w:type="dxa"/>
            <w:vMerge w:val="restart"/>
            <w:tcMar/>
          </w:tcPr>
          <w:p w:rsidRPr="00D04177" w:rsidR="00223B3D" w:rsidP="00E06BFD" w:rsidRDefault="00223B3D" w14:paraId="48EBB0D8" w14:textId="77777777">
            <w:pPr>
              <w:rPr>
                <w:rFonts w:ascii="Corbel" w:hAnsi="Corbel" w:cs="Arial"/>
              </w:rPr>
            </w:pPr>
            <w:r w:rsidRPr="00D04177">
              <w:rPr>
                <w:rFonts w:ascii="Corbel" w:hAnsi="Corbel" w:cs="Arial"/>
              </w:rPr>
              <w:t>Svibanj</w:t>
            </w:r>
          </w:p>
          <w:p w:rsidRPr="00D04177" w:rsidR="00223B3D" w:rsidP="00E06BFD" w:rsidRDefault="00223B3D" w14:paraId="14EC31AD" w14:textId="77777777">
            <w:pPr>
              <w:rPr>
                <w:rFonts w:ascii="Corbel" w:hAnsi="Corbel" w:cs="Arial"/>
              </w:rPr>
            </w:pPr>
            <w:r w:rsidRPr="00D04177">
              <w:rPr>
                <w:rFonts w:ascii="Corbel" w:hAnsi="Corbel" w:cs="Arial"/>
              </w:rPr>
              <w:t>(8)</w:t>
            </w:r>
          </w:p>
        </w:tc>
        <w:tc>
          <w:tcPr>
            <w:tcW w:w="1701" w:type="dxa"/>
            <w:vMerge/>
            <w:tcMar/>
          </w:tcPr>
          <w:p w:rsidRPr="00D04177" w:rsidR="00223B3D" w:rsidP="00300045" w:rsidRDefault="00223B3D" w14:paraId="443A8035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 w:val="restart"/>
            <w:tcMar/>
            <w:vAlign w:val="center"/>
          </w:tcPr>
          <w:p w:rsidRPr="00D04177" w:rsidR="00223B3D" w:rsidP="00405934" w:rsidRDefault="00223B3D" w14:paraId="13553A3D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30</w:t>
            </w:r>
          </w:p>
        </w:tc>
        <w:tc>
          <w:tcPr>
            <w:tcW w:w="709" w:type="dxa"/>
            <w:tcMar/>
            <w:vAlign w:val="center"/>
          </w:tcPr>
          <w:p w:rsidRPr="00D04177" w:rsidR="00223B3D" w:rsidP="00405934" w:rsidRDefault="00223B3D" w14:paraId="47A7E67D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59.</w:t>
            </w:r>
          </w:p>
        </w:tc>
        <w:tc>
          <w:tcPr>
            <w:tcW w:w="4252" w:type="dxa"/>
            <w:vMerge w:val="restart"/>
            <w:tcMar/>
          </w:tcPr>
          <w:p w:rsidRPr="00D04177" w:rsidR="00223B3D" w:rsidP="00192ACB" w:rsidRDefault="00223B3D" w14:paraId="0F422952" w14:textId="77777777">
            <w:pPr>
              <w:rPr>
                <w:rFonts w:ascii="Corbel" w:hAnsi="Corbel" w:cs="Arial"/>
              </w:rPr>
            </w:pPr>
            <w:proofErr w:type="spellStart"/>
            <w:r w:rsidRPr="00D04177">
              <w:rPr>
                <w:rFonts w:ascii="Corbel" w:hAnsi="Corbel" w:cs="Arial"/>
              </w:rPr>
              <w:t>Karboksilne</w:t>
            </w:r>
            <w:proofErr w:type="spellEnd"/>
            <w:r w:rsidRPr="00D04177">
              <w:rPr>
                <w:rFonts w:ascii="Corbel" w:hAnsi="Corbel" w:cs="Arial"/>
              </w:rPr>
              <w:t xml:space="preserve"> kiseline – građa molekula, imenovanje, fizikalna svojstva</w:t>
            </w:r>
          </w:p>
        </w:tc>
        <w:tc>
          <w:tcPr>
            <w:tcW w:w="5814" w:type="dxa"/>
            <w:vMerge/>
            <w:tcMar/>
          </w:tcPr>
          <w:p w:rsidRPr="00D04177" w:rsidR="00223B3D" w:rsidP="00A43071" w:rsidRDefault="00223B3D" w14:paraId="7837F571" w14:textId="77777777">
            <w:pPr>
              <w:ind w:left="2"/>
              <w:rPr>
                <w:rFonts w:ascii="Corbel" w:hAnsi="Corbel"/>
              </w:rPr>
            </w:pPr>
          </w:p>
        </w:tc>
      </w:tr>
      <w:tr w:rsidRPr="00D04177" w:rsidR="00223B3D" w:rsidTr="7A01980E" w14:paraId="68CCBDBE" w14:textId="77777777">
        <w:trPr>
          <w:trHeight w:val="454"/>
        </w:trPr>
        <w:tc>
          <w:tcPr>
            <w:tcW w:w="1101" w:type="dxa"/>
            <w:vMerge/>
            <w:tcMar/>
          </w:tcPr>
          <w:p w:rsidRPr="00D04177" w:rsidR="00223B3D" w:rsidP="009A1FEF" w:rsidRDefault="00223B3D" w14:paraId="66E74C6C" w14:textId="77777777">
            <w:pPr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  <w:tcMar/>
          </w:tcPr>
          <w:p w:rsidRPr="00D04177" w:rsidR="00223B3D" w:rsidP="009A1FEF" w:rsidRDefault="00223B3D" w14:paraId="526BBA94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/>
            <w:tcMar/>
            <w:vAlign w:val="center"/>
          </w:tcPr>
          <w:p w:rsidRPr="00D04177" w:rsidR="00223B3D" w:rsidP="00405934" w:rsidRDefault="00223B3D" w14:paraId="09E19676" w14:textId="77777777">
            <w:pPr>
              <w:pStyle w:val="Bezproreda"/>
              <w:jc w:val="center"/>
              <w:rPr>
                <w:rFonts w:ascii="Corbel" w:hAnsi="Corbel"/>
              </w:rPr>
            </w:pPr>
          </w:p>
        </w:tc>
        <w:tc>
          <w:tcPr>
            <w:tcW w:w="709" w:type="dxa"/>
            <w:tcMar/>
            <w:vAlign w:val="center"/>
          </w:tcPr>
          <w:p w:rsidRPr="00D04177" w:rsidR="00223B3D" w:rsidP="00405934" w:rsidRDefault="00223B3D" w14:paraId="2E55E66A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60.</w:t>
            </w:r>
          </w:p>
        </w:tc>
        <w:tc>
          <w:tcPr>
            <w:tcW w:w="4252" w:type="dxa"/>
            <w:vMerge/>
            <w:tcMar/>
          </w:tcPr>
          <w:p w:rsidRPr="00D04177" w:rsidR="00223B3D" w:rsidP="00377839" w:rsidRDefault="00223B3D" w14:paraId="3075372B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D04177" w:rsidR="00223B3D" w:rsidP="009A1FEF" w:rsidRDefault="00223B3D" w14:paraId="1BD22B1D" w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w:rsidRPr="00D04177" w:rsidR="00223B3D" w:rsidTr="7A01980E" w14:paraId="654F006D" w14:textId="77777777">
        <w:trPr>
          <w:trHeight w:val="454"/>
        </w:trPr>
        <w:tc>
          <w:tcPr>
            <w:tcW w:w="1101" w:type="dxa"/>
            <w:vMerge/>
            <w:tcMar/>
          </w:tcPr>
          <w:p w:rsidRPr="00D04177" w:rsidR="00223B3D" w:rsidP="009A1FEF" w:rsidRDefault="00223B3D" w14:paraId="1198036F" w14:textId="77777777">
            <w:pPr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  <w:tcMar/>
          </w:tcPr>
          <w:p w:rsidRPr="00D04177" w:rsidR="00223B3D" w:rsidP="009A1FEF" w:rsidRDefault="00223B3D" w14:paraId="0FC871E6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 w:val="restart"/>
            <w:tcMar/>
            <w:vAlign w:val="center"/>
          </w:tcPr>
          <w:p w:rsidRPr="00D04177" w:rsidR="00223B3D" w:rsidP="00405934" w:rsidRDefault="00223B3D" w14:paraId="17C63D5A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31</w:t>
            </w:r>
          </w:p>
        </w:tc>
        <w:tc>
          <w:tcPr>
            <w:tcW w:w="709" w:type="dxa"/>
            <w:tcMar/>
            <w:vAlign w:val="center"/>
          </w:tcPr>
          <w:p w:rsidRPr="00D04177" w:rsidR="00223B3D" w:rsidP="00405934" w:rsidRDefault="00223B3D" w14:paraId="2B2C7366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61.</w:t>
            </w:r>
          </w:p>
        </w:tc>
        <w:tc>
          <w:tcPr>
            <w:tcW w:w="4252" w:type="dxa"/>
            <w:vMerge w:val="restart"/>
            <w:tcMar/>
          </w:tcPr>
          <w:p w:rsidRPr="00D04177" w:rsidR="00223B3D" w:rsidP="00192ACB" w:rsidRDefault="00223B3D" w14:paraId="6353D164" w14:textId="77777777">
            <w:pPr>
              <w:rPr>
                <w:rFonts w:ascii="Corbel" w:hAnsi="Corbel" w:cs="Arial"/>
              </w:rPr>
            </w:pPr>
            <w:proofErr w:type="spellStart"/>
            <w:r w:rsidRPr="00D04177">
              <w:rPr>
                <w:rFonts w:ascii="Corbel" w:hAnsi="Corbel" w:cs="Arial"/>
              </w:rPr>
              <w:t>Karboksilne</w:t>
            </w:r>
            <w:proofErr w:type="spellEnd"/>
            <w:r w:rsidRPr="00D04177">
              <w:rPr>
                <w:rFonts w:ascii="Corbel" w:hAnsi="Corbel" w:cs="Arial"/>
              </w:rPr>
              <w:t xml:space="preserve"> kiseline –kemijska svojstva</w:t>
            </w:r>
          </w:p>
        </w:tc>
        <w:tc>
          <w:tcPr>
            <w:tcW w:w="5814" w:type="dxa"/>
            <w:vMerge/>
            <w:tcMar/>
          </w:tcPr>
          <w:p w:rsidRPr="00D04177" w:rsidR="00223B3D" w:rsidP="009A1FEF" w:rsidRDefault="00223B3D" w14:paraId="2194D228" w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w:rsidRPr="00D04177" w:rsidR="00223B3D" w:rsidTr="7A01980E" w14:paraId="28CC5209" w14:textId="77777777">
        <w:trPr>
          <w:trHeight w:val="454"/>
        </w:trPr>
        <w:tc>
          <w:tcPr>
            <w:tcW w:w="1101" w:type="dxa"/>
            <w:vMerge/>
            <w:tcMar/>
          </w:tcPr>
          <w:p w:rsidRPr="00D04177" w:rsidR="00223B3D" w:rsidP="009A1FEF" w:rsidRDefault="00223B3D" w14:paraId="22D042C5" w14:textId="77777777">
            <w:pPr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  <w:tcMar/>
          </w:tcPr>
          <w:p w:rsidRPr="00D04177" w:rsidR="00223B3D" w:rsidP="009A1FEF" w:rsidRDefault="00223B3D" w14:paraId="2A9E4BFF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/>
            <w:tcMar/>
            <w:vAlign w:val="center"/>
          </w:tcPr>
          <w:p w:rsidRPr="00D04177" w:rsidR="00223B3D" w:rsidP="00405934" w:rsidRDefault="00223B3D" w14:paraId="15D6339B" w14:textId="77777777">
            <w:pPr>
              <w:pStyle w:val="Bezproreda"/>
              <w:jc w:val="center"/>
              <w:rPr>
                <w:rFonts w:ascii="Corbel" w:hAnsi="Corbel"/>
              </w:rPr>
            </w:pPr>
          </w:p>
        </w:tc>
        <w:tc>
          <w:tcPr>
            <w:tcW w:w="709" w:type="dxa"/>
            <w:tcMar/>
            <w:vAlign w:val="center"/>
          </w:tcPr>
          <w:p w:rsidRPr="00D04177" w:rsidR="00223B3D" w:rsidP="00405934" w:rsidRDefault="00223B3D" w14:paraId="55867D1A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62.</w:t>
            </w:r>
          </w:p>
        </w:tc>
        <w:tc>
          <w:tcPr>
            <w:tcW w:w="4252" w:type="dxa"/>
            <w:vMerge/>
            <w:tcMar/>
          </w:tcPr>
          <w:p w:rsidRPr="00D04177" w:rsidR="00223B3D" w:rsidP="00377839" w:rsidRDefault="00223B3D" w14:paraId="237A2657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D04177" w:rsidR="00223B3D" w:rsidP="009A1FEF" w:rsidRDefault="00223B3D" w14:paraId="201D8D8E" w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w:rsidRPr="00D04177" w:rsidR="00223B3D" w:rsidTr="7A01980E" w14:paraId="0588DDBA" w14:textId="77777777">
        <w:trPr>
          <w:trHeight w:val="454"/>
        </w:trPr>
        <w:tc>
          <w:tcPr>
            <w:tcW w:w="1101" w:type="dxa"/>
            <w:vMerge/>
            <w:tcMar/>
          </w:tcPr>
          <w:p w:rsidRPr="00D04177" w:rsidR="00223B3D" w:rsidP="009A1FEF" w:rsidRDefault="00223B3D" w14:paraId="4173E7C1" w14:textId="77777777">
            <w:pPr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  <w:tcMar/>
          </w:tcPr>
          <w:p w:rsidRPr="00D04177" w:rsidR="00223B3D" w:rsidP="009A1FEF" w:rsidRDefault="00223B3D" w14:paraId="168EB1B4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 w:val="restart"/>
            <w:tcMar/>
            <w:vAlign w:val="center"/>
          </w:tcPr>
          <w:p w:rsidRPr="00D04177" w:rsidR="00223B3D" w:rsidP="00405934" w:rsidRDefault="00223B3D" w14:paraId="7B441104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32</w:t>
            </w:r>
          </w:p>
        </w:tc>
        <w:tc>
          <w:tcPr>
            <w:tcW w:w="709" w:type="dxa"/>
            <w:tcMar/>
            <w:vAlign w:val="center"/>
          </w:tcPr>
          <w:p w:rsidRPr="00D04177" w:rsidR="00223B3D" w:rsidP="00405934" w:rsidRDefault="00223B3D" w14:paraId="7D4DC35B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63.</w:t>
            </w:r>
          </w:p>
        </w:tc>
        <w:tc>
          <w:tcPr>
            <w:tcW w:w="4252" w:type="dxa"/>
            <w:vMerge w:val="restart"/>
            <w:tcMar/>
          </w:tcPr>
          <w:p w:rsidRPr="00D04177" w:rsidR="00223B3D" w:rsidP="00F95DBA" w:rsidRDefault="00223B3D" w14:paraId="2B4C7278" w14:textId="77777777">
            <w:pPr>
              <w:rPr>
                <w:rFonts w:ascii="Corbel" w:hAnsi="Corbel" w:cs="Arial"/>
              </w:rPr>
            </w:pPr>
            <w:r w:rsidRPr="00D04177">
              <w:rPr>
                <w:rFonts w:ascii="Corbel" w:hAnsi="Corbel" w:cs="Arial"/>
              </w:rPr>
              <w:t xml:space="preserve">Najznačajniji predstavnici </w:t>
            </w:r>
            <w:proofErr w:type="spellStart"/>
            <w:r w:rsidRPr="00D04177">
              <w:rPr>
                <w:rFonts w:ascii="Corbel" w:hAnsi="Corbel" w:cs="Arial"/>
              </w:rPr>
              <w:t>karboksilnih</w:t>
            </w:r>
            <w:proofErr w:type="spellEnd"/>
            <w:r w:rsidRPr="00D04177">
              <w:rPr>
                <w:rFonts w:ascii="Corbel" w:hAnsi="Corbel" w:cs="Arial"/>
              </w:rPr>
              <w:t xml:space="preserve"> kiselina</w:t>
            </w:r>
          </w:p>
        </w:tc>
        <w:tc>
          <w:tcPr>
            <w:tcW w:w="5814" w:type="dxa"/>
            <w:vMerge/>
            <w:tcMar/>
          </w:tcPr>
          <w:p w:rsidRPr="00D04177" w:rsidR="00223B3D" w:rsidP="009A1FEF" w:rsidRDefault="00223B3D" w14:paraId="2ED03B8A" w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w:rsidRPr="00D04177" w:rsidR="00223B3D" w:rsidTr="7A01980E" w14:paraId="2040A3C0" w14:textId="77777777">
        <w:trPr>
          <w:trHeight w:val="454"/>
        </w:trPr>
        <w:tc>
          <w:tcPr>
            <w:tcW w:w="1101" w:type="dxa"/>
            <w:vMerge/>
            <w:tcMar/>
          </w:tcPr>
          <w:p w:rsidRPr="00D04177" w:rsidR="00223B3D" w:rsidP="009A1FEF" w:rsidRDefault="00223B3D" w14:paraId="6EAECBB6" w14:textId="77777777">
            <w:pPr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  <w:tcMar/>
          </w:tcPr>
          <w:p w:rsidRPr="00D04177" w:rsidR="00223B3D" w:rsidP="009A1FEF" w:rsidRDefault="00223B3D" w14:paraId="42C9E639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/>
            <w:tcMar/>
            <w:vAlign w:val="center"/>
          </w:tcPr>
          <w:p w:rsidRPr="00D04177" w:rsidR="00223B3D" w:rsidP="00405934" w:rsidRDefault="00223B3D" w14:paraId="56920221" w14:textId="77777777">
            <w:pPr>
              <w:pStyle w:val="Bezproreda"/>
              <w:jc w:val="center"/>
              <w:rPr>
                <w:rFonts w:ascii="Corbel" w:hAnsi="Corbel"/>
              </w:rPr>
            </w:pPr>
          </w:p>
        </w:tc>
        <w:tc>
          <w:tcPr>
            <w:tcW w:w="709" w:type="dxa"/>
            <w:tcMar/>
            <w:vAlign w:val="center"/>
          </w:tcPr>
          <w:p w:rsidRPr="00D04177" w:rsidR="00223B3D" w:rsidP="00405934" w:rsidRDefault="00223B3D" w14:paraId="3A689BA2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64.</w:t>
            </w:r>
          </w:p>
        </w:tc>
        <w:tc>
          <w:tcPr>
            <w:tcW w:w="4252" w:type="dxa"/>
            <w:vMerge/>
            <w:tcMar/>
          </w:tcPr>
          <w:p w:rsidRPr="00D04177" w:rsidR="00223B3D" w:rsidP="00377839" w:rsidRDefault="00223B3D" w14:paraId="5A27620D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D04177" w:rsidR="00223B3D" w:rsidP="009A1FEF" w:rsidRDefault="00223B3D" w14:paraId="33E98283" w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w:rsidRPr="00D04177" w:rsidR="00223B3D" w:rsidTr="7A01980E" w14:paraId="20696EF3" w14:textId="77777777">
        <w:trPr>
          <w:trHeight w:val="454"/>
        </w:trPr>
        <w:tc>
          <w:tcPr>
            <w:tcW w:w="1101" w:type="dxa"/>
            <w:vMerge/>
            <w:tcMar/>
          </w:tcPr>
          <w:p w:rsidRPr="00D04177" w:rsidR="00223B3D" w:rsidP="00E06BFD" w:rsidRDefault="00223B3D" w14:paraId="6AD6AD27" w14:textId="77777777">
            <w:pPr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  <w:tcMar/>
          </w:tcPr>
          <w:p w:rsidRPr="00D04177" w:rsidR="00223B3D" w:rsidP="009A1FEF" w:rsidRDefault="00223B3D" w14:paraId="48BD980B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 w:val="restart"/>
            <w:tcMar/>
            <w:vAlign w:val="center"/>
          </w:tcPr>
          <w:p w:rsidRPr="00D04177" w:rsidR="00223B3D" w:rsidP="00405934" w:rsidRDefault="00223B3D" w14:paraId="2C7EC6F9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33</w:t>
            </w:r>
          </w:p>
        </w:tc>
        <w:tc>
          <w:tcPr>
            <w:tcW w:w="709" w:type="dxa"/>
            <w:tcMar/>
            <w:vAlign w:val="center"/>
          </w:tcPr>
          <w:p w:rsidRPr="00D04177" w:rsidR="00223B3D" w:rsidP="00405934" w:rsidRDefault="00223B3D" w14:paraId="16A4044B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65.</w:t>
            </w:r>
          </w:p>
        </w:tc>
        <w:tc>
          <w:tcPr>
            <w:tcW w:w="4252" w:type="dxa"/>
            <w:vMerge w:val="restart"/>
            <w:tcMar/>
          </w:tcPr>
          <w:p w:rsidRPr="00D04177" w:rsidR="00223B3D" w:rsidP="00EB3297" w:rsidRDefault="00223B3D" w14:paraId="2D456FD0" w14:textId="77777777">
            <w:pPr>
              <w:rPr>
                <w:rFonts w:ascii="Corbel" w:hAnsi="Corbel" w:cs="Arial"/>
              </w:rPr>
            </w:pPr>
            <w:r w:rsidRPr="00D04177">
              <w:rPr>
                <w:rFonts w:ascii="Corbel" w:hAnsi="Corbel" w:cs="Arial"/>
              </w:rPr>
              <w:t>Esteri – građa molekula, imenovanje, fizikalna svojstva</w:t>
            </w:r>
          </w:p>
        </w:tc>
        <w:tc>
          <w:tcPr>
            <w:tcW w:w="5814" w:type="dxa"/>
            <w:vMerge/>
            <w:tcMar/>
          </w:tcPr>
          <w:p w:rsidRPr="00D04177" w:rsidR="00223B3D" w:rsidP="009A1FEF" w:rsidRDefault="00223B3D" w14:paraId="5BDF4BBD" w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w:rsidRPr="00D04177" w:rsidR="00223B3D" w:rsidTr="7A01980E" w14:paraId="4793915E" w14:textId="77777777">
        <w:trPr>
          <w:trHeight w:val="454"/>
        </w:trPr>
        <w:tc>
          <w:tcPr>
            <w:tcW w:w="1101" w:type="dxa"/>
            <w:vMerge/>
            <w:tcMar/>
          </w:tcPr>
          <w:p w:rsidRPr="00D04177" w:rsidR="00223B3D" w:rsidP="00C6300F" w:rsidRDefault="00223B3D" w14:paraId="07D2193A" w14:textId="77777777">
            <w:pPr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  <w:tcMar/>
          </w:tcPr>
          <w:p w:rsidRPr="00D04177" w:rsidR="00223B3D" w:rsidP="009A1FEF" w:rsidRDefault="00223B3D" w14:paraId="221E7B59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/>
            <w:tcMar/>
            <w:vAlign w:val="center"/>
          </w:tcPr>
          <w:p w:rsidRPr="00D04177" w:rsidR="00223B3D" w:rsidP="00405934" w:rsidRDefault="00223B3D" w14:paraId="066EBE6E" w14:textId="77777777">
            <w:pPr>
              <w:pStyle w:val="Bezproreda"/>
              <w:jc w:val="center"/>
              <w:rPr>
                <w:rFonts w:ascii="Corbel" w:hAnsi="Corbel"/>
              </w:rPr>
            </w:pPr>
          </w:p>
        </w:tc>
        <w:tc>
          <w:tcPr>
            <w:tcW w:w="709" w:type="dxa"/>
            <w:tcMar/>
            <w:vAlign w:val="center"/>
          </w:tcPr>
          <w:p w:rsidRPr="00D04177" w:rsidR="00223B3D" w:rsidP="00405934" w:rsidRDefault="00223B3D" w14:paraId="618C452B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66.</w:t>
            </w:r>
          </w:p>
        </w:tc>
        <w:tc>
          <w:tcPr>
            <w:tcW w:w="4252" w:type="dxa"/>
            <w:vMerge/>
            <w:tcMar/>
          </w:tcPr>
          <w:p w:rsidRPr="00D04177" w:rsidR="00223B3D" w:rsidP="00377839" w:rsidRDefault="00223B3D" w14:paraId="5D468033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D04177" w:rsidR="00223B3D" w:rsidP="009A1FEF" w:rsidRDefault="00223B3D" w14:paraId="74B10ED9" w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w:rsidRPr="00D04177" w:rsidR="00223B3D" w:rsidTr="7A01980E" w14:paraId="3F4E017F" w14:textId="77777777">
        <w:trPr>
          <w:trHeight w:val="454"/>
        </w:trPr>
        <w:tc>
          <w:tcPr>
            <w:tcW w:w="1101" w:type="dxa"/>
            <w:vMerge w:val="restart"/>
            <w:tcMar/>
          </w:tcPr>
          <w:p w:rsidRPr="00D04177" w:rsidR="00223B3D" w:rsidP="00C6300F" w:rsidRDefault="00223B3D" w14:paraId="033CAAC7" w14:textId="77777777">
            <w:pPr>
              <w:rPr>
                <w:rFonts w:ascii="Corbel" w:hAnsi="Corbel" w:cs="Arial"/>
              </w:rPr>
            </w:pPr>
            <w:r w:rsidRPr="00D04177">
              <w:rPr>
                <w:rFonts w:ascii="Corbel" w:hAnsi="Corbel" w:cs="Arial"/>
              </w:rPr>
              <w:t>Lipanj</w:t>
            </w:r>
          </w:p>
          <w:p w:rsidRPr="00D04177" w:rsidR="00223B3D" w:rsidP="00A553D9" w:rsidRDefault="00223B3D" w14:paraId="49704FC9" w14:textId="77777777">
            <w:pPr>
              <w:rPr>
                <w:rFonts w:ascii="Corbel" w:hAnsi="Corbel" w:cs="Arial"/>
              </w:rPr>
            </w:pPr>
            <w:r w:rsidRPr="00D04177">
              <w:rPr>
                <w:rFonts w:ascii="Corbel" w:hAnsi="Corbel" w:cs="Arial"/>
              </w:rPr>
              <w:lastRenderedPageBreak/>
              <w:t>(4)</w:t>
            </w:r>
          </w:p>
        </w:tc>
        <w:tc>
          <w:tcPr>
            <w:tcW w:w="1701" w:type="dxa"/>
            <w:vMerge/>
            <w:tcMar/>
          </w:tcPr>
          <w:p w:rsidRPr="00D04177" w:rsidR="00223B3D" w:rsidP="009A1FEF" w:rsidRDefault="00223B3D" w14:paraId="74B1B466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 w:val="restart"/>
            <w:tcMar/>
            <w:vAlign w:val="center"/>
          </w:tcPr>
          <w:p w:rsidRPr="00D04177" w:rsidR="00223B3D" w:rsidP="00405934" w:rsidRDefault="00223B3D" w14:paraId="6062B0DA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34</w:t>
            </w:r>
          </w:p>
        </w:tc>
        <w:tc>
          <w:tcPr>
            <w:tcW w:w="709" w:type="dxa"/>
            <w:tcMar/>
            <w:vAlign w:val="center"/>
          </w:tcPr>
          <w:p w:rsidRPr="00D04177" w:rsidR="00223B3D" w:rsidP="00405934" w:rsidRDefault="00223B3D" w14:paraId="45278884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67.</w:t>
            </w:r>
          </w:p>
        </w:tc>
        <w:tc>
          <w:tcPr>
            <w:tcW w:w="4252" w:type="dxa"/>
            <w:vMerge w:val="restart"/>
            <w:tcMar/>
          </w:tcPr>
          <w:p w:rsidRPr="00D04177" w:rsidR="00223B3D" w:rsidP="00F95DBA" w:rsidRDefault="00223B3D" w14:paraId="18AD0A52" w14:textId="77777777">
            <w:pPr>
              <w:rPr>
                <w:rFonts w:ascii="Corbel" w:hAnsi="Corbel" w:cs="Arial"/>
              </w:rPr>
            </w:pPr>
            <w:r w:rsidRPr="00D04177">
              <w:rPr>
                <w:rFonts w:ascii="Corbel" w:hAnsi="Corbel" w:cs="Arial"/>
              </w:rPr>
              <w:t xml:space="preserve">Esteri – kemijska svojstva, značenje u </w:t>
            </w:r>
            <w:r w:rsidRPr="00D04177">
              <w:rPr>
                <w:rFonts w:ascii="Corbel" w:hAnsi="Corbel" w:cs="Arial"/>
              </w:rPr>
              <w:lastRenderedPageBreak/>
              <w:t>prehrani i industriji</w:t>
            </w:r>
          </w:p>
        </w:tc>
        <w:tc>
          <w:tcPr>
            <w:tcW w:w="5814" w:type="dxa"/>
            <w:vMerge/>
            <w:tcMar/>
          </w:tcPr>
          <w:p w:rsidRPr="00D04177" w:rsidR="00223B3D" w:rsidP="009A1FEF" w:rsidRDefault="00223B3D" w14:paraId="4171A183" w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w:rsidRPr="00D04177" w:rsidR="00223B3D" w:rsidTr="7A01980E" w14:paraId="6A683C1F" w14:textId="77777777">
        <w:trPr>
          <w:trHeight w:val="454"/>
        </w:trPr>
        <w:tc>
          <w:tcPr>
            <w:tcW w:w="1101" w:type="dxa"/>
            <w:vMerge/>
            <w:tcMar/>
          </w:tcPr>
          <w:p w:rsidRPr="00D04177" w:rsidR="00223B3D" w:rsidP="009A1FEF" w:rsidRDefault="00223B3D" w14:paraId="2E9C35FC" w14:textId="77777777">
            <w:pPr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  <w:tcMar/>
          </w:tcPr>
          <w:p w:rsidRPr="00D04177" w:rsidR="00223B3D" w:rsidP="009A1FEF" w:rsidRDefault="00223B3D" w14:paraId="39CFDE03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/>
            <w:tcMar/>
            <w:vAlign w:val="center"/>
          </w:tcPr>
          <w:p w:rsidRPr="00D04177" w:rsidR="00223B3D" w:rsidP="00405934" w:rsidRDefault="00223B3D" w14:paraId="7684EE48" w14:textId="77777777">
            <w:pPr>
              <w:pStyle w:val="Bezproreda"/>
              <w:jc w:val="center"/>
              <w:rPr>
                <w:rFonts w:ascii="Corbel" w:hAnsi="Corbel"/>
              </w:rPr>
            </w:pPr>
          </w:p>
        </w:tc>
        <w:tc>
          <w:tcPr>
            <w:tcW w:w="709" w:type="dxa"/>
            <w:tcMar/>
            <w:vAlign w:val="center"/>
          </w:tcPr>
          <w:p w:rsidRPr="00D04177" w:rsidR="00223B3D" w:rsidP="00405934" w:rsidRDefault="00223B3D" w14:paraId="64B62E26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68.</w:t>
            </w:r>
          </w:p>
        </w:tc>
        <w:tc>
          <w:tcPr>
            <w:tcW w:w="4252" w:type="dxa"/>
            <w:vMerge/>
            <w:tcMar/>
          </w:tcPr>
          <w:p w:rsidRPr="00D04177" w:rsidR="00223B3D" w:rsidP="00377839" w:rsidRDefault="00223B3D" w14:paraId="3C155A85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D04177" w:rsidR="00223B3D" w:rsidP="009A1FEF" w:rsidRDefault="00223B3D" w14:paraId="1A3E7DAE" w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w:rsidRPr="00D04177" w:rsidR="00223B3D" w:rsidTr="7A01980E" w14:paraId="0A9221FC" w14:textId="77777777">
        <w:trPr>
          <w:trHeight w:val="454"/>
        </w:trPr>
        <w:tc>
          <w:tcPr>
            <w:tcW w:w="1101" w:type="dxa"/>
            <w:vMerge/>
            <w:tcMar/>
          </w:tcPr>
          <w:p w:rsidRPr="00D04177" w:rsidR="00223B3D" w:rsidP="009A1FEF" w:rsidRDefault="00223B3D" w14:paraId="3BD76F24" w14:textId="77777777">
            <w:pPr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  <w:tcMar/>
          </w:tcPr>
          <w:p w:rsidRPr="00D04177" w:rsidR="00223B3D" w:rsidP="009A1FEF" w:rsidRDefault="00223B3D" w14:paraId="52CF97E9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 w:val="restart"/>
            <w:tcMar/>
            <w:vAlign w:val="center"/>
          </w:tcPr>
          <w:p w:rsidRPr="00D04177" w:rsidR="00223B3D" w:rsidP="00405934" w:rsidRDefault="00223B3D" w14:paraId="0103ABB3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35</w:t>
            </w:r>
          </w:p>
        </w:tc>
        <w:tc>
          <w:tcPr>
            <w:tcW w:w="709" w:type="dxa"/>
            <w:tcMar/>
            <w:vAlign w:val="center"/>
          </w:tcPr>
          <w:p w:rsidRPr="00D04177" w:rsidR="00223B3D" w:rsidP="00405934" w:rsidRDefault="00223B3D" w14:paraId="04DEB4A4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69.</w:t>
            </w:r>
          </w:p>
        </w:tc>
        <w:tc>
          <w:tcPr>
            <w:tcW w:w="4252" w:type="dxa"/>
            <w:vMerge w:val="restart"/>
            <w:tcMar/>
          </w:tcPr>
          <w:p w:rsidRPr="00D04177" w:rsidR="00223B3D" w:rsidP="00377839" w:rsidRDefault="00223B3D" w14:paraId="6EC4BD69" w14:textId="77777777">
            <w:pPr>
              <w:rPr>
                <w:rFonts w:ascii="Corbel" w:hAnsi="Corbel" w:cs="Arial"/>
              </w:rPr>
            </w:pPr>
            <w:r w:rsidRPr="00D04177">
              <w:rPr>
                <w:rFonts w:ascii="Corbel" w:hAnsi="Corbel" w:cs="Arial"/>
              </w:rPr>
              <w:t>Sistematizacija usvojenih sadržaja</w:t>
            </w:r>
          </w:p>
          <w:p w:rsidRPr="00D04177" w:rsidR="00223B3D" w:rsidP="009B3206" w:rsidRDefault="00223B3D" w14:paraId="0CA35593" w14:textId="77777777">
            <w:pPr>
              <w:spacing w:before="240"/>
              <w:rPr>
                <w:rFonts w:ascii="Corbel" w:hAnsi="Corbel" w:cs="Arial"/>
              </w:rPr>
            </w:pPr>
            <w:r w:rsidRPr="00D04177">
              <w:rPr>
                <w:rFonts w:ascii="Corbel" w:hAnsi="Corbel" w:cs="Arial"/>
              </w:rPr>
              <w:t>Zaključivanje ocjena</w:t>
            </w:r>
          </w:p>
        </w:tc>
        <w:tc>
          <w:tcPr>
            <w:tcW w:w="5814" w:type="dxa"/>
            <w:vMerge/>
            <w:tcMar/>
          </w:tcPr>
          <w:p w:rsidRPr="00D04177" w:rsidR="00223B3D" w:rsidP="009A1FEF" w:rsidRDefault="00223B3D" w14:paraId="71169655" w14:textId="77777777">
            <w:pPr>
              <w:rPr>
                <w:rFonts w:ascii="Corbel" w:hAnsi="Corbel" w:cs="Arial"/>
                <w:color w:val="FF0000"/>
              </w:rPr>
            </w:pPr>
          </w:p>
        </w:tc>
      </w:tr>
      <w:tr w:rsidRPr="00D04177" w:rsidR="00223B3D" w:rsidTr="7A01980E" w14:paraId="062737E5" w14:textId="77777777">
        <w:trPr>
          <w:trHeight w:val="454"/>
        </w:trPr>
        <w:tc>
          <w:tcPr>
            <w:tcW w:w="1101" w:type="dxa"/>
            <w:vMerge/>
            <w:tcMar/>
          </w:tcPr>
          <w:p w:rsidRPr="00D04177" w:rsidR="00223B3D" w:rsidP="009A1FEF" w:rsidRDefault="00223B3D" w14:paraId="232E71A1" w14:textId="77777777">
            <w:pPr>
              <w:rPr>
                <w:rFonts w:ascii="Corbel" w:hAnsi="Corbel" w:cs="Arial"/>
              </w:rPr>
            </w:pPr>
          </w:p>
        </w:tc>
        <w:tc>
          <w:tcPr>
            <w:tcW w:w="1701" w:type="dxa"/>
            <w:vMerge/>
            <w:tcMar/>
          </w:tcPr>
          <w:p w:rsidRPr="00D04177" w:rsidR="00223B3D" w:rsidP="009A1FEF" w:rsidRDefault="00223B3D" w14:paraId="47C9DFFD" w14:textId="77777777">
            <w:pPr>
              <w:rPr>
                <w:rFonts w:ascii="Corbel" w:hAnsi="Corbel" w:cs="Arial"/>
                <w:b/>
              </w:rPr>
            </w:pPr>
          </w:p>
        </w:tc>
        <w:tc>
          <w:tcPr>
            <w:tcW w:w="850" w:type="dxa"/>
            <w:vMerge/>
            <w:tcMar/>
            <w:vAlign w:val="center"/>
          </w:tcPr>
          <w:p w:rsidRPr="00D04177" w:rsidR="00223B3D" w:rsidP="00405934" w:rsidRDefault="00223B3D" w14:paraId="26A2D716" w14:textId="77777777">
            <w:pPr>
              <w:pStyle w:val="Bezproreda"/>
              <w:jc w:val="center"/>
              <w:rPr>
                <w:rFonts w:ascii="Corbel" w:hAnsi="Corbel"/>
              </w:rPr>
            </w:pPr>
          </w:p>
        </w:tc>
        <w:tc>
          <w:tcPr>
            <w:tcW w:w="709" w:type="dxa"/>
            <w:tcMar/>
            <w:vAlign w:val="center"/>
          </w:tcPr>
          <w:p w:rsidRPr="00D04177" w:rsidR="00223B3D" w:rsidP="00405934" w:rsidRDefault="00223B3D" w14:paraId="5022293A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70.</w:t>
            </w:r>
          </w:p>
        </w:tc>
        <w:tc>
          <w:tcPr>
            <w:tcW w:w="4252" w:type="dxa"/>
            <w:vMerge/>
            <w:tcMar/>
          </w:tcPr>
          <w:p w:rsidRPr="00D04177" w:rsidR="00223B3D" w:rsidP="009A1FEF" w:rsidRDefault="00223B3D" w14:paraId="499485CA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  <w:tcMar/>
          </w:tcPr>
          <w:p w:rsidRPr="00D04177" w:rsidR="00223B3D" w:rsidP="009A1FEF" w:rsidRDefault="00223B3D" w14:paraId="61DD698D" w14:textId="77777777">
            <w:pPr>
              <w:rPr>
                <w:rFonts w:ascii="Corbel" w:hAnsi="Corbel" w:cs="Arial"/>
                <w:color w:val="FF0000"/>
              </w:rPr>
            </w:pPr>
          </w:p>
        </w:tc>
      </w:tr>
    </w:tbl>
    <w:p w:rsidRPr="00D04177" w:rsidR="00843370" w:rsidP="00820FD9" w:rsidRDefault="00880AD1" w14:paraId="2997EE5C" w14:textId="77777777">
      <w:pPr>
        <w:spacing w:before="240" w:after="0"/>
        <w:rPr>
          <w:rFonts w:ascii="Corbel" w:hAnsi="Corbel" w:cs="Arial"/>
        </w:rPr>
      </w:pPr>
      <w:r w:rsidRPr="00D04177">
        <w:rPr>
          <w:rFonts w:ascii="Corbel" w:hAnsi="Corbel" w:cs="Arial"/>
        </w:rPr>
        <w:t>O</w:t>
      </w:r>
      <w:r w:rsidRPr="00D04177" w:rsidR="00843370">
        <w:rPr>
          <w:rFonts w:ascii="Corbel" w:hAnsi="Corbel" w:cs="Arial"/>
        </w:rPr>
        <w:t>dgojno-obrazovni ishodi Prirodozna</w:t>
      </w:r>
      <w:r w:rsidRPr="00D04177">
        <w:rPr>
          <w:rFonts w:ascii="Corbel" w:hAnsi="Corbel" w:cs="Arial"/>
        </w:rPr>
        <w:t>ns</w:t>
      </w:r>
      <w:r w:rsidRPr="00D04177" w:rsidR="00843370">
        <w:rPr>
          <w:rFonts w:ascii="Corbel" w:hAnsi="Corbel" w:cs="Arial"/>
        </w:rPr>
        <w:t xml:space="preserve">tvenog pristupa stavljeni su tablicu 2 jer se </w:t>
      </w:r>
      <w:r w:rsidRPr="00D04177">
        <w:rPr>
          <w:rFonts w:ascii="Corbel" w:hAnsi="Corbel" w:cs="Arial"/>
        </w:rPr>
        <w:t xml:space="preserve">ovi ishodi mogu ostvariti </w:t>
      </w:r>
      <w:r w:rsidRPr="00D04177" w:rsidR="00843370">
        <w:rPr>
          <w:rFonts w:ascii="Corbel" w:hAnsi="Corbel" w:cs="Arial"/>
        </w:rPr>
        <w:t xml:space="preserve">u okviru svake od </w:t>
      </w:r>
      <w:r w:rsidRPr="00D04177" w:rsidR="005A31B7">
        <w:rPr>
          <w:rFonts w:ascii="Corbel" w:hAnsi="Corbel" w:cs="Arial"/>
        </w:rPr>
        <w:t>pe</w:t>
      </w:r>
      <w:r w:rsidRPr="00D04177" w:rsidR="00F76255">
        <w:rPr>
          <w:rFonts w:ascii="Corbel" w:hAnsi="Corbel" w:cs="Arial"/>
        </w:rPr>
        <w:t>t</w:t>
      </w:r>
      <w:r w:rsidRPr="00D04177" w:rsidR="00843370">
        <w:rPr>
          <w:rFonts w:ascii="Corbel" w:hAnsi="Corbel" w:cs="Arial"/>
        </w:rPr>
        <w:t xml:space="preserve"> tematskih cjelina</w:t>
      </w:r>
      <w:r w:rsidRPr="00D04177" w:rsidR="00246E25">
        <w:rPr>
          <w:rFonts w:ascii="Corbel" w:hAnsi="Corbel" w:cs="Arial"/>
        </w:rPr>
        <w:t>.</w:t>
      </w:r>
    </w:p>
    <w:p w:rsidRPr="00D04177" w:rsidR="008727A0" w:rsidP="00032C50" w:rsidRDefault="008727A0" w14:paraId="44A012AB" w14:textId="77777777">
      <w:pPr>
        <w:spacing w:before="120" w:line="240" w:lineRule="auto"/>
        <w:rPr>
          <w:rFonts w:ascii="Corbel" w:hAnsi="Corbel" w:cs="Arial"/>
        </w:rPr>
      </w:pPr>
    </w:p>
    <w:p w:rsidRPr="00D04177" w:rsidR="000B3D83" w:rsidP="00032C50" w:rsidRDefault="00676A16" w14:paraId="4BF8FC64" w14:textId="77777777">
      <w:pPr>
        <w:spacing w:before="120" w:line="240" w:lineRule="auto"/>
        <w:rPr>
          <w:rFonts w:ascii="Corbel" w:hAnsi="Corbel" w:cs="Arial"/>
        </w:rPr>
      </w:pPr>
      <w:r w:rsidRPr="00D04177">
        <w:rPr>
          <w:rFonts w:ascii="Corbel" w:hAnsi="Corbel" w:cs="Arial"/>
        </w:rPr>
        <w:t xml:space="preserve">Tablica 2: </w:t>
      </w:r>
      <w:r w:rsidRPr="00D04177" w:rsidR="00BF197A">
        <w:rPr>
          <w:rFonts w:ascii="Corbel" w:hAnsi="Corbel" w:cs="Arial"/>
        </w:rPr>
        <w:t xml:space="preserve">Odgojno-obrazovni ishodi </w:t>
      </w:r>
      <w:r w:rsidRPr="00D04177">
        <w:rPr>
          <w:rFonts w:ascii="Corbel" w:hAnsi="Corbel" w:cs="Arial"/>
        </w:rPr>
        <w:t>Prirod</w:t>
      </w:r>
      <w:r w:rsidRPr="00D04177" w:rsidR="00804DCF">
        <w:rPr>
          <w:rFonts w:ascii="Corbel" w:hAnsi="Corbel" w:cs="Arial"/>
        </w:rPr>
        <w:t>o</w:t>
      </w:r>
      <w:r w:rsidRPr="00D04177">
        <w:rPr>
          <w:rFonts w:ascii="Corbel" w:hAnsi="Corbel" w:cs="Arial"/>
        </w:rPr>
        <w:t>znanstven</w:t>
      </w:r>
      <w:r w:rsidRPr="00D04177" w:rsidR="00BF197A">
        <w:rPr>
          <w:rFonts w:ascii="Corbel" w:hAnsi="Corbel" w:cs="Arial"/>
        </w:rPr>
        <w:t>og</w:t>
      </w:r>
      <w:r w:rsidRPr="00D04177">
        <w:rPr>
          <w:rFonts w:ascii="Corbel" w:hAnsi="Corbel" w:cs="Arial"/>
        </w:rPr>
        <w:t xml:space="preserve"> pristup</w:t>
      </w:r>
      <w:r w:rsidRPr="00D04177" w:rsidR="00BF197A">
        <w:rPr>
          <w:rFonts w:ascii="Corbel" w:hAnsi="Corbel" w:cs="Arial"/>
        </w:rPr>
        <w:t>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251"/>
        <w:gridCol w:w="7251"/>
      </w:tblGrid>
      <w:tr w:rsidRPr="00D04177" w:rsidR="00BB6D19" w:rsidTr="7A01980E" w14:paraId="5BC8DAED" w14:textId="77777777">
        <w:tc>
          <w:tcPr>
            <w:tcW w:w="7251" w:type="dxa"/>
            <w:shd w:val="clear" w:color="auto" w:fill="D9D9D9" w:themeFill="background1" w:themeFillShade="D9"/>
            <w:tcMar/>
          </w:tcPr>
          <w:p w:rsidRPr="00D04177" w:rsidR="00BB6D19" w:rsidP="000369DD" w:rsidRDefault="00BB6D19" w14:paraId="29F7731A" w14:textId="77777777">
            <w:pPr>
              <w:rPr>
                <w:rFonts w:ascii="Corbel" w:hAnsi="Corbel" w:cs="Arial"/>
              </w:rPr>
            </w:pPr>
            <w:r w:rsidRPr="00D04177">
              <w:rPr>
                <w:rFonts w:ascii="Corbel" w:hAnsi="Corbel" w:cs="Arial"/>
              </w:rPr>
              <w:t>Tematska cjelina</w:t>
            </w:r>
          </w:p>
        </w:tc>
        <w:tc>
          <w:tcPr>
            <w:tcW w:w="7251" w:type="dxa"/>
            <w:shd w:val="clear" w:color="auto" w:fill="D9D9D9" w:themeFill="background1" w:themeFillShade="D9"/>
            <w:tcMar/>
          </w:tcPr>
          <w:p w:rsidRPr="00D04177" w:rsidR="00BB6D19" w:rsidP="000369DD" w:rsidRDefault="00BB6D19" w14:paraId="15078011" w14:textId="77777777">
            <w:pPr>
              <w:rPr>
                <w:rFonts w:ascii="Corbel" w:hAnsi="Corbel" w:cs="Arial"/>
              </w:rPr>
            </w:pPr>
            <w:r w:rsidRPr="00D04177">
              <w:rPr>
                <w:rFonts w:ascii="Corbel" w:hAnsi="Corbel" w:cs="Arial"/>
              </w:rPr>
              <w:t>Odgojno-obrazovni ishodi</w:t>
            </w:r>
          </w:p>
        </w:tc>
      </w:tr>
      <w:tr w:rsidRPr="00D04177" w:rsidR="00262ED0" w:rsidTr="7A01980E" w14:paraId="0F9CB902" w14:textId="77777777">
        <w:trPr>
          <w:trHeight w:val="567"/>
        </w:trPr>
        <w:tc>
          <w:tcPr>
            <w:tcW w:w="7251" w:type="dxa"/>
            <w:tcMar/>
          </w:tcPr>
          <w:p w:rsidRPr="00D04177" w:rsidR="00262ED0" w:rsidP="005A31B7" w:rsidRDefault="00262ED0" w14:paraId="43838C44" w14:textId="77777777">
            <w:pPr>
              <w:spacing w:before="120" w:line="276" w:lineRule="auto"/>
              <w:rPr>
                <w:rFonts w:ascii="Corbel" w:hAnsi="Corbel" w:cs="Arial"/>
                <w:b/>
              </w:rPr>
            </w:pPr>
            <w:r w:rsidRPr="00D04177">
              <w:rPr>
                <w:rFonts w:ascii="Corbel" w:hAnsi="Corbel" w:cs="Arial"/>
                <w:b/>
              </w:rPr>
              <w:t xml:space="preserve">1. </w:t>
            </w:r>
            <w:r w:rsidRPr="00D04177" w:rsidR="005A31B7">
              <w:rPr>
                <w:rFonts w:ascii="Corbel" w:hAnsi="Corbel" w:eastAsia="MuseoSans-300" w:cs="Arial"/>
                <w:b/>
              </w:rPr>
              <w:t>Napredovanje kemijske reakcije</w:t>
            </w:r>
          </w:p>
        </w:tc>
        <w:tc>
          <w:tcPr>
            <w:tcW w:w="7251" w:type="dxa"/>
            <w:vMerge w:val="restart"/>
            <w:tcMar/>
          </w:tcPr>
          <w:p w:rsidRPr="00D04177" w:rsidR="008E7769" w:rsidP="00BE6FE4" w:rsidRDefault="00FE4611" w14:paraId="28A8E233" w14:textId="7621CD20">
            <w:pPr>
              <w:rPr>
                <w:rFonts w:ascii="Corbel" w:hAnsi="Corbel" w:eastAsia="MuseoSans-300" w:cs="Arial"/>
              </w:rPr>
            </w:pPr>
            <w:r w:rsidRPr="7A01980E" w:rsidR="5400AF4A">
              <w:rPr>
                <w:rFonts w:ascii="Corbel" w:hAnsi="Corbel" w:eastAsia="MuseoSans-300" w:cs="Arial"/>
              </w:rPr>
              <w:t>Povezuje rezultate pokusa s konceptualnim spoznajama. Izvodi pokuse u okviru koncepata: Tvari, Promjene i procesi, Energija.</w:t>
            </w:r>
          </w:p>
          <w:p w:rsidRPr="00D04177" w:rsidR="008E7769" w:rsidP="00BE6FE4" w:rsidRDefault="00FE4611" w14:paraId="71FA7BAB" w14:textId="09E4A6C1">
            <w:pPr>
              <w:rPr>
                <w:rFonts w:ascii="Corbel" w:hAnsi="Corbel" w:eastAsia="MuseoSans-300" w:cs="Arial"/>
              </w:rPr>
            </w:pPr>
            <w:r w:rsidRPr="7A01980E" w:rsidR="5400AF4A">
              <w:rPr>
                <w:rFonts w:ascii="Corbel" w:hAnsi="Corbel" w:eastAsia="MuseoSans-300" w:cs="Arial"/>
              </w:rPr>
              <w:t>Primjenjuje matematička znanja i vještine.</w:t>
            </w:r>
          </w:p>
          <w:p w:rsidRPr="00D04177" w:rsidR="008E7769" w:rsidP="00BE6FE4" w:rsidRDefault="008E7769" w14:paraId="3167315A" w14:textId="77777777">
            <w:pPr>
              <w:rPr>
                <w:rFonts w:ascii="Corbel" w:hAnsi="Corbel" w:eastAsia="MuseoSans-300" w:cs="Arial"/>
              </w:rPr>
            </w:pPr>
            <w:r w:rsidRPr="00D04177">
              <w:rPr>
                <w:rFonts w:ascii="Corbel" w:hAnsi="Corbel" w:eastAsia="MuseoSans-300" w:cs="Arial"/>
              </w:rPr>
              <w:t>Na temelju računa određuje doseg reakcije.</w:t>
            </w:r>
          </w:p>
          <w:p w:rsidRPr="00D04177" w:rsidR="008E7769" w:rsidP="00BE6FE4" w:rsidRDefault="008E7769" w14:paraId="5EDD28A1" w14:textId="77777777">
            <w:pPr>
              <w:rPr>
                <w:rFonts w:ascii="Corbel" w:hAnsi="Corbel" w:eastAsia="MuseoSans-300" w:cs="Arial"/>
              </w:rPr>
            </w:pPr>
            <w:r w:rsidRPr="00D04177">
              <w:rPr>
                <w:rFonts w:ascii="Corbel" w:hAnsi="Corbel" w:eastAsia="MuseoSans-300" w:cs="Arial"/>
              </w:rPr>
              <w:t>Povezuje doseg reakcije s množinom reakcijskih pretvorbi.</w:t>
            </w:r>
          </w:p>
          <w:p w:rsidRPr="00D04177" w:rsidR="00262ED0" w:rsidP="00BE6FE4" w:rsidRDefault="00FE4611" w14:paraId="656C87A5" w14:textId="3663A513">
            <w:pPr>
              <w:rPr>
                <w:rFonts w:ascii="Corbel" w:hAnsi="Corbel" w:cs="Arial"/>
              </w:rPr>
            </w:pPr>
            <w:r w:rsidRPr="7A01980E" w:rsidR="5400AF4A">
              <w:rPr>
                <w:rFonts w:ascii="Corbel" w:hAnsi="Corbel" w:eastAsia="MuseoSans-300" w:cs="Arial"/>
              </w:rPr>
              <w:t xml:space="preserve"> Uočava zakonitosti uopćavanjem podataka prikazanih tekstom, crtežom, modelima, tablicama i grafovima. Prikazuje podatke prikupljene pokusima i/ili radom na tekstu, novim tekstom, tablicama i grafovima. Interpretira različite vrste brojčanih, tabličnih i grafičkih podataka te prenosi jednu vrstu prikaza u drugu. Prikazuje modelima tvari uključene u promjene i procese.</w:t>
            </w:r>
          </w:p>
        </w:tc>
      </w:tr>
      <w:tr w:rsidRPr="00D04177" w:rsidR="00262ED0" w:rsidTr="7A01980E" w14:paraId="41763C7A" w14:textId="77777777">
        <w:trPr>
          <w:trHeight w:val="567"/>
        </w:trPr>
        <w:tc>
          <w:tcPr>
            <w:tcW w:w="7251" w:type="dxa"/>
            <w:tcMar/>
          </w:tcPr>
          <w:p w:rsidRPr="00D04177" w:rsidR="00262ED0" w:rsidP="005A31B7" w:rsidRDefault="00300045" w14:paraId="0A724311" w14:textId="77777777">
            <w:pPr>
              <w:spacing w:before="120" w:line="276" w:lineRule="auto"/>
              <w:rPr>
                <w:rFonts w:ascii="Corbel" w:hAnsi="Corbel" w:cs="Arial"/>
              </w:rPr>
            </w:pPr>
            <w:r w:rsidRPr="00D04177">
              <w:rPr>
                <w:rFonts w:ascii="Corbel" w:hAnsi="Corbel" w:eastAsia="MuseoSans-300" w:cs="Arial"/>
                <w:b/>
              </w:rPr>
              <w:t>2</w:t>
            </w:r>
            <w:r w:rsidRPr="00D04177" w:rsidR="00262ED0">
              <w:rPr>
                <w:rFonts w:ascii="Corbel" w:hAnsi="Corbel" w:eastAsia="MuseoSans-300" w:cs="Arial"/>
                <w:b/>
              </w:rPr>
              <w:t xml:space="preserve">. </w:t>
            </w:r>
            <w:r w:rsidRPr="00D04177" w:rsidR="005A31B7">
              <w:rPr>
                <w:rFonts w:ascii="Corbel" w:hAnsi="Corbel" w:cs="Arial"/>
                <w:b/>
              </w:rPr>
              <w:t>Kemijske promjene i procesi</w:t>
            </w:r>
          </w:p>
        </w:tc>
        <w:tc>
          <w:tcPr>
            <w:tcW w:w="7251" w:type="dxa"/>
            <w:vMerge/>
            <w:tcMar/>
          </w:tcPr>
          <w:p w:rsidRPr="00D04177" w:rsidR="00262ED0" w:rsidP="00FB00D5" w:rsidRDefault="00262ED0" w14:paraId="5C83A5A3" w14:textId="77777777">
            <w:pPr>
              <w:spacing w:before="240"/>
              <w:rPr>
                <w:rFonts w:ascii="Corbel" w:hAnsi="Corbel" w:cs="Arial"/>
              </w:rPr>
            </w:pPr>
          </w:p>
        </w:tc>
      </w:tr>
      <w:tr w:rsidRPr="00D04177" w:rsidR="00262ED0" w:rsidTr="7A01980E" w14:paraId="1767BFD7" w14:textId="77777777">
        <w:trPr>
          <w:trHeight w:val="567"/>
        </w:trPr>
        <w:tc>
          <w:tcPr>
            <w:tcW w:w="7251" w:type="dxa"/>
            <w:tcMar/>
          </w:tcPr>
          <w:p w:rsidRPr="00D04177" w:rsidR="00262ED0" w:rsidP="000369DD" w:rsidRDefault="00300045" w14:paraId="6FFADB20" w14:textId="77777777">
            <w:pPr>
              <w:spacing w:before="120" w:line="276" w:lineRule="auto"/>
              <w:rPr>
                <w:rFonts w:ascii="Corbel" w:hAnsi="Corbel" w:cs="Arial"/>
              </w:rPr>
            </w:pPr>
            <w:r w:rsidRPr="00D04177">
              <w:rPr>
                <w:rFonts w:ascii="Corbel" w:hAnsi="Corbel" w:cs="Arial"/>
                <w:b/>
              </w:rPr>
              <w:t>3</w:t>
            </w:r>
            <w:r w:rsidRPr="00D04177" w:rsidR="00262ED0">
              <w:rPr>
                <w:rFonts w:ascii="Corbel" w:hAnsi="Corbel" w:cs="Arial"/>
                <w:b/>
              </w:rPr>
              <w:t>. Osnove elektrokemije</w:t>
            </w:r>
          </w:p>
        </w:tc>
        <w:tc>
          <w:tcPr>
            <w:tcW w:w="7251" w:type="dxa"/>
            <w:vMerge/>
            <w:tcMar/>
          </w:tcPr>
          <w:p w:rsidRPr="00D04177" w:rsidR="00262ED0" w:rsidP="00FB00D5" w:rsidRDefault="00262ED0" w14:paraId="05B54D6B" w14:textId="77777777">
            <w:pPr>
              <w:spacing w:before="240"/>
              <w:rPr>
                <w:rFonts w:ascii="Corbel" w:hAnsi="Corbel" w:cs="Arial"/>
              </w:rPr>
            </w:pPr>
          </w:p>
        </w:tc>
      </w:tr>
      <w:tr w:rsidRPr="00D04177" w:rsidR="00262ED0" w:rsidTr="7A01980E" w14:paraId="42F82ABA" w14:textId="77777777">
        <w:trPr>
          <w:trHeight w:val="567"/>
        </w:trPr>
        <w:tc>
          <w:tcPr>
            <w:tcW w:w="7251" w:type="dxa"/>
            <w:tcMar/>
          </w:tcPr>
          <w:p w:rsidRPr="00D04177" w:rsidR="00262ED0" w:rsidP="005A31B7" w:rsidRDefault="00300045" w14:paraId="023756E7" w14:textId="77777777">
            <w:pPr>
              <w:spacing w:before="120" w:line="276" w:lineRule="auto"/>
              <w:rPr>
                <w:rFonts w:ascii="Corbel" w:hAnsi="Corbel" w:cs="Arial"/>
              </w:rPr>
            </w:pPr>
            <w:r w:rsidRPr="00D04177">
              <w:rPr>
                <w:rFonts w:ascii="Corbel" w:hAnsi="Corbel" w:cs="Arial"/>
                <w:b/>
              </w:rPr>
              <w:t>4</w:t>
            </w:r>
            <w:r w:rsidRPr="00D04177" w:rsidR="00262ED0">
              <w:rPr>
                <w:rFonts w:ascii="Corbel" w:hAnsi="Corbel" w:cs="Arial"/>
                <w:b/>
              </w:rPr>
              <w:t xml:space="preserve">. </w:t>
            </w:r>
            <w:r w:rsidRPr="00D04177" w:rsidR="005A31B7">
              <w:rPr>
                <w:rFonts w:ascii="Corbel" w:hAnsi="Corbel" w:cs="Arial"/>
                <w:b/>
              </w:rPr>
              <w:t>Ugljikovodici</w:t>
            </w:r>
          </w:p>
        </w:tc>
        <w:tc>
          <w:tcPr>
            <w:tcW w:w="7251" w:type="dxa"/>
            <w:vMerge/>
            <w:tcMar/>
          </w:tcPr>
          <w:p w:rsidRPr="00D04177" w:rsidR="00262ED0" w:rsidP="00FB00D5" w:rsidRDefault="00262ED0" w14:paraId="200D8D73" w14:textId="77777777">
            <w:pPr>
              <w:spacing w:before="240"/>
              <w:rPr>
                <w:rFonts w:ascii="Corbel" w:hAnsi="Corbel" w:cs="Arial"/>
              </w:rPr>
            </w:pPr>
          </w:p>
        </w:tc>
      </w:tr>
      <w:tr w:rsidRPr="00D04177" w:rsidR="005A31B7" w:rsidTr="7A01980E" w14:paraId="69531FFE" w14:textId="77777777">
        <w:trPr>
          <w:trHeight w:val="567"/>
        </w:trPr>
        <w:tc>
          <w:tcPr>
            <w:tcW w:w="7251" w:type="dxa"/>
            <w:tcMar/>
          </w:tcPr>
          <w:p w:rsidRPr="00D04177" w:rsidR="005A31B7" w:rsidP="005A31B7" w:rsidRDefault="005A31B7" w14:paraId="458C0A05" w14:textId="77777777">
            <w:pPr>
              <w:spacing w:before="120" w:line="276" w:lineRule="auto"/>
              <w:rPr>
                <w:rFonts w:ascii="Corbel" w:hAnsi="Corbel" w:cs="Arial"/>
              </w:rPr>
            </w:pPr>
            <w:r w:rsidRPr="00D04177">
              <w:rPr>
                <w:rFonts w:ascii="Corbel" w:hAnsi="Corbel" w:cs="Arial"/>
                <w:b/>
              </w:rPr>
              <w:t>5. Organski spojevi s kisikom</w:t>
            </w:r>
          </w:p>
        </w:tc>
        <w:tc>
          <w:tcPr>
            <w:tcW w:w="7251" w:type="dxa"/>
            <w:vMerge/>
            <w:tcMar/>
          </w:tcPr>
          <w:p w:rsidRPr="00D04177" w:rsidR="005A31B7" w:rsidP="00FB00D5" w:rsidRDefault="005A31B7" w14:paraId="28694399" w14:textId="77777777">
            <w:pPr>
              <w:spacing w:before="240"/>
              <w:rPr>
                <w:rFonts w:ascii="Corbel" w:hAnsi="Corbel" w:cs="Arial"/>
              </w:rPr>
            </w:pPr>
          </w:p>
        </w:tc>
      </w:tr>
    </w:tbl>
    <w:p w:rsidRPr="00D04177" w:rsidR="008727A0" w:rsidP="000369DD" w:rsidRDefault="008727A0" w14:paraId="34FF4431" w14:textId="77777777">
      <w:pPr>
        <w:spacing w:before="240" w:after="0" w:line="240" w:lineRule="auto"/>
        <w:rPr>
          <w:rFonts w:ascii="Corbel" w:hAnsi="Corbel" w:cs="Arial"/>
        </w:rPr>
      </w:pPr>
    </w:p>
    <w:p w:rsidRPr="00D04177" w:rsidR="008727A0" w:rsidRDefault="008727A0" w14:paraId="3FE7DB60" w14:textId="77777777">
      <w:pPr>
        <w:rPr>
          <w:rFonts w:ascii="Corbel" w:hAnsi="Corbel" w:cs="Arial"/>
        </w:rPr>
      </w:pPr>
      <w:r w:rsidRPr="00D04177">
        <w:rPr>
          <w:rFonts w:ascii="Corbel" w:hAnsi="Corbel" w:cs="Arial"/>
        </w:rPr>
        <w:br w:type="page"/>
      </w:r>
    </w:p>
    <w:p w:rsidRPr="00D04177" w:rsidR="00107904" w:rsidP="000369DD" w:rsidRDefault="000369DD" w14:paraId="3CD7C7F8" w14:textId="77777777">
      <w:pPr>
        <w:spacing w:before="240" w:line="240" w:lineRule="auto"/>
        <w:rPr>
          <w:rFonts w:ascii="Corbel" w:hAnsi="Corbel" w:cs="Arial"/>
        </w:rPr>
      </w:pPr>
      <w:r w:rsidRPr="00D04177">
        <w:rPr>
          <w:rFonts w:ascii="Corbel" w:hAnsi="Corbel" w:cs="Arial"/>
        </w:rPr>
        <w:lastRenderedPageBreak/>
        <w:t xml:space="preserve">Tablica 3: </w:t>
      </w:r>
      <w:r w:rsidRPr="00D04177" w:rsidR="00D3164A">
        <w:rPr>
          <w:rFonts w:ascii="Corbel" w:hAnsi="Corbel" w:cs="Arial"/>
        </w:rPr>
        <w:t>O</w:t>
      </w:r>
      <w:r w:rsidRPr="00D04177" w:rsidR="008C0C0F">
        <w:rPr>
          <w:rFonts w:ascii="Corbel" w:hAnsi="Corbel" w:cs="Arial"/>
        </w:rPr>
        <w:t xml:space="preserve">dgojno-obrazovna </w:t>
      </w:r>
      <w:proofErr w:type="spellStart"/>
      <w:r w:rsidRPr="00D04177" w:rsidR="008C0C0F">
        <w:rPr>
          <w:rFonts w:ascii="Corbel" w:hAnsi="Corbel" w:cs="Arial"/>
        </w:rPr>
        <w:t>o</w:t>
      </w:r>
      <w:r w:rsidRPr="00D04177" w:rsidR="00D3164A">
        <w:rPr>
          <w:rFonts w:ascii="Corbel" w:hAnsi="Corbel" w:cs="Arial"/>
        </w:rPr>
        <w:t>čekivanja</w:t>
      </w:r>
      <w:r w:rsidRPr="00D04177">
        <w:rPr>
          <w:rFonts w:ascii="Corbel" w:hAnsi="Corbel" w:cs="Arial"/>
        </w:rPr>
        <w:t>međupredmetnih</w:t>
      </w:r>
      <w:proofErr w:type="spellEnd"/>
      <w:r w:rsidRPr="00D04177">
        <w:rPr>
          <w:rFonts w:ascii="Corbel" w:hAnsi="Corbel" w:cs="Arial"/>
        </w:rPr>
        <w:t xml:space="preserve"> tema</w:t>
      </w:r>
    </w:p>
    <w:tbl>
      <w:tblPr>
        <w:tblW w:w="14459" w:type="dxa"/>
        <w:tblInd w:w="-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2"/>
        <w:gridCol w:w="1985"/>
        <w:gridCol w:w="1842"/>
        <w:gridCol w:w="1843"/>
        <w:gridCol w:w="2410"/>
        <w:gridCol w:w="1843"/>
        <w:gridCol w:w="1984"/>
      </w:tblGrid>
      <w:tr w:rsidRPr="00D04177" w:rsidR="004D5B18" w:rsidTr="00B3462E" w14:paraId="7371EC05" w14:textId="77777777">
        <w:trPr>
          <w:trHeight w:val="524"/>
        </w:trPr>
        <w:tc>
          <w:tcPr>
            <w:tcW w:w="14459" w:type="dxa"/>
            <w:gridSpan w:val="7"/>
            <w:shd w:val="clear" w:color="auto" w:fill="auto"/>
            <w:noWrap/>
            <w:vAlign w:val="center"/>
            <w:hideMark/>
          </w:tcPr>
          <w:p w:rsidRPr="00D04177" w:rsidR="004D5B18" w:rsidP="00002B73" w:rsidRDefault="004D5B18" w14:paraId="3D1F439E" w14:textId="77777777">
            <w:pPr>
              <w:spacing w:after="0"/>
              <w:jc w:val="center"/>
              <w:rPr>
                <w:rFonts w:ascii="Corbel" w:hAnsi="Corbel"/>
                <w:b/>
              </w:rPr>
            </w:pPr>
            <w:r w:rsidRPr="00D04177">
              <w:rPr>
                <w:rFonts w:ascii="Corbel" w:hAnsi="Corbel"/>
                <w:b/>
              </w:rPr>
              <w:t>O</w:t>
            </w:r>
            <w:r w:rsidRPr="00D04177" w:rsidR="00FA3023">
              <w:rPr>
                <w:rFonts w:ascii="Corbel" w:hAnsi="Corbel"/>
                <w:b/>
              </w:rPr>
              <w:t>DGOJNO-OBRAZOVNA O</w:t>
            </w:r>
            <w:r w:rsidRPr="00D04177">
              <w:rPr>
                <w:rFonts w:ascii="Corbel" w:hAnsi="Corbel"/>
                <w:b/>
              </w:rPr>
              <w:t>ČEKIVANJA MEĐUPREDMETNIH TEMA</w:t>
            </w:r>
          </w:p>
        </w:tc>
      </w:tr>
      <w:tr w:rsidRPr="00D04177" w:rsidR="004D5B18" w:rsidTr="00B06DE4" w14:paraId="7893F919" w14:textId="77777777">
        <w:trPr>
          <w:trHeight w:val="516"/>
        </w:trPr>
        <w:tc>
          <w:tcPr>
            <w:tcW w:w="2552" w:type="dxa"/>
            <w:shd w:val="clear" w:color="auto" w:fill="auto"/>
            <w:vAlign w:val="center"/>
            <w:hideMark/>
          </w:tcPr>
          <w:p w:rsidRPr="00D04177" w:rsidR="004D5B18" w:rsidP="00201B2A" w:rsidRDefault="004D5B18" w14:paraId="74788408" w14:textId="77777777">
            <w:pPr>
              <w:spacing w:after="0"/>
              <w:jc w:val="center"/>
              <w:rPr>
                <w:rFonts w:ascii="Corbel" w:hAnsi="Corbel"/>
                <w:b/>
              </w:rPr>
            </w:pPr>
            <w:r w:rsidRPr="00D04177">
              <w:rPr>
                <w:rFonts w:ascii="Corbel" w:hAnsi="Corbel"/>
                <w:b/>
              </w:rPr>
              <w:t>Učiti kako učiti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Pr="00D04177" w:rsidR="004D5B18" w:rsidP="00201B2A" w:rsidRDefault="004D5B18" w14:paraId="4E6E2FCD" w14:textId="77777777">
            <w:pPr>
              <w:spacing w:after="0"/>
              <w:jc w:val="center"/>
              <w:rPr>
                <w:rFonts w:ascii="Corbel" w:hAnsi="Corbel"/>
                <w:b/>
              </w:rPr>
            </w:pPr>
            <w:r w:rsidRPr="00D04177">
              <w:rPr>
                <w:rFonts w:ascii="Corbel" w:hAnsi="Corbel"/>
                <w:b/>
              </w:rPr>
              <w:t>Poduzetništvo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Pr="00D04177" w:rsidR="004D5B18" w:rsidP="00201B2A" w:rsidRDefault="004D5B18" w14:paraId="742C9FEA" w14:textId="77777777">
            <w:pPr>
              <w:spacing w:after="0"/>
              <w:jc w:val="center"/>
              <w:rPr>
                <w:rFonts w:ascii="Corbel" w:hAnsi="Corbel"/>
                <w:b/>
              </w:rPr>
            </w:pPr>
            <w:r w:rsidRPr="00D04177">
              <w:rPr>
                <w:rFonts w:ascii="Corbel" w:hAnsi="Corbel"/>
                <w:b/>
              </w:rPr>
              <w:t>IKT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Pr="00D04177" w:rsidR="004D5B18" w:rsidP="00201B2A" w:rsidRDefault="004D5B18" w14:paraId="6EFFC90B" w14:textId="77777777">
            <w:pPr>
              <w:spacing w:after="0"/>
              <w:jc w:val="center"/>
              <w:rPr>
                <w:rFonts w:ascii="Corbel" w:hAnsi="Corbel"/>
                <w:b/>
              </w:rPr>
            </w:pPr>
            <w:r w:rsidRPr="00D04177">
              <w:rPr>
                <w:rFonts w:ascii="Corbel" w:hAnsi="Corbel"/>
                <w:b/>
              </w:rPr>
              <w:t>Osobni i socijalni razvoj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Pr="00D04177" w:rsidR="004D5B18" w:rsidP="00201B2A" w:rsidRDefault="004D5B18" w14:paraId="65D0A0B5" w14:textId="77777777">
            <w:pPr>
              <w:spacing w:after="0"/>
              <w:jc w:val="center"/>
              <w:rPr>
                <w:rFonts w:ascii="Corbel" w:hAnsi="Corbel"/>
                <w:b/>
              </w:rPr>
            </w:pPr>
            <w:r w:rsidRPr="00D04177">
              <w:rPr>
                <w:rFonts w:ascii="Corbel" w:hAnsi="Corbel"/>
                <w:b/>
              </w:rPr>
              <w:t>Zdravlje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Pr="00D04177" w:rsidR="004D5B18" w:rsidP="00201B2A" w:rsidRDefault="004D5B18" w14:paraId="0FB22762" w14:textId="77777777">
            <w:pPr>
              <w:spacing w:after="0"/>
              <w:jc w:val="center"/>
              <w:rPr>
                <w:rFonts w:ascii="Corbel" w:hAnsi="Corbel"/>
                <w:b/>
              </w:rPr>
            </w:pPr>
            <w:r w:rsidRPr="00D04177">
              <w:rPr>
                <w:rFonts w:ascii="Corbel" w:hAnsi="Corbel"/>
                <w:b/>
              </w:rPr>
              <w:t>Održivi razvoj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Pr="00D04177" w:rsidR="004D5B18" w:rsidP="00201B2A" w:rsidRDefault="004D5B18" w14:paraId="409D9618" w14:textId="77777777">
            <w:pPr>
              <w:spacing w:after="0"/>
              <w:jc w:val="center"/>
              <w:rPr>
                <w:rFonts w:ascii="Corbel" w:hAnsi="Corbel"/>
                <w:b/>
              </w:rPr>
            </w:pPr>
            <w:r w:rsidRPr="00D04177">
              <w:rPr>
                <w:rFonts w:ascii="Corbel" w:hAnsi="Corbel"/>
                <w:b/>
              </w:rPr>
              <w:t>Građanski odgoj i obrazovanje</w:t>
            </w:r>
          </w:p>
        </w:tc>
      </w:tr>
      <w:tr w:rsidRPr="00D04177" w:rsidR="004D5B18" w:rsidTr="00B06DE4" w14:paraId="62230B4F" w14:textId="77777777">
        <w:trPr>
          <w:trHeight w:val="2264"/>
        </w:trPr>
        <w:tc>
          <w:tcPr>
            <w:tcW w:w="2552" w:type="dxa"/>
            <w:shd w:val="clear" w:color="auto" w:fill="auto"/>
          </w:tcPr>
          <w:p w:rsidRPr="00D04177" w:rsidR="004D5B18" w:rsidP="00E2237B" w:rsidRDefault="004D5B18" w14:paraId="5FC820E0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D04177">
              <w:rPr>
                <w:rFonts w:ascii="Corbel" w:hAnsi="Corbel"/>
              </w:rPr>
              <w:t>uku</w:t>
            </w:r>
            <w:proofErr w:type="spellEnd"/>
            <w:r w:rsidRPr="00D04177">
              <w:rPr>
                <w:rFonts w:ascii="Corbel" w:hAnsi="Corbel"/>
              </w:rPr>
              <w:t xml:space="preserve"> A.4/5.1. Upravljanje informacijama. Učenik samostalno traži informacije iz različitih izvora, transformira ih u novo znanje i uspješno primjenjuje pri rješavanju problema.</w:t>
            </w:r>
          </w:p>
        </w:tc>
        <w:tc>
          <w:tcPr>
            <w:tcW w:w="1985" w:type="dxa"/>
            <w:shd w:val="clear" w:color="auto" w:fill="auto"/>
          </w:tcPr>
          <w:p w:rsidRPr="00D04177" w:rsidR="004D5B18" w:rsidP="002665D6" w:rsidRDefault="004D5B18" w14:paraId="1BA227B0" w14:textId="77777777">
            <w:pPr>
              <w:spacing w:after="0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pod A.4.1. Primjenjuje inovativna i kreativna rješenja. Objašnjava važnost kreativnih industrija za gospodarski rast.</w:t>
            </w:r>
          </w:p>
        </w:tc>
        <w:tc>
          <w:tcPr>
            <w:tcW w:w="1842" w:type="dxa"/>
            <w:shd w:val="clear" w:color="auto" w:fill="auto"/>
          </w:tcPr>
          <w:p w:rsidRPr="00D04177" w:rsidR="004D5B18" w:rsidP="00E2237B" w:rsidRDefault="004D5B18" w14:paraId="36D95D82" w14:textId="77777777">
            <w:pPr>
              <w:autoSpaceDE w:val="0"/>
              <w:autoSpaceDN w:val="0"/>
              <w:adjustRightInd w:val="0"/>
              <w:spacing w:after="0"/>
              <w:rPr>
                <w:rFonts w:ascii="Corbel" w:hAnsi="Corbel" w:eastAsia="Times New Roman" w:cs="Arial"/>
                <w:bCs/>
              </w:rPr>
            </w:pPr>
            <w:proofErr w:type="spellStart"/>
            <w:r w:rsidRPr="00D04177">
              <w:rPr>
                <w:rFonts w:ascii="Corbel" w:hAnsi="Corbel"/>
              </w:rPr>
              <w:t>ikt</w:t>
            </w:r>
            <w:proofErr w:type="spellEnd"/>
            <w:r w:rsidRPr="00D04177">
              <w:rPr>
                <w:rFonts w:ascii="Corbel" w:hAnsi="Corbel"/>
              </w:rPr>
              <w:t xml:space="preserve"> A 5. 1. Učenik kritički odabire odgovarajuću digitalnu tehnologiju.</w:t>
            </w:r>
          </w:p>
        </w:tc>
        <w:tc>
          <w:tcPr>
            <w:tcW w:w="1843" w:type="dxa"/>
            <w:shd w:val="clear" w:color="auto" w:fill="auto"/>
          </w:tcPr>
          <w:p w:rsidRPr="00D04177" w:rsidR="004D5B18" w:rsidP="00E2237B" w:rsidRDefault="004D5B18" w14:paraId="4BE52482" w14:textId="77777777">
            <w:pPr>
              <w:autoSpaceDE w:val="0"/>
              <w:autoSpaceDN w:val="0"/>
              <w:adjustRightInd w:val="0"/>
              <w:spacing w:after="0"/>
              <w:rPr>
                <w:rFonts w:ascii="Corbel" w:hAnsi="Corbel"/>
              </w:rPr>
            </w:pPr>
            <w:proofErr w:type="spellStart"/>
            <w:r w:rsidRPr="00D04177">
              <w:rPr>
                <w:rFonts w:ascii="Corbel" w:hAnsi="Corbel"/>
              </w:rPr>
              <w:t>osr</w:t>
            </w:r>
            <w:proofErr w:type="spellEnd"/>
            <w:r w:rsidRPr="00D04177">
              <w:rPr>
                <w:rFonts w:ascii="Corbel" w:hAnsi="Corbel"/>
              </w:rPr>
              <w:t xml:space="preserve"> A 5.1. Razvija sliku o sebi.</w:t>
            </w:r>
          </w:p>
        </w:tc>
        <w:tc>
          <w:tcPr>
            <w:tcW w:w="2410" w:type="dxa"/>
            <w:shd w:val="clear" w:color="auto" w:fill="auto"/>
          </w:tcPr>
          <w:p w:rsidRPr="00D04177" w:rsidR="004D5B18" w:rsidP="00E2237B" w:rsidRDefault="004D5B18" w14:paraId="30B678BA" w14:textId="77777777">
            <w:pPr>
              <w:spacing w:after="0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B.5.1.A Procjenjuje važnost razvijanja i unapređivanja komunikacijskih vještina i njihove primjene u svakodnevnom životu.</w:t>
            </w:r>
          </w:p>
        </w:tc>
        <w:tc>
          <w:tcPr>
            <w:tcW w:w="1843" w:type="dxa"/>
            <w:shd w:val="clear" w:color="auto" w:fill="auto"/>
          </w:tcPr>
          <w:p w:rsidRPr="00D04177" w:rsidR="004D5B18" w:rsidP="00E2237B" w:rsidRDefault="004D5B18" w14:paraId="634247D1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D04177">
              <w:rPr>
                <w:rFonts w:ascii="Corbel" w:hAnsi="Corbel"/>
              </w:rPr>
              <w:t>odr</w:t>
            </w:r>
            <w:proofErr w:type="spellEnd"/>
            <w:r w:rsidRPr="00D04177">
              <w:rPr>
                <w:rFonts w:ascii="Corbel" w:hAnsi="Corbel"/>
              </w:rPr>
              <w:t xml:space="preserve"> A.5.1. Kritički promišlja o povezanosti vlastitog načina života s utjecajem na ljude i okoliš.</w:t>
            </w:r>
          </w:p>
        </w:tc>
        <w:tc>
          <w:tcPr>
            <w:tcW w:w="1984" w:type="dxa"/>
            <w:shd w:val="clear" w:color="auto" w:fill="auto"/>
          </w:tcPr>
          <w:p w:rsidRPr="00D04177" w:rsidR="004D5B18" w:rsidP="00E2237B" w:rsidRDefault="004D5B18" w14:paraId="00CA0B60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D04177">
              <w:rPr>
                <w:rFonts w:ascii="Corbel" w:hAnsi="Corbel"/>
              </w:rPr>
              <w:t>goo</w:t>
            </w:r>
            <w:proofErr w:type="spellEnd"/>
            <w:r w:rsidRPr="00D04177">
              <w:rPr>
                <w:rFonts w:ascii="Corbel" w:hAnsi="Corbel"/>
              </w:rPr>
              <w:t xml:space="preserve"> C.5.3. Promiče kvalitetu života u zajednici</w:t>
            </w:r>
            <w:r w:rsidRPr="00D04177" w:rsidR="002665D6">
              <w:rPr>
                <w:rFonts w:ascii="Corbel" w:hAnsi="Corbel"/>
              </w:rPr>
              <w:t>.</w:t>
            </w:r>
          </w:p>
        </w:tc>
      </w:tr>
      <w:tr w:rsidRPr="00D04177" w:rsidR="004D5B18" w:rsidTr="00B06DE4" w14:paraId="612FB0BF" w14:textId="77777777">
        <w:trPr>
          <w:trHeight w:val="840"/>
        </w:trPr>
        <w:tc>
          <w:tcPr>
            <w:tcW w:w="2552" w:type="dxa"/>
            <w:shd w:val="clear" w:color="auto" w:fill="auto"/>
          </w:tcPr>
          <w:p w:rsidRPr="00D04177" w:rsidR="004D5B18" w:rsidP="00E2237B" w:rsidRDefault="004D5B18" w14:paraId="7575C0B2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D04177">
              <w:rPr>
                <w:rFonts w:ascii="Corbel" w:hAnsi="Corbel"/>
              </w:rPr>
              <w:t>uku</w:t>
            </w:r>
            <w:proofErr w:type="spellEnd"/>
            <w:r w:rsidRPr="00D04177">
              <w:rPr>
                <w:rFonts w:ascii="Corbel" w:hAnsi="Corbel"/>
              </w:rPr>
              <w:t xml:space="preserve"> A.4/5.2. Primjena strategija učenja i rješavanje problema. Učenik se koristi različitim strategijama učenja i samostalno ih primjenjuje pri ostvarivanju ciljeva učenja i rješavanju problema u svim područjima učenja.</w:t>
            </w:r>
          </w:p>
        </w:tc>
        <w:tc>
          <w:tcPr>
            <w:tcW w:w="1985" w:type="dxa"/>
            <w:shd w:val="clear" w:color="auto" w:fill="auto"/>
          </w:tcPr>
          <w:p w:rsidRPr="00D04177" w:rsidR="004D5B18" w:rsidP="002665D6" w:rsidRDefault="004D5B18" w14:paraId="416E60A7" w14:textId="77777777">
            <w:pPr>
              <w:spacing w:after="0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pod A.4.1. Primjenjuje inovativna i kreativna rješenja. Procjenjuje na primjerima jesu li inovacije i otkrića moralno opravdani.</w:t>
            </w:r>
          </w:p>
        </w:tc>
        <w:tc>
          <w:tcPr>
            <w:tcW w:w="1842" w:type="dxa"/>
            <w:shd w:val="clear" w:color="auto" w:fill="auto"/>
          </w:tcPr>
          <w:p w:rsidRPr="00D04177" w:rsidR="004D5B18" w:rsidP="00E2237B" w:rsidRDefault="004D5B18" w14:paraId="427EC767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D04177">
              <w:rPr>
                <w:rFonts w:ascii="Corbel" w:hAnsi="Corbel"/>
              </w:rPr>
              <w:t>ikt</w:t>
            </w:r>
            <w:proofErr w:type="spellEnd"/>
            <w:r w:rsidRPr="00D04177">
              <w:rPr>
                <w:rFonts w:ascii="Corbel" w:hAnsi="Corbel"/>
              </w:rPr>
              <w:t xml:space="preserve"> A 5. 2. Učenik se  samostalno služi društvenim mrežama i računalnim oblacima za potrebe učenja i osobnog razvoja.</w:t>
            </w:r>
          </w:p>
        </w:tc>
        <w:tc>
          <w:tcPr>
            <w:tcW w:w="1843" w:type="dxa"/>
            <w:shd w:val="clear" w:color="auto" w:fill="auto"/>
          </w:tcPr>
          <w:p w:rsidRPr="00D04177" w:rsidR="004D5B18" w:rsidP="00E2237B" w:rsidRDefault="004D5B18" w14:paraId="14B48101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D04177">
              <w:rPr>
                <w:rFonts w:ascii="Corbel" w:hAnsi="Corbel"/>
              </w:rPr>
              <w:t>osr</w:t>
            </w:r>
            <w:proofErr w:type="spellEnd"/>
            <w:r w:rsidRPr="00D04177">
              <w:rPr>
                <w:rFonts w:ascii="Corbel" w:hAnsi="Corbel"/>
              </w:rPr>
              <w:t xml:space="preserve"> A 5.2. Upravlja svojim emocijama i ponašanjem.</w:t>
            </w:r>
          </w:p>
        </w:tc>
        <w:tc>
          <w:tcPr>
            <w:tcW w:w="2410" w:type="dxa"/>
            <w:shd w:val="clear" w:color="auto" w:fill="auto"/>
          </w:tcPr>
          <w:p w:rsidRPr="00D04177" w:rsidR="004D5B18" w:rsidP="00E2237B" w:rsidRDefault="004D5B18" w14:paraId="6BC5BAE2" w14:textId="77777777">
            <w:pPr>
              <w:spacing w:after="0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B.5.1.B Odabire ponašanje sukladno pravilima i normama zajednice.</w:t>
            </w:r>
          </w:p>
        </w:tc>
        <w:tc>
          <w:tcPr>
            <w:tcW w:w="1843" w:type="dxa"/>
            <w:shd w:val="clear" w:color="auto" w:fill="auto"/>
          </w:tcPr>
          <w:p w:rsidRPr="00D04177" w:rsidR="004D5B18" w:rsidP="00E2237B" w:rsidRDefault="004D5B18" w14:paraId="1B9F60CC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D04177">
              <w:rPr>
                <w:rFonts w:ascii="Corbel" w:hAnsi="Corbel"/>
              </w:rPr>
              <w:t>odr</w:t>
            </w:r>
            <w:proofErr w:type="spellEnd"/>
            <w:r w:rsidRPr="00D04177">
              <w:rPr>
                <w:rFonts w:ascii="Corbel" w:hAnsi="Corbel"/>
              </w:rPr>
              <w:t xml:space="preserve"> B.5.1.  Kritički promišlja o utjecaju našeg djelovanja na Zemlju i čovječanstvo.</w:t>
            </w:r>
          </w:p>
        </w:tc>
        <w:tc>
          <w:tcPr>
            <w:tcW w:w="1984" w:type="dxa"/>
            <w:shd w:val="clear" w:color="auto" w:fill="auto"/>
          </w:tcPr>
          <w:p w:rsidRPr="00D04177" w:rsidR="004D5B18" w:rsidP="00E2237B" w:rsidRDefault="004D5B18" w14:paraId="4C512CC7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D04177">
              <w:rPr>
                <w:rFonts w:ascii="Corbel" w:hAnsi="Corbel"/>
              </w:rPr>
              <w:t>goo</w:t>
            </w:r>
            <w:proofErr w:type="spellEnd"/>
            <w:r w:rsidRPr="00D04177">
              <w:rPr>
                <w:rFonts w:ascii="Corbel" w:hAnsi="Corbel"/>
              </w:rPr>
              <w:t xml:space="preserve"> B.5.2. Sudjeluje u odlučivanju u demokratskoj zajednici.</w:t>
            </w:r>
          </w:p>
        </w:tc>
      </w:tr>
      <w:tr w:rsidRPr="00D04177" w:rsidR="004D5B18" w:rsidTr="00B06DE4" w14:paraId="4D0E43ED" w14:textId="77777777">
        <w:trPr>
          <w:trHeight w:val="425"/>
        </w:trPr>
        <w:tc>
          <w:tcPr>
            <w:tcW w:w="2552" w:type="dxa"/>
            <w:shd w:val="clear" w:color="auto" w:fill="auto"/>
          </w:tcPr>
          <w:p w:rsidRPr="00D04177" w:rsidR="004D5B18" w:rsidP="00E2237B" w:rsidRDefault="004D5B18" w14:paraId="7D9C8326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D04177">
              <w:rPr>
                <w:rFonts w:ascii="Corbel" w:hAnsi="Corbel"/>
              </w:rPr>
              <w:t>uku</w:t>
            </w:r>
            <w:proofErr w:type="spellEnd"/>
            <w:r w:rsidRPr="00D04177">
              <w:rPr>
                <w:rFonts w:ascii="Corbel" w:hAnsi="Corbel"/>
              </w:rPr>
              <w:t xml:space="preserve"> A.4/5.4. Kritičko mišljenje. Učenik samostalno kritički promišlja i vrednuje ideje.</w:t>
            </w:r>
          </w:p>
        </w:tc>
        <w:tc>
          <w:tcPr>
            <w:tcW w:w="1985" w:type="dxa"/>
            <w:shd w:val="clear" w:color="auto" w:fill="auto"/>
          </w:tcPr>
          <w:p w:rsidRPr="00D04177" w:rsidR="004D5B18" w:rsidP="00E2237B" w:rsidRDefault="004D5B18" w14:paraId="78603AFE" w14:textId="77777777">
            <w:pPr>
              <w:spacing w:after="0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pod B.5.2. Planira i upravlja aktivnostima.</w:t>
            </w:r>
          </w:p>
        </w:tc>
        <w:tc>
          <w:tcPr>
            <w:tcW w:w="1842" w:type="dxa"/>
            <w:shd w:val="clear" w:color="auto" w:fill="auto"/>
          </w:tcPr>
          <w:p w:rsidRPr="00D04177" w:rsidR="004D5B18" w:rsidP="00E2237B" w:rsidRDefault="004D5B18" w14:paraId="1EC41B96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D04177">
              <w:rPr>
                <w:rFonts w:ascii="Corbel" w:hAnsi="Corbel"/>
              </w:rPr>
              <w:t>ikt</w:t>
            </w:r>
            <w:proofErr w:type="spellEnd"/>
            <w:r w:rsidRPr="00D04177">
              <w:rPr>
                <w:rFonts w:ascii="Corbel" w:hAnsi="Corbel"/>
              </w:rPr>
              <w:t xml:space="preserve"> A 5. 3. Učenik preuzima odgovornost za vlastitu sigurnost u digitalnome okružju i izgradnju digitalnog </w:t>
            </w:r>
            <w:r w:rsidRPr="00D04177">
              <w:rPr>
                <w:rFonts w:ascii="Corbel" w:hAnsi="Corbel"/>
              </w:rPr>
              <w:lastRenderedPageBreak/>
              <w:t>identiteta.</w:t>
            </w:r>
          </w:p>
        </w:tc>
        <w:tc>
          <w:tcPr>
            <w:tcW w:w="1843" w:type="dxa"/>
            <w:shd w:val="clear" w:color="auto" w:fill="auto"/>
          </w:tcPr>
          <w:p w:rsidRPr="00D04177" w:rsidR="004D5B18" w:rsidP="00E2237B" w:rsidRDefault="004D5B18" w14:paraId="6462FFF7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D04177">
              <w:rPr>
                <w:rFonts w:ascii="Corbel" w:hAnsi="Corbel"/>
              </w:rPr>
              <w:lastRenderedPageBreak/>
              <w:t>osr</w:t>
            </w:r>
            <w:proofErr w:type="spellEnd"/>
            <w:r w:rsidRPr="00D04177">
              <w:rPr>
                <w:rFonts w:ascii="Corbel" w:hAnsi="Corbel"/>
              </w:rPr>
              <w:t xml:space="preserve"> A 5.3. Razvija osobne potencijale</w:t>
            </w:r>
          </w:p>
        </w:tc>
        <w:tc>
          <w:tcPr>
            <w:tcW w:w="2410" w:type="dxa"/>
            <w:shd w:val="clear" w:color="auto" w:fill="auto"/>
          </w:tcPr>
          <w:p w:rsidRPr="00D04177" w:rsidR="004D5B18" w:rsidP="002665D6" w:rsidRDefault="004D5B18" w14:paraId="45028298" w14:textId="77777777">
            <w:pPr>
              <w:spacing w:after="0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C.5.1.B Analizira opasnosti iz okoline, prepoznaje rizične situacije i izbjegava ih.</w:t>
            </w:r>
          </w:p>
        </w:tc>
        <w:tc>
          <w:tcPr>
            <w:tcW w:w="1843" w:type="dxa"/>
            <w:shd w:val="clear" w:color="auto" w:fill="auto"/>
          </w:tcPr>
          <w:p w:rsidRPr="00D04177" w:rsidR="004D5B18" w:rsidP="00201B2A" w:rsidRDefault="004D5B18" w14:paraId="0C58CF39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D04177">
              <w:rPr>
                <w:rFonts w:ascii="Corbel" w:hAnsi="Corbel"/>
              </w:rPr>
              <w:t>odr</w:t>
            </w:r>
            <w:proofErr w:type="spellEnd"/>
            <w:r w:rsidRPr="00D04177">
              <w:rPr>
                <w:rFonts w:ascii="Corbel" w:hAnsi="Corbel"/>
              </w:rPr>
              <w:t xml:space="preserve"> A.5.2. Analizira načela održive potrošnje i proizvodnje.</w:t>
            </w:r>
          </w:p>
        </w:tc>
        <w:tc>
          <w:tcPr>
            <w:tcW w:w="1984" w:type="dxa"/>
            <w:shd w:val="clear" w:color="auto" w:fill="auto"/>
          </w:tcPr>
          <w:p w:rsidRPr="00D04177" w:rsidR="004D5B18" w:rsidP="00E2237B" w:rsidRDefault="004D5B18" w14:paraId="4612748E" w14:textId="77777777">
            <w:pPr>
              <w:spacing w:after="0"/>
              <w:rPr>
                <w:rFonts w:ascii="Corbel" w:hAnsi="Corbel"/>
              </w:rPr>
            </w:pPr>
          </w:p>
        </w:tc>
      </w:tr>
      <w:tr w:rsidRPr="00D04177" w:rsidR="004D5B18" w:rsidTr="00B06DE4" w14:paraId="5D3B7204" w14:textId="77777777">
        <w:trPr>
          <w:trHeight w:val="1700"/>
        </w:trPr>
        <w:tc>
          <w:tcPr>
            <w:tcW w:w="2552" w:type="dxa"/>
            <w:shd w:val="clear" w:color="auto" w:fill="auto"/>
          </w:tcPr>
          <w:p w:rsidRPr="00D04177" w:rsidR="004D5B18" w:rsidP="00E2237B" w:rsidRDefault="004D5B18" w14:paraId="3750BADB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D04177">
              <w:rPr>
                <w:rFonts w:ascii="Corbel" w:hAnsi="Corbel"/>
              </w:rPr>
              <w:t>uku</w:t>
            </w:r>
            <w:proofErr w:type="spellEnd"/>
            <w:r w:rsidRPr="00D04177">
              <w:rPr>
                <w:rFonts w:ascii="Corbel" w:hAnsi="Corbel"/>
              </w:rPr>
              <w:t xml:space="preserve"> B.4/5.1. Planiranje Učenik samostalno određuje ciljeve učenja, odabire pristup učenju te planira učenje.</w:t>
            </w:r>
          </w:p>
        </w:tc>
        <w:tc>
          <w:tcPr>
            <w:tcW w:w="1985" w:type="dxa"/>
            <w:shd w:val="clear" w:color="auto" w:fill="auto"/>
          </w:tcPr>
          <w:p w:rsidRPr="00D04177" w:rsidR="004D5B18" w:rsidP="00E2237B" w:rsidRDefault="004D5B18" w14:paraId="2F1D42A5" w14:textId="77777777">
            <w:pPr>
              <w:spacing w:after="0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pod A.5.2. Snalazi se s neizvjesnošću i rizicima koje donosi. Analizira proces globalizacije i njezin utjecaj na društvo.</w:t>
            </w:r>
          </w:p>
        </w:tc>
        <w:tc>
          <w:tcPr>
            <w:tcW w:w="1842" w:type="dxa"/>
            <w:shd w:val="clear" w:color="auto" w:fill="auto"/>
          </w:tcPr>
          <w:p w:rsidRPr="00D04177" w:rsidR="004D5B18" w:rsidP="00E2237B" w:rsidRDefault="004D5B18" w14:paraId="10927AAD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D04177">
              <w:rPr>
                <w:rFonts w:ascii="Corbel" w:hAnsi="Corbel"/>
              </w:rPr>
              <w:t>ikt</w:t>
            </w:r>
            <w:proofErr w:type="spellEnd"/>
            <w:r w:rsidRPr="00D04177">
              <w:rPr>
                <w:rFonts w:ascii="Corbel" w:hAnsi="Corbel"/>
              </w:rPr>
              <w:t xml:space="preserve"> A 5. 4. Učenik kritički prosuđuje utjecaj tehnologije na zdravlje i okoliš.</w:t>
            </w:r>
          </w:p>
        </w:tc>
        <w:tc>
          <w:tcPr>
            <w:tcW w:w="1843" w:type="dxa"/>
            <w:shd w:val="clear" w:color="auto" w:fill="auto"/>
          </w:tcPr>
          <w:p w:rsidRPr="00D04177" w:rsidR="004D5B18" w:rsidP="00E2237B" w:rsidRDefault="004D5B18" w14:paraId="5E79044E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D04177">
              <w:rPr>
                <w:rFonts w:ascii="Corbel" w:hAnsi="Corbel"/>
              </w:rPr>
              <w:t>osr</w:t>
            </w:r>
            <w:proofErr w:type="spellEnd"/>
            <w:r w:rsidRPr="00D04177">
              <w:rPr>
                <w:rFonts w:ascii="Corbel" w:hAnsi="Corbel"/>
              </w:rPr>
              <w:t xml:space="preserve"> B 5.1. Uviđa posljedice svojih i tuđih stavova/postupaka /izbora.</w:t>
            </w:r>
          </w:p>
        </w:tc>
        <w:tc>
          <w:tcPr>
            <w:tcW w:w="2410" w:type="dxa"/>
            <w:shd w:val="clear" w:color="auto" w:fill="auto"/>
          </w:tcPr>
          <w:p w:rsidRPr="00D04177" w:rsidR="004D5B18" w:rsidP="00E2237B" w:rsidRDefault="004D5B18" w14:paraId="63A70CC9" w14:textId="77777777">
            <w:pPr>
              <w:spacing w:after="0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B.5.2.A Procjenjuje važnost rada  na sebi i odgovornost za mentalno i socijalno zdravlje.</w:t>
            </w:r>
          </w:p>
        </w:tc>
        <w:tc>
          <w:tcPr>
            <w:tcW w:w="1843" w:type="dxa"/>
            <w:shd w:val="clear" w:color="auto" w:fill="auto"/>
          </w:tcPr>
          <w:p w:rsidRPr="00D04177" w:rsidR="004D5B18" w:rsidP="00E2237B" w:rsidRDefault="004D5B18" w14:paraId="1AA25CCE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D04177">
              <w:rPr>
                <w:rFonts w:ascii="Corbel" w:hAnsi="Corbel"/>
              </w:rPr>
              <w:t>odr</w:t>
            </w:r>
            <w:proofErr w:type="spellEnd"/>
            <w:r w:rsidRPr="00D04177">
              <w:rPr>
                <w:rFonts w:ascii="Corbel" w:hAnsi="Corbel"/>
              </w:rPr>
              <w:t xml:space="preserve"> C.5.1. Objašnjava povezanost potrošnje resursa i pravedne raspodjele za osiguranje opće dobrobiti.</w:t>
            </w:r>
          </w:p>
        </w:tc>
        <w:tc>
          <w:tcPr>
            <w:tcW w:w="1984" w:type="dxa"/>
            <w:shd w:val="clear" w:color="auto" w:fill="auto"/>
            <w:hideMark/>
          </w:tcPr>
          <w:p w:rsidRPr="00D04177" w:rsidR="004D5B18" w:rsidP="00E2237B" w:rsidRDefault="004D5B18" w14:paraId="61CEFFE2" w14:textId="77777777">
            <w:pPr>
              <w:spacing w:after="0"/>
              <w:rPr>
                <w:rFonts w:ascii="Corbel" w:hAnsi="Corbel"/>
              </w:rPr>
            </w:pPr>
          </w:p>
        </w:tc>
      </w:tr>
      <w:tr w:rsidRPr="00D04177" w:rsidR="004D5B18" w:rsidTr="00B06DE4" w14:paraId="41A7C7B9" w14:textId="77777777">
        <w:trPr>
          <w:trHeight w:val="416"/>
        </w:trPr>
        <w:tc>
          <w:tcPr>
            <w:tcW w:w="2552" w:type="dxa"/>
            <w:shd w:val="clear" w:color="auto" w:fill="auto"/>
          </w:tcPr>
          <w:p w:rsidRPr="00D04177" w:rsidR="004D5B18" w:rsidP="00E2237B" w:rsidRDefault="004D5B18" w14:paraId="4C91F964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D04177">
              <w:rPr>
                <w:rFonts w:ascii="Corbel" w:hAnsi="Corbel"/>
              </w:rPr>
              <w:t>uku</w:t>
            </w:r>
            <w:proofErr w:type="spellEnd"/>
            <w:r w:rsidRPr="00D04177">
              <w:rPr>
                <w:rFonts w:ascii="Corbel" w:hAnsi="Corbel"/>
              </w:rPr>
              <w:t xml:space="preserve"> B.4/5.2. Praćenje. Učenik prati učinkovitost učenja i svoje napredovanje tijekom učenja.</w:t>
            </w:r>
          </w:p>
        </w:tc>
        <w:tc>
          <w:tcPr>
            <w:tcW w:w="1985" w:type="dxa"/>
            <w:shd w:val="clear" w:color="auto" w:fill="auto"/>
          </w:tcPr>
          <w:p w:rsidRPr="00D04177" w:rsidR="004D5B18" w:rsidP="00E2237B" w:rsidRDefault="004D5B18" w14:paraId="1719476C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842" w:type="dxa"/>
            <w:shd w:val="clear" w:color="auto" w:fill="auto"/>
          </w:tcPr>
          <w:p w:rsidRPr="00D04177" w:rsidR="004D5B18" w:rsidP="00B06DE4" w:rsidRDefault="004D5B18" w14:paraId="3FD5C8C2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D04177">
              <w:rPr>
                <w:rFonts w:ascii="Corbel" w:hAnsi="Corbel"/>
              </w:rPr>
              <w:t>ikt</w:t>
            </w:r>
            <w:proofErr w:type="spellEnd"/>
            <w:r w:rsidRPr="00D04177">
              <w:rPr>
                <w:rFonts w:ascii="Corbel" w:hAnsi="Corbel"/>
              </w:rPr>
              <w:t xml:space="preserve"> B 5. 2. Učenik samostalno surađuje s poznatim i nepoznatim osobama u digitalnom okružju.</w:t>
            </w:r>
          </w:p>
        </w:tc>
        <w:tc>
          <w:tcPr>
            <w:tcW w:w="1843" w:type="dxa"/>
            <w:shd w:val="clear" w:color="auto" w:fill="auto"/>
          </w:tcPr>
          <w:p w:rsidRPr="00D04177" w:rsidR="004D5B18" w:rsidP="00E2237B" w:rsidRDefault="004D5B18" w14:paraId="0783A21B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D04177">
              <w:rPr>
                <w:rFonts w:ascii="Corbel" w:hAnsi="Corbel"/>
              </w:rPr>
              <w:t>osr</w:t>
            </w:r>
            <w:proofErr w:type="spellEnd"/>
            <w:r w:rsidRPr="00D04177">
              <w:rPr>
                <w:rFonts w:ascii="Corbel" w:hAnsi="Corbel"/>
              </w:rPr>
              <w:t xml:space="preserve"> B 5.2. Suradnički uči i radi u timu.</w:t>
            </w:r>
          </w:p>
        </w:tc>
        <w:tc>
          <w:tcPr>
            <w:tcW w:w="2410" w:type="dxa"/>
            <w:shd w:val="clear" w:color="auto" w:fill="auto"/>
          </w:tcPr>
          <w:p w:rsidRPr="00D04177" w:rsidR="004D5B18" w:rsidP="00B06DE4" w:rsidRDefault="004D5B18" w14:paraId="5FEEA14D" w14:textId="77777777">
            <w:pPr>
              <w:spacing w:after="0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C.5.1.C Opisuje profesionalne rizike pojedinih zanimanja.</w:t>
            </w:r>
          </w:p>
        </w:tc>
        <w:tc>
          <w:tcPr>
            <w:tcW w:w="1843" w:type="dxa"/>
            <w:shd w:val="clear" w:color="auto" w:fill="auto"/>
          </w:tcPr>
          <w:p w:rsidRPr="00D04177" w:rsidR="004D5B18" w:rsidP="00E2237B" w:rsidRDefault="004D5B18" w14:paraId="60AEE95A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D04177">
              <w:rPr>
                <w:rFonts w:ascii="Corbel" w:hAnsi="Corbel"/>
              </w:rPr>
              <w:t>odr</w:t>
            </w:r>
            <w:proofErr w:type="spellEnd"/>
            <w:r w:rsidRPr="00D04177">
              <w:rPr>
                <w:rFonts w:ascii="Corbel" w:hAnsi="Corbel"/>
              </w:rPr>
              <w:t xml:space="preserve"> C.5.2. Predlaže načine unapređenja osobne i opće dobrobiti.</w:t>
            </w:r>
          </w:p>
        </w:tc>
        <w:tc>
          <w:tcPr>
            <w:tcW w:w="1984" w:type="dxa"/>
            <w:shd w:val="clear" w:color="auto" w:fill="auto"/>
            <w:hideMark/>
          </w:tcPr>
          <w:p w:rsidRPr="00D04177" w:rsidR="004D5B18" w:rsidP="00E2237B" w:rsidRDefault="004D5B18" w14:paraId="313B0E7E" w14:textId="77777777">
            <w:pPr>
              <w:spacing w:after="0"/>
              <w:rPr>
                <w:rFonts w:ascii="Corbel" w:hAnsi="Corbel"/>
              </w:rPr>
            </w:pPr>
          </w:p>
        </w:tc>
      </w:tr>
      <w:tr w:rsidRPr="00D04177" w:rsidR="004D5B18" w:rsidTr="00B06DE4" w14:paraId="242092DA" w14:textId="77777777">
        <w:trPr>
          <w:trHeight w:val="2506"/>
        </w:trPr>
        <w:tc>
          <w:tcPr>
            <w:tcW w:w="2552" w:type="dxa"/>
            <w:shd w:val="clear" w:color="auto" w:fill="auto"/>
          </w:tcPr>
          <w:p w:rsidRPr="00D04177" w:rsidR="004D5B18" w:rsidP="00E2237B" w:rsidRDefault="004D5B18" w14:paraId="5CA5D6C7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D04177">
              <w:rPr>
                <w:rFonts w:ascii="Corbel" w:hAnsi="Corbel"/>
              </w:rPr>
              <w:t>uku</w:t>
            </w:r>
            <w:proofErr w:type="spellEnd"/>
            <w:r w:rsidRPr="00D04177">
              <w:rPr>
                <w:rFonts w:ascii="Corbel" w:hAnsi="Corbel"/>
              </w:rPr>
              <w:t xml:space="preserve"> B.4/5.4. </w:t>
            </w:r>
            <w:proofErr w:type="spellStart"/>
            <w:r w:rsidRPr="00D04177">
              <w:rPr>
                <w:rFonts w:ascii="Corbel" w:hAnsi="Corbel"/>
              </w:rPr>
              <w:t>Samovrednovanje</w:t>
            </w:r>
            <w:proofErr w:type="spellEnd"/>
            <w:r w:rsidRPr="00D04177">
              <w:rPr>
                <w:rFonts w:ascii="Corbel" w:hAnsi="Corbel"/>
              </w:rPr>
              <w:t xml:space="preserve">/Samoprocjena. Učenik </w:t>
            </w:r>
            <w:proofErr w:type="spellStart"/>
            <w:r w:rsidRPr="00D04177">
              <w:rPr>
                <w:rFonts w:ascii="Corbel" w:hAnsi="Corbel"/>
              </w:rPr>
              <w:t>samovrednuje</w:t>
            </w:r>
            <w:proofErr w:type="spellEnd"/>
            <w:r w:rsidRPr="00D04177">
              <w:rPr>
                <w:rFonts w:ascii="Corbel" w:hAnsi="Corbel"/>
              </w:rPr>
              <w:t xml:space="preserve"> proces učenja i svoje rezultate, procjenjuje ostvareni napredak te na temelju toga planira buduće učenje.</w:t>
            </w:r>
          </w:p>
        </w:tc>
        <w:tc>
          <w:tcPr>
            <w:tcW w:w="1985" w:type="dxa"/>
            <w:shd w:val="clear" w:color="auto" w:fill="auto"/>
          </w:tcPr>
          <w:p w:rsidRPr="00D04177" w:rsidR="004D5B18" w:rsidP="00E2237B" w:rsidRDefault="004D5B18" w14:paraId="612D7093" w14:textId="77777777">
            <w:pPr>
              <w:spacing w:after="0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Pr="00D04177" w:rsidR="004D5B18" w:rsidP="00201B2A" w:rsidRDefault="004D5B18" w14:paraId="2744A0E7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D04177">
              <w:rPr>
                <w:rFonts w:ascii="Corbel" w:hAnsi="Corbel"/>
              </w:rPr>
              <w:t>ikt</w:t>
            </w:r>
            <w:proofErr w:type="spellEnd"/>
            <w:r w:rsidRPr="00D04177">
              <w:rPr>
                <w:rFonts w:ascii="Corbel" w:hAnsi="Corbel"/>
              </w:rPr>
              <w:t xml:space="preserve"> C 5. 2. Učenik samostalno i samoinicijativno provodi složeno pretraživanje informacija u digitalnom okružju.</w:t>
            </w:r>
          </w:p>
        </w:tc>
        <w:tc>
          <w:tcPr>
            <w:tcW w:w="1843" w:type="dxa"/>
            <w:shd w:val="clear" w:color="auto" w:fill="auto"/>
          </w:tcPr>
          <w:p w:rsidRPr="00D04177" w:rsidR="004D5B18" w:rsidP="002665D6" w:rsidRDefault="004D5B18" w14:paraId="0EDD8E2B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D04177">
              <w:rPr>
                <w:rFonts w:ascii="Corbel" w:hAnsi="Corbel"/>
              </w:rPr>
              <w:t>osr</w:t>
            </w:r>
            <w:proofErr w:type="spellEnd"/>
            <w:r w:rsidRPr="00D04177">
              <w:rPr>
                <w:rFonts w:ascii="Corbel" w:hAnsi="Corbel"/>
              </w:rPr>
              <w:t xml:space="preserve"> B 5.3. Preuzima odgovornost za svoje ponašanje.</w:t>
            </w:r>
          </w:p>
        </w:tc>
        <w:tc>
          <w:tcPr>
            <w:tcW w:w="2410" w:type="dxa"/>
            <w:shd w:val="clear" w:color="auto" w:fill="auto"/>
          </w:tcPr>
          <w:p w:rsidRPr="00D04177" w:rsidR="004D5B18" w:rsidP="00E2237B" w:rsidRDefault="004D5B18" w14:paraId="64A3CFB3" w14:textId="77777777">
            <w:pPr>
              <w:spacing w:after="0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A.5.2. Opisuje i primjenjuje zdrave stilove života koji podrazumijevaju pravilnu prehranu i odgovarajuću tjelesnu aktivnost.</w:t>
            </w:r>
          </w:p>
        </w:tc>
        <w:tc>
          <w:tcPr>
            <w:tcW w:w="1843" w:type="dxa"/>
            <w:shd w:val="clear" w:color="auto" w:fill="auto"/>
          </w:tcPr>
          <w:p w:rsidRPr="00D04177" w:rsidR="004D5B18" w:rsidP="00E2237B" w:rsidRDefault="004D5B18" w14:paraId="7B63FC30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984" w:type="dxa"/>
            <w:shd w:val="clear" w:color="auto" w:fill="auto"/>
          </w:tcPr>
          <w:p w:rsidRPr="00D04177" w:rsidR="004D5B18" w:rsidP="00E2237B" w:rsidRDefault="004D5B18" w14:paraId="45CEA86F" w14:textId="77777777">
            <w:pPr>
              <w:spacing w:after="0"/>
              <w:rPr>
                <w:rFonts w:ascii="Corbel" w:hAnsi="Corbel"/>
              </w:rPr>
            </w:pPr>
          </w:p>
        </w:tc>
      </w:tr>
      <w:tr w:rsidRPr="00D04177" w:rsidR="004D5B18" w:rsidTr="00B06DE4" w14:paraId="45BB4336" w14:textId="77777777">
        <w:trPr>
          <w:trHeight w:val="708"/>
        </w:trPr>
        <w:tc>
          <w:tcPr>
            <w:tcW w:w="2552" w:type="dxa"/>
            <w:shd w:val="clear" w:color="auto" w:fill="auto"/>
          </w:tcPr>
          <w:p w:rsidRPr="00D04177" w:rsidR="004D5B18" w:rsidP="00E2237B" w:rsidRDefault="004D5B18" w14:paraId="10AE7796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985" w:type="dxa"/>
            <w:shd w:val="clear" w:color="auto" w:fill="auto"/>
          </w:tcPr>
          <w:p w:rsidRPr="00D04177" w:rsidR="004D5B18" w:rsidP="00E2237B" w:rsidRDefault="004D5B18" w14:paraId="102E666C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842" w:type="dxa"/>
            <w:shd w:val="clear" w:color="auto" w:fill="auto"/>
          </w:tcPr>
          <w:p w:rsidRPr="00D04177" w:rsidR="004D5B18" w:rsidP="00E2237B" w:rsidRDefault="004D5B18" w14:paraId="5F1C0829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D04177">
              <w:rPr>
                <w:rFonts w:ascii="Corbel" w:hAnsi="Corbel"/>
              </w:rPr>
              <w:t>ikt</w:t>
            </w:r>
            <w:proofErr w:type="spellEnd"/>
            <w:r w:rsidRPr="00D04177">
              <w:rPr>
                <w:rFonts w:ascii="Corbel" w:hAnsi="Corbel"/>
              </w:rPr>
              <w:t xml:space="preserve"> C 5. 3. Učenik samostalno i samoinicijativno kritički procjenjuje </w:t>
            </w:r>
            <w:r w:rsidRPr="00D04177">
              <w:rPr>
                <w:rFonts w:ascii="Corbel" w:hAnsi="Corbel"/>
              </w:rPr>
              <w:lastRenderedPageBreak/>
              <w:t>proces i rezultate pretraživanja te odabire potrebne informacije među pronađenim informacijama.</w:t>
            </w:r>
          </w:p>
        </w:tc>
        <w:tc>
          <w:tcPr>
            <w:tcW w:w="1843" w:type="dxa"/>
            <w:shd w:val="clear" w:color="auto" w:fill="auto"/>
          </w:tcPr>
          <w:p w:rsidRPr="00D04177" w:rsidR="004D5B18" w:rsidP="00E2237B" w:rsidRDefault="004D5B18" w14:paraId="5171FF4F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2410" w:type="dxa"/>
            <w:shd w:val="clear" w:color="auto" w:fill="auto"/>
          </w:tcPr>
          <w:p w:rsidRPr="00D04177" w:rsidR="004D5B18" w:rsidP="00E2237B" w:rsidRDefault="004D5B18" w14:paraId="1D5C618D" w14:textId="77777777">
            <w:pPr>
              <w:spacing w:after="0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C.5.3.B Opisuje najčešće profesionalne rizike za zdravlje.</w:t>
            </w:r>
          </w:p>
        </w:tc>
        <w:tc>
          <w:tcPr>
            <w:tcW w:w="1843" w:type="dxa"/>
            <w:shd w:val="clear" w:color="auto" w:fill="auto"/>
          </w:tcPr>
          <w:p w:rsidRPr="00D04177" w:rsidR="004D5B18" w:rsidP="00E2237B" w:rsidRDefault="004D5B18" w14:paraId="7C172E9E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984" w:type="dxa"/>
            <w:shd w:val="clear" w:color="auto" w:fill="auto"/>
          </w:tcPr>
          <w:p w:rsidRPr="00D04177" w:rsidR="004D5B18" w:rsidP="00E2237B" w:rsidRDefault="004D5B18" w14:paraId="20645FC8" w14:textId="77777777">
            <w:pPr>
              <w:spacing w:after="0"/>
              <w:rPr>
                <w:rFonts w:ascii="Corbel" w:hAnsi="Corbel"/>
              </w:rPr>
            </w:pPr>
          </w:p>
        </w:tc>
      </w:tr>
      <w:tr w:rsidRPr="00D04177" w:rsidR="004D5B18" w:rsidTr="008C71B3" w14:paraId="17277E8F" w14:textId="77777777">
        <w:trPr>
          <w:trHeight w:val="1901"/>
        </w:trPr>
        <w:tc>
          <w:tcPr>
            <w:tcW w:w="2552" w:type="dxa"/>
            <w:shd w:val="clear" w:color="auto" w:fill="auto"/>
          </w:tcPr>
          <w:p w:rsidRPr="00D04177" w:rsidR="004D5B18" w:rsidP="00E2237B" w:rsidRDefault="004D5B18" w14:paraId="3C0E5A5D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985" w:type="dxa"/>
            <w:shd w:val="clear" w:color="auto" w:fill="auto"/>
          </w:tcPr>
          <w:p w:rsidRPr="00D04177" w:rsidR="004D5B18" w:rsidP="00E2237B" w:rsidRDefault="004D5B18" w14:paraId="0DAD8345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842" w:type="dxa"/>
            <w:shd w:val="clear" w:color="auto" w:fill="auto"/>
          </w:tcPr>
          <w:p w:rsidRPr="00D04177" w:rsidR="004D5B18" w:rsidP="00E2237B" w:rsidRDefault="004D5B18" w14:paraId="5491AD9B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D04177">
              <w:rPr>
                <w:rFonts w:ascii="Corbel" w:hAnsi="Corbel"/>
              </w:rPr>
              <w:t>ikt</w:t>
            </w:r>
            <w:proofErr w:type="spellEnd"/>
            <w:r w:rsidRPr="00D04177">
              <w:rPr>
                <w:rFonts w:ascii="Corbel" w:hAnsi="Corbel"/>
              </w:rPr>
              <w:t xml:space="preserve"> C 5. 4. Učenik samostalno i odgovorno upravlja prikupljenim informacijama.</w:t>
            </w:r>
          </w:p>
        </w:tc>
        <w:tc>
          <w:tcPr>
            <w:tcW w:w="1843" w:type="dxa"/>
            <w:shd w:val="clear" w:color="auto" w:fill="auto"/>
          </w:tcPr>
          <w:p w:rsidRPr="00D04177" w:rsidR="004D5B18" w:rsidP="00E2237B" w:rsidRDefault="004D5B18" w14:paraId="73BDEE58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2410" w:type="dxa"/>
            <w:shd w:val="clear" w:color="auto" w:fill="auto"/>
          </w:tcPr>
          <w:p w:rsidRPr="00D04177" w:rsidR="004D5B18" w:rsidP="00201B2A" w:rsidRDefault="004D5B18" w14:paraId="586D9A68" w14:textId="77777777">
            <w:pPr>
              <w:spacing w:after="0"/>
              <w:rPr>
                <w:rFonts w:ascii="Corbel" w:hAnsi="Corbel"/>
              </w:rPr>
            </w:pPr>
            <w:r w:rsidRPr="00D04177">
              <w:rPr>
                <w:rFonts w:ascii="Corbel" w:hAnsi="Corbel"/>
              </w:rPr>
              <w:t>C.5.1.C Opisuje profesionalne rizike pojedinih zanimanja.</w:t>
            </w:r>
          </w:p>
        </w:tc>
        <w:tc>
          <w:tcPr>
            <w:tcW w:w="1843" w:type="dxa"/>
            <w:shd w:val="clear" w:color="auto" w:fill="auto"/>
          </w:tcPr>
          <w:p w:rsidRPr="00D04177" w:rsidR="004D5B18" w:rsidP="00E2237B" w:rsidRDefault="004D5B18" w14:paraId="7FC96C1B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Pr="00D04177" w:rsidR="004D5B18" w:rsidP="00E2237B" w:rsidRDefault="004D5B18" w14:paraId="6D455053" w14:textId="77777777">
            <w:pPr>
              <w:spacing w:after="0"/>
              <w:rPr>
                <w:rFonts w:ascii="Corbel" w:hAnsi="Corbel"/>
              </w:rPr>
            </w:pPr>
          </w:p>
        </w:tc>
      </w:tr>
      <w:tr w:rsidRPr="00D04177" w:rsidR="004D5B18" w:rsidTr="00B06DE4" w14:paraId="792C6780" w14:textId="77777777">
        <w:trPr>
          <w:trHeight w:val="995"/>
        </w:trPr>
        <w:tc>
          <w:tcPr>
            <w:tcW w:w="2552" w:type="dxa"/>
            <w:shd w:val="clear" w:color="auto" w:fill="auto"/>
          </w:tcPr>
          <w:p w:rsidRPr="00D04177" w:rsidR="004D5B18" w:rsidP="00E2237B" w:rsidRDefault="004D5B18" w14:paraId="612EF7E8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985" w:type="dxa"/>
            <w:shd w:val="clear" w:color="auto" w:fill="auto"/>
          </w:tcPr>
          <w:p w:rsidRPr="00D04177" w:rsidR="004D5B18" w:rsidP="00E2237B" w:rsidRDefault="004D5B18" w14:paraId="61E975D1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842" w:type="dxa"/>
            <w:shd w:val="clear" w:color="auto" w:fill="auto"/>
          </w:tcPr>
          <w:p w:rsidRPr="00D04177" w:rsidR="004D5B18" w:rsidP="00E2237B" w:rsidRDefault="004D5B18" w14:paraId="5459BA67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D04177">
              <w:rPr>
                <w:rFonts w:ascii="Corbel" w:hAnsi="Corbel"/>
              </w:rPr>
              <w:t>ikt</w:t>
            </w:r>
            <w:proofErr w:type="spellEnd"/>
            <w:r w:rsidRPr="00D04177">
              <w:rPr>
                <w:rFonts w:ascii="Corbel" w:hAnsi="Corbel"/>
              </w:rPr>
              <w:t xml:space="preserve"> D 5. 3. Učenik samostalno ili u suradnji s kolegama  predočava, stvara i dijeli nove ideje i uratke s pomoću IKT-a.</w:t>
            </w:r>
          </w:p>
        </w:tc>
        <w:tc>
          <w:tcPr>
            <w:tcW w:w="1843" w:type="dxa"/>
            <w:shd w:val="clear" w:color="auto" w:fill="auto"/>
          </w:tcPr>
          <w:p w:rsidRPr="00D04177" w:rsidR="004D5B18" w:rsidP="00E2237B" w:rsidRDefault="004D5B18" w14:paraId="1150D557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2410" w:type="dxa"/>
            <w:shd w:val="clear" w:color="auto" w:fill="auto"/>
          </w:tcPr>
          <w:p w:rsidRPr="00D04177" w:rsidR="004D5B18" w:rsidP="00E2237B" w:rsidRDefault="004D5B18" w14:paraId="65152EDD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843" w:type="dxa"/>
            <w:shd w:val="clear" w:color="auto" w:fill="auto"/>
          </w:tcPr>
          <w:p w:rsidRPr="00D04177" w:rsidR="004D5B18" w:rsidP="00E2237B" w:rsidRDefault="004D5B18" w14:paraId="78B3C054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Pr="00D04177" w:rsidR="004D5B18" w:rsidP="00E2237B" w:rsidRDefault="004D5B18" w14:paraId="22E653DF" w14:textId="77777777">
            <w:pPr>
              <w:spacing w:after="0"/>
              <w:rPr>
                <w:rFonts w:ascii="Corbel" w:hAnsi="Corbel"/>
              </w:rPr>
            </w:pPr>
          </w:p>
        </w:tc>
      </w:tr>
    </w:tbl>
    <w:p w:rsidRPr="00D04177" w:rsidR="00513516" w:rsidP="00395E11" w:rsidRDefault="00513516" w14:paraId="378BA35E" w14:textId="77777777">
      <w:pPr>
        <w:spacing w:before="240"/>
        <w:rPr>
          <w:rFonts w:ascii="Corbel" w:hAnsi="Corbel" w:cs="Arial"/>
        </w:rPr>
      </w:pPr>
    </w:p>
    <w:sectPr w:rsidRPr="00D04177" w:rsidR="00513516" w:rsidSect="00A76562">
      <w:footerReference w:type="default" r:id="rId6"/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80EA3" w:rsidP="00EB32FE" w:rsidRDefault="00580EA3" w14:paraId="343CB364" w14:textId="77777777">
      <w:pPr>
        <w:spacing w:after="0" w:line="240" w:lineRule="auto"/>
      </w:pPr>
      <w:r>
        <w:separator/>
      </w:r>
    </w:p>
  </w:endnote>
  <w:endnote w:type="continuationSeparator" w:id="0">
    <w:p w:rsidR="00580EA3" w:rsidP="00EB32FE" w:rsidRDefault="00580EA3" w14:paraId="76C0AC6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30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72469"/>
      <w:docPartObj>
        <w:docPartGallery w:val="Page Numbers (Bottom of Page)"/>
        <w:docPartUnique/>
      </w:docPartObj>
    </w:sdtPr>
    <w:sdtEndPr/>
    <w:sdtContent>
      <w:p w:rsidR="00634741" w:rsidRDefault="00580EA3" w14:paraId="7F8A919D" w14:textId="77777777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E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80EA3" w:rsidP="00EB32FE" w:rsidRDefault="00580EA3" w14:paraId="32C7780F" w14:textId="77777777">
      <w:pPr>
        <w:spacing w:after="0" w:line="240" w:lineRule="auto"/>
      </w:pPr>
      <w:r>
        <w:separator/>
      </w:r>
    </w:p>
  </w:footnote>
  <w:footnote w:type="continuationSeparator" w:id="0">
    <w:p w:rsidR="00580EA3" w:rsidP="00EB32FE" w:rsidRDefault="00580EA3" w14:paraId="5406FD84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43E"/>
    <w:rsid w:val="00002157"/>
    <w:rsid w:val="00002B73"/>
    <w:rsid w:val="0000641C"/>
    <w:rsid w:val="000076BF"/>
    <w:rsid w:val="00020B37"/>
    <w:rsid w:val="00030A9D"/>
    <w:rsid w:val="00032C50"/>
    <w:rsid w:val="00036174"/>
    <w:rsid w:val="000369DD"/>
    <w:rsid w:val="00041847"/>
    <w:rsid w:val="00043076"/>
    <w:rsid w:val="00043E72"/>
    <w:rsid w:val="000538B7"/>
    <w:rsid w:val="000542DB"/>
    <w:rsid w:val="00055D13"/>
    <w:rsid w:val="00056217"/>
    <w:rsid w:val="00062017"/>
    <w:rsid w:val="00064B2E"/>
    <w:rsid w:val="0007753B"/>
    <w:rsid w:val="0008589E"/>
    <w:rsid w:val="00092D79"/>
    <w:rsid w:val="000B0C79"/>
    <w:rsid w:val="000B313E"/>
    <w:rsid w:val="000B3D83"/>
    <w:rsid w:val="000B63C4"/>
    <w:rsid w:val="000B7A37"/>
    <w:rsid w:val="000C0F5A"/>
    <w:rsid w:val="000D1A7F"/>
    <w:rsid w:val="000D3A8E"/>
    <w:rsid w:val="000E05D6"/>
    <w:rsid w:val="0010194F"/>
    <w:rsid w:val="00102D7C"/>
    <w:rsid w:val="00107904"/>
    <w:rsid w:val="00107F58"/>
    <w:rsid w:val="001152A6"/>
    <w:rsid w:val="00120E23"/>
    <w:rsid w:val="00124A35"/>
    <w:rsid w:val="0013062A"/>
    <w:rsid w:val="00130763"/>
    <w:rsid w:val="00131743"/>
    <w:rsid w:val="00135679"/>
    <w:rsid w:val="00144F2F"/>
    <w:rsid w:val="00152A4A"/>
    <w:rsid w:val="00164E8F"/>
    <w:rsid w:val="001671A2"/>
    <w:rsid w:val="00172100"/>
    <w:rsid w:val="00173693"/>
    <w:rsid w:val="001744FF"/>
    <w:rsid w:val="001929E4"/>
    <w:rsid w:val="00192AAE"/>
    <w:rsid w:val="00192ACB"/>
    <w:rsid w:val="00196562"/>
    <w:rsid w:val="001B5A6B"/>
    <w:rsid w:val="001B7754"/>
    <w:rsid w:val="001C6CD0"/>
    <w:rsid w:val="001D0A92"/>
    <w:rsid w:val="001D0F29"/>
    <w:rsid w:val="001D2774"/>
    <w:rsid w:val="001E2B10"/>
    <w:rsid w:val="001F5F4F"/>
    <w:rsid w:val="00201B2A"/>
    <w:rsid w:val="0020495A"/>
    <w:rsid w:val="0020530E"/>
    <w:rsid w:val="00212692"/>
    <w:rsid w:val="00223B3D"/>
    <w:rsid w:val="0022464D"/>
    <w:rsid w:val="002342E9"/>
    <w:rsid w:val="00242D54"/>
    <w:rsid w:val="002446FB"/>
    <w:rsid w:val="00246E25"/>
    <w:rsid w:val="0025559A"/>
    <w:rsid w:val="00255E36"/>
    <w:rsid w:val="00262ED0"/>
    <w:rsid w:val="002659E0"/>
    <w:rsid w:val="002665D6"/>
    <w:rsid w:val="00267923"/>
    <w:rsid w:val="002719E5"/>
    <w:rsid w:val="0027613D"/>
    <w:rsid w:val="00283919"/>
    <w:rsid w:val="002853FB"/>
    <w:rsid w:val="002B0285"/>
    <w:rsid w:val="002B6ECC"/>
    <w:rsid w:val="002C6934"/>
    <w:rsid w:val="002D1FFA"/>
    <w:rsid w:val="002D60B8"/>
    <w:rsid w:val="002D652A"/>
    <w:rsid w:val="002E5FA8"/>
    <w:rsid w:val="002F03D8"/>
    <w:rsid w:val="002F5177"/>
    <w:rsid w:val="002F6D21"/>
    <w:rsid w:val="00300045"/>
    <w:rsid w:val="003002E1"/>
    <w:rsid w:val="00312E73"/>
    <w:rsid w:val="003241A3"/>
    <w:rsid w:val="00340736"/>
    <w:rsid w:val="00341A4F"/>
    <w:rsid w:val="0034269C"/>
    <w:rsid w:val="003429A3"/>
    <w:rsid w:val="00351C50"/>
    <w:rsid w:val="003538EC"/>
    <w:rsid w:val="00356EB1"/>
    <w:rsid w:val="00357051"/>
    <w:rsid w:val="00364712"/>
    <w:rsid w:val="003662F5"/>
    <w:rsid w:val="00373FA1"/>
    <w:rsid w:val="00377839"/>
    <w:rsid w:val="003826CF"/>
    <w:rsid w:val="00382D22"/>
    <w:rsid w:val="00394F07"/>
    <w:rsid w:val="00395E11"/>
    <w:rsid w:val="00397D4A"/>
    <w:rsid w:val="003A2C6A"/>
    <w:rsid w:val="003A43C3"/>
    <w:rsid w:val="003B02FD"/>
    <w:rsid w:val="003B04E3"/>
    <w:rsid w:val="003B2D0F"/>
    <w:rsid w:val="003C4394"/>
    <w:rsid w:val="003D7F14"/>
    <w:rsid w:val="003E168F"/>
    <w:rsid w:val="003E2858"/>
    <w:rsid w:val="003F5D3E"/>
    <w:rsid w:val="00401594"/>
    <w:rsid w:val="00405934"/>
    <w:rsid w:val="004064F6"/>
    <w:rsid w:val="00416882"/>
    <w:rsid w:val="00421160"/>
    <w:rsid w:val="004240EA"/>
    <w:rsid w:val="004509B5"/>
    <w:rsid w:val="0045132A"/>
    <w:rsid w:val="00452807"/>
    <w:rsid w:val="00471F5C"/>
    <w:rsid w:val="004774A6"/>
    <w:rsid w:val="0048374B"/>
    <w:rsid w:val="0048408D"/>
    <w:rsid w:val="0048692C"/>
    <w:rsid w:val="00494664"/>
    <w:rsid w:val="004A3BE9"/>
    <w:rsid w:val="004B5E1E"/>
    <w:rsid w:val="004D5B18"/>
    <w:rsid w:val="004E0642"/>
    <w:rsid w:val="004F3A2E"/>
    <w:rsid w:val="005042D0"/>
    <w:rsid w:val="00505A3B"/>
    <w:rsid w:val="00513516"/>
    <w:rsid w:val="00521AE6"/>
    <w:rsid w:val="0052402C"/>
    <w:rsid w:val="0052527C"/>
    <w:rsid w:val="005265DE"/>
    <w:rsid w:val="005301C6"/>
    <w:rsid w:val="005339AC"/>
    <w:rsid w:val="00567660"/>
    <w:rsid w:val="005725A9"/>
    <w:rsid w:val="00573BEB"/>
    <w:rsid w:val="00580EA3"/>
    <w:rsid w:val="00583FAE"/>
    <w:rsid w:val="00591604"/>
    <w:rsid w:val="005923DA"/>
    <w:rsid w:val="005A31B7"/>
    <w:rsid w:val="005E1996"/>
    <w:rsid w:val="005E6A2C"/>
    <w:rsid w:val="005F4049"/>
    <w:rsid w:val="00612031"/>
    <w:rsid w:val="006126FB"/>
    <w:rsid w:val="006202BB"/>
    <w:rsid w:val="00625940"/>
    <w:rsid w:val="00632166"/>
    <w:rsid w:val="00634243"/>
    <w:rsid w:val="00634741"/>
    <w:rsid w:val="00636857"/>
    <w:rsid w:val="006443F1"/>
    <w:rsid w:val="006450B0"/>
    <w:rsid w:val="00676A16"/>
    <w:rsid w:val="006816B2"/>
    <w:rsid w:val="00685C96"/>
    <w:rsid w:val="0069494D"/>
    <w:rsid w:val="00697D32"/>
    <w:rsid w:val="006A01F7"/>
    <w:rsid w:val="006A3138"/>
    <w:rsid w:val="006A433A"/>
    <w:rsid w:val="006A5387"/>
    <w:rsid w:val="006A71CC"/>
    <w:rsid w:val="006B043E"/>
    <w:rsid w:val="006B654D"/>
    <w:rsid w:val="006C2A72"/>
    <w:rsid w:val="006D50B2"/>
    <w:rsid w:val="006D521E"/>
    <w:rsid w:val="006D5E77"/>
    <w:rsid w:val="006D5E91"/>
    <w:rsid w:val="006D734E"/>
    <w:rsid w:val="006E34BA"/>
    <w:rsid w:val="006E6C9B"/>
    <w:rsid w:val="006F55FA"/>
    <w:rsid w:val="006F7313"/>
    <w:rsid w:val="007013F9"/>
    <w:rsid w:val="0072030C"/>
    <w:rsid w:val="00720561"/>
    <w:rsid w:val="007319BF"/>
    <w:rsid w:val="00735A13"/>
    <w:rsid w:val="00735CE2"/>
    <w:rsid w:val="007408EB"/>
    <w:rsid w:val="00740D63"/>
    <w:rsid w:val="00741BBB"/>
    <w:rsid w:val="00755705"/>
    <w:rsid w:val="00767467"/>
    <w:rsid w:val="00771E7F"/>
    <w:rsid w:val="00777BFF"/>
    <w:rsid w:val="00777D83"/>
    <w:rsid w:val="007B342A"/>
    <w:rsid w:val="007B69B2"/>
    <w:rsid w:val="007D02E4"/>
    <w:rsid w:val="007D5104"/>
    <w:rsid w:val="007E3D2A"/>
    <w:rsid w:val="007F2587"/>
    <w:rsid w:val="008005F1"/>
    <w:rsid w:val="00804DCF"/>
    <w:rsid w:val="0081626D"/>
    <w:rsid w:val="00820FD9"/>
    <w:rsid w:val="00825753"/>
    <w:rsid w:val="0083402E"/>
    <w:rsid w:val="00835D5F"/>
    <w:rsid w:val="008366A6"/>
    <w:rsid w:val="00841ADC"/>
    <w:rsid w:val="00842F42"/>
    <w:rsid w:val="00843370"/>
    <w:rsid w:val="0085046C"/>
    <w:rsid w:val="008659D8"/>
    <w:rsid w:val="00870DC1"/>
    <w:rsid w:val="008727A0"/>
    <w:rsid w:val="00876088"/>
    <w:rsid w:val="00880AD1"/>
    <w:rsid w:val="00881F81"/>
    <w:rsid w:val="008837F0"/>
    <w:rsid w:val="00897833"/>
    <w:rsid w:val="008A635C"/>
    <w:rsid w:val="008B1DAC"/>
    <w:rsid w:val="008B2692"/>
    <w:rsid w:val="008C0C0F"/>
    <w:rsid w:val="008C71B3"/>
    <w:rsid w:val="008D2FFB"/>
    <w:rsid w:val="008E0ADC"/>
    <w:rsid w:val="008E0E48"/>
    <w:rsid w:val="008E7769"/>
    <w:rsid w:val="008F0A54"/>
    <w:rsid w:val="008F4735"/>
    <w:rsid w:val="00903F28"/>
    <w:rsid w:val="00905E74"/>
    <w:rsid w:val="0091325C"/>
    <w:rsid w:val="00926415"/>
    <w:rsid w:val="009264A2"/>
    <w:rsid w:val="00935F82"/>
    <w:rsid w:val="00937687"/>
    <w:rsid w:val="009376B5"/>
    <w:rsid w:val="00941D6E"/>
    <w:rsid w:val="00945CE1"/>
    <w:rsid w:val="009501C0"/>
    <w:rsid w:val="009506C6"/>
    <w:rsid w:val="0095715B"/>
    <w:rsid w:val="00967E7A"/>
    <w:rsid w:val="0099201C"/>
    <w:rsid w:val="009A19C9"/>
    <w:rsid w:val="009A1FEF"/>
    <w:rsid w:val="009B3206"/>
    <w:rsid w:val="009B3D0F"/>
    <w:rsid w:val="009B7141"/>
    <w:rsid w:val="009B73E3"/>
    <w:rsid w:val="009B7B65"/>
    <w:rsid w:val="009C39DC"/>
    <w:rsid w:val="009E2FFD"/>
    <w:rsid w:val="009F56F4"/>
    <w:rsid w:val="00A007B6"/>
    <w:rsid w:val="00A01EAD"/>
    <w:rsid w:val="00A16CC7"/>
    <w:rsid w:val="00A2095F"/>
    <w:rsid w:val="00A21238"/>
    <w:rsid w:val="00A3120B"/>
    <w:rsid w:val="00A332D7"/>
    <w:rsid w:val="00A34DCB"/>
    <w:rsid w:val="00A40CD0"/>
    <w:rsid w:val="00A424F0"/>
    <w:rsid w:val="00A43071"/>
    <w:rsid w:val="00A4362A"/>
    <w:rsid w:val="00A50BF3"/>
    <w:rsid w:val="00A553D9"/>
    <w:rsid w:val="00A56384"/>
    <w:rsid w:val="00A6475D"/>
    <w:rsid w:val="00A73E07"/>
    <w:rsid w:val="00A76562"/>
    <w:rsid w:val="00A97567"/>
    <w:rsid w:val="00AA0E9A"/>
    <w:rsid w:val="00AA3D41"/>
    <w:rsid w:val="00AB289C"/>
    <w:rsid w:val="00AB3ED6"/>
    <w:rsid w:val="00AC28E4"/>
    <w:rsid w:val="00AC4F20"/>
    <w:rsid w:val="00AD0B41"/>
    <w:rsid w:val="00AD4858"/>
    <w:rsid w:val="00AD757D"/>
    <w:rsid w:val="00AE47C4"/>
    <w:rsid w:val="00AE5DC1"/>
    <w:rsid w:val="00AF7B51"/>
    <w:rsid w:val="00B03BCF"/>
    <w:rsid w:val="00B06DE4"/>
    <w:rsid w:val="00B1606A"/>
    <w:rsid w:val="00B24C6C"/>
    <w:rsid w:val="00B254D5"/>
    <w:rsid w:val="00B3462E"/>
    <w:rsid w:val="00B350D7"/>
    <w:rsid w:val="00B35B4E"/>
    <w:rsid w:val="00B44AF2"/>
    <w:rsid w:val="00B469A0"/>
    <w:rsid w:val="00B469B8"/>
    <w:rsid w:val="00B5524F"/>
    <w:rsid w:val="00B56D88"/>
    <w:rsid w:val="00B61E87"/>
    <w:rsid w:val="00B72DFD"/>
    <w:rsid w:val="00B76C4E"/>
    <w:rsid w:val="00B77639"/>
    <w:rsid w:val="00B8673A"/>
    <w:rsid w:val="00B9775F"/>
    <w:rsid w:val="00BA52D8"/>
    <w:rsid w:val="00BA7E8C"/>
    <w:rsid w:val="00BA7EFA"/>
    <w:rsid w:val="00BB292B"/>
    <w:rsid w:val="00BB6D19"/>
    <w:rsid w:val="00BC3C47"/>
    <w:rsid w:val="00BC3CCA"/>
    <w:rsid w:val="00BC4FE1"/>
    <w:rsid w:val="00BD2890"/>
    <w:rsid w:val="00BE1C98"/>
    <w:rsid w:val="00BE2AA5"/>
    <w:rsid w:val="00BE6FE4"/>
    <w:rsid w:val="00BF197A"/>
    <w:rsid w:val="00BF3FF4"/>
    <w:rsid w:val="00BF4E7D"/>
    <w:rsid w:val="00BF53D1"/>
    <w:rsid w:val="00C01C7D"/>
    <w:rsid w:val="00C10B36"/>
    <w:rsid w:val="00C12518"/>
    <w:rsid w:val="00C2050F"/>
    <w:rsid w:val="00C22241"/>
    <w:rsid w:val="00C3462C"/>
    <w:rsid w:val="00C44396"/>
    <w:rsid w:val="00C46CB4"/>
    <w:rsid w:val="00C56EF7"/>
    <w:rsid w:val="00C57921"/>
    <w:rsid w:val="00C6300F"/>
    <w:rsid w:val="00C74ABB"/>
    <w:rsid w:val="00C74E51"/>
    <w:rsid w:val="00C7581A"/>
    <w:rsid w:val="00C837B3"/>
    <w:rsid w:val="00CA3F1D"/>
    <w:rsid w:val="00CA6497"/>
    <w:rsid w:val="00CB15B7"/>
    <w:rsid w:val="00CB2F6E"/>
    <w:rsid w:val="00CB71F5"/>
    <w:rsid w:val="00CC2792"/>
    <w:rsid w:val="00CC4C71"/>
    <w:rsid w:val="00CC5F44"/>
    <w:rsid w:val="00CC6AAB"/>
    <w:rsid w:val="00CE2E65"/>
    <w:rsid w:val="00CE3C21"/>
    <w:rsid w:val="00CE5AF9"/>
    <w:rsid w:val="00CF68E3"/>
    <w:rsid w:val="00CF6CF3"/>
    <w:rsid w:val="00D02911"/>
    <w:rsid w:val="00D04177"/>
    <w:rsid w:val="00D137A7"/>
    <w:rsid w:val="00D17B8B"/>
    <w:rsid w:val="00D267DA"/>
    <w:rsid w:val="00D3164A"/>
    <w:rsid w:val="00D31E7C"/>
    <w:rsid w:val="00D4174E"/>
    <w:rsid w:val="00D520DD"/>
    <w:rsid w:val="00D62014"/>
    <w:rsid w:val="00D64F1D"/>
    <w:rsid w:val="00D66763"/>
    <w:rsid w:val="00D66B75"/>
    <w:rsid w:val="00D7234B"/>
    <w:rsid w:val="00D7578E"/>
    <w:rsid w:val="00D764FF"/>
    <w:rsid w:val="00D842F3"/>
    <w:rsid w:val="00DB1CF5"/>
    <w:rsid w:val="00DB2CB8"/>
    <w:rsid w:val="00DC0946"/>
    <w:rsid w:val="00DD4046"/>
    <w:rsid w:val="00DD6486"/>
    <w:rsid w:val="00E02684"/>
    <w:rsid w:val="00E05F5A"/>
    <w:rsid w:val="00E06BFD"/>
    <w:rsid w:val="00E2237B"/>
    <w:rsid w:val="00E23A97"/>
    <w:rsid w:val="00E24DB9"/>
    <w:rsid w:val="00E279F6"/>
    <w:rsid w:val="00E32EFF"/>
    <w:rsid w:val="00E3546F"/>
    <w:rsid w:val="00E375C8"/>
    <w:rsid w:val="00E41B40"/>
    <w:rsid w:val="00E4544E"/>
    <w:rsid w:val="00E456D4"/>
    <w:rsid w:val="00E4695B"/>
    <w:rsid w:val="00E5413C"/>
    <w:rsid w:val="00E570FC"/>
    <w:rsid w:val="00E63F85"/>
    <w:rsid w:val="00E65D7A"/>
    <w:rsid w:val="00E85FD1"/>
    <w:rsid w:val="00E93FB1"/>
    <w:rsid w:val="00EB3297"/>
    <w:rsid w:val="00EB32FE"/>
    <w:rsid w:val="00EB5BDF"/>
    <w:rsid w:val="00EB5F2B"/>
    <w:rsid w:val="00EB659C"/>
    <w:rsid w:val="00EE0810"/>
    <w:rsid w:val="00EE0A81"/>
    <w:rsid w:val="00EE1731"/>
    <w:rsid w:val="00EE34A6"/>
    <w:rsid w:val="00EE6FCB"/>
    <w:rsid w:val="00EF3E9F"/>
    <w:rsid w:val="00F0133B"/>
    <w:rsid w:val="00F0593F"/>
    <w:rsid w:val="00F063EA"/>
    <w:rsid w:val="00F0700A"/>
    <w:rsid w:val="00F17471"/>
    <w:rsid w:val="00F21A6B"/>
    <w:rsid w:val="00F26DD6"/>
    <w:rsid w:val="00F32FE6"/>
    <w:rsid w:val="00F342E2"/>
    <w:rsid w:val="00F36E09"/>
    <w:rsid w:val="00F374BF"/>
    <w:rsid w:val="00F5214B"/>
    <w:rsid w:val="00F52B43"/>
    <w:rsid w:val="00F631DF"/>
    <w:rsid w:val="00F63EF5"/>
    <w:rsid w:val="00F668D8"/>
    <w:rsid w:val="00F709F5"/>
    <w:rsid w:val="00F76255"/>
    <w:rsid w:val="00F83402"/>
    <w:rsid w:val="00F854B8"/>
    <w:rsid w:val="00F860B9"/>
    <w:rsid w:val="00F95DBA"/>
    <w:rsid w:val="00F962AB"/>
    <w:rsid w:val="00FA0212"/>
    <w:rsid w:val="00FA3023"/>
    <w:rsid w:val="00FA6935"/>
    <w:rsid w:val="00FA7B62"/>
    <w:rsid w:val="00FB00D5"/>
    <w:rsid w:val="00FB07F0"/>
    <w:rsid w:val="00FB5026"/>
    <w:rsid w:val="00FE2C7D"/>
    <w:rsid w:val="00FE4611"/>
    <w:rsid w:val="00FE4692"/>
    <w:rsid w:val="00FE5950"/>
    <w:rsid w:val="00FF2BE0"/>
    <w:rsid w:val="00FF6AE8"/>
    <w:rsid w:val="0ECDA338"/>
    <w:rsid w:val="13182F62"/>
    <w:rsid w:val="18455451"/>
    <w:rsid w:val="22FFEC1F"/>
    <w:rsid w:val="2503E55E"/>
    <w:rsid w:val="27B58A6F"/>
    <w:rsid w:val="2931A72B"/>
    <w:rsid w:val="451288A7"/>
    <w:rsid w:val="5400AF4A"/>
    <w:rsid w:val="57964E99"/>
    <w:rsid w:val="5A3DFCAE"/>
    <w:rsid w:val="5F2BF79C"/>
    <w:rsid w:val="61B1BEC4"/>
    <w:rsid w:val="6459B878"/>
    <w:rsid w:val="6F71E12F"/>
    <w:rsid w:val="797265FD"/>
    <w:rsid w:val="7A019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F847"/>
  <w15:docId w15:val="{9EA195E2-E9CC-455E-965E-B638E75C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1996"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A7E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B32FE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EB32FE"/>
  </w:style>
  <w:style w:type="paragraph" w:styleId="Podnoje">
    <w:name w:val="footer"/>
    <w:basedOn w:val="Normal"/>
    <w:link w:val="PodnojeChar"/>
    <w:uiPriority w:val="99"/>
    <w:unhideWhenUsed/>
    <w:rsid w:val="00EB32FE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EB32FE"/>
  </w:style>
  <w:style w:type="paragraph" w:styleId="Tekstbalonia">
    <w:name w:val="Balloon Text"/>
    <w:basedOn w:val="Normal"/>
    <w:link w:val="TekstbaloniaChar"/>
    <w:uiPriority w:val="99"/>
    <w:semiHidden/>
    <w:unhideWhenUsed/>
    <w:rsid w:val="00055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baloniaChar" w:customStyle="1">
    <w:name w:val="Tekst balončića Char"/>
    <w:basedOn w:val="Zadanifontodlomka"/>
    <w:link w:val="Tekstbalonia"/>
    <w:uiPriority w:val="99"/>
    <w:semiHidden/>
    <w:rsid w:val="00055D1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B2F6E"/>
    <w:pPr>
      <w:ind w:left="720"/>
      <w:contextualSpacing/>
    </w:pPr>
  </w:style>
  <w:style w:type="paragraph" w:styleId="Bezproreda">
    <w:name w:val="No Spacing"/>
    <w:uiPriority w:val="1"/>
    <w:qFormat/>
    <w:rsid w:val="00405934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043E7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43E72"/>
    <w:pPr>
      <w:spacing w:line="240" w:lineRule="auto"/>
    </w:pPr>
    <w:rPr>
      <w:sz w:val="20"/>
      <w:szCs w:val="20"/>
    </w:rPr>
  </w:style>
  <w:style w:type="character" w:styleId="TekstkomentaraChar" w:customStyle="1">
    <w:name w:val="Tekst komentara Char"/>
    <w:basedOn w:val="Zadanifontodlomka"/>
    <w:link w:val="Tekstkomentara"/>
    <w:uiPriority w:val="99"/>
    <w:semiHidden/>
    <w:rsid w:val="00043E7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43E72"/>
    <w:rPr>
      <w:b/>
      <w:bCs/>
    </w:rPr>
  </w:style>
  <w:style w:type="character" w:styleId="PredmetkomentaraChar" w:customStyle="1">
    <w:name w:val="Predmet komentara Char"/>
    <w:basedOn w:val="TekstkomentaraChar"/>
    <w:link w:val="Predmetkomentara"/>
    <w:uiPriority w:val="99"/>
    <w:semiHidden/>
    <w:rsid w:val="00043E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Relationship Type="http://schemas.openxmlformats.org/officeDocument/2006/relationships/glossaryDocument" Target="/word/glossary/document.xml" Id="R348c232679b442c8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25f6b-2026-40ee-aa68-d9a775a18526}"/>
      </w:docPartPr>
      <w:docPartBody>
        <w:p w14:paraId="0ECDA33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8B51B7-0366-41F6-9BB9-E65515836BBF}"/>
</file>

<file path=customXml/itemProps2.xml><?xml version="1.0" encoding="utf-8"?>
<ds:datastoreItem xmlns:ds="http://schemas.openxmlformats.org/officeDocument/2006/customXml" ds:itemID="{05F8F4FB-A020-4039-A2E5-1B80AD00BAA8}"/>
</file>

<file path=customXml/itemProps3.xml><?xml version="1.0" encoding="utf-8"?>
<ds:datastoreItem xmlns:ds="http://schemas.openxmlformats.org/officeDocument/2006/customXml" ds:itemID="{8E61041B-B925-44EB-B016-CC110D54BAD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Duda</dc:creator>
  <cp:lastModifiedBy>Sonja Rupčić-Petelinc</cp:lastModifiedBy>
  <cp:revision>6</cp:revision>
  <cp:lastPrinted>2018-06-27T11:56:00Z</cp:lastPrinted>
  <dcterms:created xsi:type="dcterms:W3CDTF">2020-09-02T12:28:00Z</dcterms:created>
  <dcterms:modified xsi:type="dcterms:W3CDTF">2020-09-30T10:17:08Z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